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CBCA" w14:textId="77777777" w:rsidR="002F0C1C" w:rsidRDefault="002F0C1C" w:rsidP="002F0C1C"/>
    <w:tbl>
      <w:tblPr>
        <w:tblW w:w="485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0"/>
        <w:gridCol w:w="815"/>
        <w:gridCol w:w="453"/>
        <w:gridCol w:w="1268"/>
        <w:gridCol w:w="2174"/>
        <w:gridCol w:w="1449"/>
        <w:gridCol w:w="1540"/>
      </w:tblGrid>
      <w:tr w:rsidR="002F0C1C" w14:paraId="767D1DDF" w14:textId="77777777" w:rsidTr="002F0C1C">
        <w:tc>
          <w:tcPr>
            <w:tcW w:w="2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5DC0C" w14:textId="77777777" w:rsidR="002F0C1C" w:rsidRDefault="002F0C1C">
            <w:pPr>
              <w:pStyle w:val="a5"/>
              <w:spacing w:before="0" w:beforeAutospacing="0" w:after="150" w:afterAutospacing="0"/>
              <w:jc w:val="right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Сквозная тема:</w:t>
            </w:r>
          </w:p>
        </w:tc>
        <w:tc>
          <w:tcPr>
            <w:tcW w:w="28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7A62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Традиции и фольклор.</w:t>
            </w:r>
          </w:p>
        </w:tc>
      </w:tr>
      <w:tr w:rsidR="002F0C1C" w14:paraId="6625AE6C" w14:textId="77777777" w:rsidTr="002F0C1C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FE4B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Школа:</w:t>
            </w:r>
          </w:p>
        </w:tc>
      </w:tr>
      <w:tr w:rsidR="002F0C1C" w14:paraId="15CEAB39" w14:textId="77777777" w:rsidTr="002F0C1C">
        <w:tc>
          <w:tcPr>
            <w:tcW w:w="2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147B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Дата: «____»____________20___г.</w:t>
            </w:r>
          </w:p>
        </w:tc>
        <w:tc>
          <w:tcPr>
            <w:tcW w:w="28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81EB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ФИО учителя:</w:t>
            </w:r>
          </w:p>
        </w:tc>
      </w:tr>
      <w:tr w:rsidR="002F0C1C" w14:paraId="1002F2DE" w14:textId="77777777" w:rsidTr="002F0C1C">
        <w:tc>
          <w:tcPr>
            <w:tcW w:w="2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B564A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Класс: 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2 «____» класс.</w:t>
            </w:r>
          </w:p>
        </w:tc>
        <w:tc>
          <w:tcPr>
            <w:tcW w:w="28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A31A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Количество присутствующих:</w:t>
            </w:r>
          </w:p>
          <w:p w14:paraId="4ACF5BD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отсутствующих:</w:t>
            </w:r>
          </w:p>
        </w:tc>
      </w:tr>
      <w:tr w:rsidR="002F0C1C" w14:paraId="2B1B43A1" w14:textId="77777777" w:rsidTr="002F0C1C">
        <w:tc>
          <w:tcPr>
            <w:tcW w:w="2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2BE51F" w14:textId="77777777" w:rsidR="002F0C1C" w:rsidRDefault="002F0C1C">
            <w:pPr>
              <w:pStyle w:val="a5"/>
              <w:spacing w:before="0" w:beforeAutospacing="0" w:after="150" w:afterAutospacing="0"/>
              <w:jc w:val="right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Лексическая тема:</w:t>
            </w:r>
          </w:p>
        </w:tc>
        <w:tc>
          <w:tcPr>
            <w:tcW w:w="28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1B22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Жанры устного народного творчества.</w:t>
            </w:r>
          </w:p>
        </w:tc>
      </w:tr>
      <w:tr w:rsidR="002F0C1C" w14:paraId="0DC640E4" w14:textId="77777777" w:rsidTr="002F0C1C">
        <w:tc>
          <w:tcPr>
            <w:tcW w:w="215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E2E56" w14:textId="77777777" w:rsidR="002F0C1C" w:rsidRDefault="002F0C1C">
            <w:pPr>
              <w:pStyle w:val="a5"/>
              <w:spacing w:before="0" w:beforeAutospacing="0" w:after="150" w:afterAutospacing="0"/>
              <w:jc w:val="right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Тема урока:</w:t>
            </w:r>
          </w:p>
        </w:tc>
        <w:tc>
          <w:tcPr>
            <w:tcW w:w="28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4719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Единственное и множественное число существительных.</w:t>
            </w:r>
          </w:p>
        </w:tc>
      </w:tr>
      <w:tr w:rsidR="002F0C1C" w14:paraId="5EC49EF4" w14:textId="77777777" w:rsidTr="002F0C1C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4238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2F0C1C" w14:paraId="525796AA" w14:textId="77777777" w:rsidTr="002F0C1C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2E27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2.1.2.1 определять в прослушанном тексте, что хотел сказать автор/в чем он хотел нас убедить (используя опорные слова).</w:t>
            </w:r>
          </w:p>
          <w:p w14:paraId="4786B15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2.2.3.1 формулировать вопросы с опорой на ключевые слова, отвечать на вопросы по содержанию прочитанного.</w:t>
            </w:r>
          </w:p>
          <w:p w14:paraId="154D523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2.3.8.1 различать имена существительные, прилагательные, глаголы, предлоги; определять их роль в предложении.</w:t>
            </w:r>
          </w:p>
        </w:tc>
      </w:tr>
      <w:tr w:rsidR="002F0C1C" w14:paraId="0DAFDAD6" w14:textId="77777777" w:rsidTr="002F0C1C">
        <w:tc>
          <w:tcPr>
            <w:tcW w:w="12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BE8A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Развитие</w:t>
            </w:r>
          </w:p>
          <w:p w14:paraId="665A046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навыков:</w:t>
            </w:r>
          </w:p>
        </w:tc>
        <w:tc>
          <w:tcPr>
            <w:tcW w:w="38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8795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1.2 Определение темы и основной мысли информации/сообщения.</w:t>
            </w:r>
          </w:p>
          <w:p w14:paraId="11035A0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2.3 Формулирование вопросов и ответов.</w:t>
            </w:r>
          </w:p>
          <w:p w14:paraId="48A2194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3.8 Соблюдение грамматических норм.</w:t>
            </w:r>
          </w:p>
        </w:tc>
      </w:tr>
      <w:tr w:rsidR="002F0C1C" w14:paraId="66536FFB" w14:textId="77777777" w:rsidTr="002F0C1C">
        <w:tc>
          <w:tcPr>
            <w:tcW w:w="12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AFFC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Критерии успеха (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Предполагаемый результат):</w:t>
            </w:r>
          </w:p>
        </w:tc>
        <w:tc>
          <w:tcPr>
            <w:tcW w:w="38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2A24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Все учащиеся смогут:</w:t>
            </w:r>
          </w:p>
          <w:p w14:paraId="6678276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Узнать о числе имен существительных.</w:t>
            </w:r>
          </w:p>
          <w:p w14:paraId="2A8B86D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Большинство учащихся смогут:</w:t>
            </w:r>
          </w:p>
          <w:p w14:paraId="45BF937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Исследовать существительные.</w:t>
            </w:r>
          </w:p>
          <w:p w14:paraId="6189BF2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Определять число существительных.</w:t>
            </w:r>
          </w:p>
          <w:p w14:paraId="7C783E5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Находить сходство и различие в словах.</w:t>
            </w:r>
          </w:p>
          <w:p w14:paraId="2BFBBE3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Подбирать к словам в единственном числе существительные</w:t>
            </w:r>
          </w:p>
          <w:p w14:paraId="73BDD3B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множественного числа.</w:t>
            </w:r>
          </w:p>
          <w:p w14:paraId="547118F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Отгадывать загадки.</w:t>
            </w:r>
          </w:p>
          <w:p w14:paraId="11D74F7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Писать по памяти.</w:t>
            </w:r>
          </w:p>
          <w:p w14:paraId="0C0F4CC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Определить в прослушанном тексте, что хотел сказать автор/в чем он хотел</w:t>
            </w:r>
          </w:p>
          <w:p w14:paraId="42009CD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нас убедить (используя опорные слова) самостоятельно.</w:t>
            </w:r>
          </w:p>
          <w:p w14:paraId="2C8DF9AA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Отвечать на вопросы по содержанию прочитанного, оценить ответы</w:t>
            </w:r>
          </w:p>
          <w:p w14:paraId="5DAFB78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учащихся.</w:t>
            </w:r>
          </w:p>
          <w:p w14:paraId="392004B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Различать имена существительные, прилагательные, глаголы, предлоги и</w:t>
            </w:r>
          </w:p>
          <w:p w14:paraId="1C62B2E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определять их роль в предложении с помощью учителя.</w:t>
            </w:r>
          </w:p>
          <w:p w14:paraId="1177405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Некоторые учащиеся смогут:</w:t>
            </w:r>
          </w:p>
          <w:p w14:paraId="26ECD27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Приводить примеры разных жанров устного народного творчества.</w:t>
            </w:r>
          </w:p>
        </w:tc>
      </w:tr>
      <w:tr w:rsidR="002F0C1C" w14:paraId="49FE9A9F" w14:textId="77777777" w:rsidTr="002F0C1C">
        <w:tc>
          <w:tcPr>
            <w:tcW w:w="12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BCBF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Языковая</w:t>
            </w:r>
          </w:p>
          <w:p w14:paraId="3BCCD67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цель</w:t>
            </w:r>
          </w:p>
        </w:tc>
        <w:tc>
          <w:tcPr>
            <w:tcW w:w="38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D5AB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Основные термины и словосочетания:</w:t>
            </w:r>
          </w:p>
          <w:p w14:paraId="7E9F02F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Имя существительное, части речи, единственное и множественное число,</w:t>
            </w:r>
          </w:p>
          <w:p w14:paraId="3542873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окончание, род, предложение, слова, упражнение, ударение, вопрос, ответ,</w:t>
            </w:r>
          </w:p>
          <w:p w14:paraId="5449303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пословица, жанры устного народного творчества, стихотворение, рассказ,</w:t>
            </w:r>
          </w:p>
          <w:p w14:paraId="16CB06B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загадка, потешка, считалка, диаграмма.</w:t>
            </w:r>
          </w:p>
          <w:p w14:paraId="05CD93C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Используемый язык для диалога/письма на уроке:</w:t>
            </w:r>
          </w:p>
          <w:p w14:paraId="3AAB892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Вопросы для обсуждения:</w:t>
            </w:r>
          </w:p>
          <w:p w14:paraId="61B9255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Какие жанры устного народного творчества ты знаешь?</w:t>
            </w:r>
          </w:p>
          <w:p w14:paraId="16DA265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Приведи примеры.</w:t>
            </w:r>
          </w:p>
        </w:tc>
      </w:tr>
      <w:tr w:rsidR="002F0C1C" w14:paraId="45511F15" w14:textId="77777777" w:rsidTr="002F0C1C">
        <w:tc>
          <w:tcPr>
            <w:tcW w:w="12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7EA1A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Привитие</w:t>
            </w:r>
          </w:p>
          <w:p w14:paraId="600B452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ценностей</w:t>
            </w:r>
          </w:p>
        </w:tc>
        <w:tc>
          <w:tcPr>
            <w:tcW w:w="38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7B9D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2F0C1C" w14:paraId="2C3B07F7" w14:textId="77777777" w:rsidTr="002F0C1C">
        <w:tc>
          <w:tcPr>
            <w:tcW w:w="12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2486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Межпредметные</w:t>
            </w:r>
          </w:p>
          <w:p w14:paraId="423FDD0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связи</w:t>
            </w:r>
          </w:p>
        </w:tc>
        <w:tc>
          <w:tcPr>
            <w:tcW w:w="38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00275" w14:textId="77777777" w:rsidR="002F0C1C" w:rsidRDefault="002F0C1C">
            <w:pPr>
              <w:pStyle w:val="a5"/>
              <w:numPr>
                <w:ilvl w:val="0"/>
                <w:numId w:val="1"/>
              </w:numPr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Литература * физическая культу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softHyphen/>
              <w:t>ра * самопознание * трудовое обучение</w:t>
            </w:r>
          </w:p>
        </w:tc>
      </w:tr>
      <w:tr w:rsidR="002F0C1C" w14:paraId="711BE60B" w14:textId="77777777" w:rsidTr="002F0C1C">
        <w:tc>
          <w:tcPr>
            <w:tcW w:w="12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D50D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Навыки</w:t>
            </w:r>
          </w:p>
          <w:p w14:paraId="670243B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использования ИКТ</w:t>
            </w:r>
          </w:p>
        </w:tc>
        <w:tc>
          <w:tcPr>
            <w:tcW w:w="38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C523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Тест с помощью программы АктивСтудио</w:t>
            </w:r>
          </w:p>
        </w:tc>
      </w:tr>
      <w:tr w:rsidR="002F0C1C" w14:paraId="30E475B0" w14:textId="77777777" w:rsidTr="002F0C1C">
        <w:tc>
          <w:tcPr>
            <w:tcW w:w="12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525D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Предварительные</w:t>
            </w:r>
          </w:p>
          <w:p w14:paraId="1B98731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знания</w:t>
            </w:r>
          </w:p>
        </w:tc>
        <w:tc>
          <w:tcPr>
            <w:tcW w:w="38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4A4C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Звуки и буквы, гласные и согласные звуки, печатные и рукописные буквы,</w:t>
            </w:r>
          </w:p>
          <w:p w14:paraId="75B25B8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алфавитные названия букв, слог, язык – средство человеческого общения,</w:t>
            </w:r>
          </w:p>
          <w:p w14:paraId="566F3AB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высказывание, текст, языковые и неязыковые средства общения, устная и</w:t>
            </w:r>
          </w:p>
          <w:p w14:paraId="042B658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письменная речь, предложение, прописная буква в начале предложения и в</w:t>
            </w:r>
          </w:p>
          <w:p w14:paraId="0FE3B67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именах собственных, сила голоса и темп речи, алфавитный порядок слов,</w:t>
            </w:r>
          </w:p>
          <w:p w14:paraId="2DDC418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перенос слов, ударные и безударные гласные, мягкий знак на конце и в</w:t>
            </w:r>
          </w:p>
          <w:p w14:paraId="75C9F43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середине слов, твердые и мягкие согласные, правописание жи-ши, ча-ща,</w:t>
            </w:r>
          </w:p>
          <w:p w14:paraId="5FABA41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чу-щу, чк, чн, нщ, рщ, шн, звонкие и глухие согласные, звук [й],</w:t>
            </w:r>
          </w:p>
          <w:p w14:paraId="56C3282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разделительный Ь, состав слова, окончание, корень, приставка, суффикс,</w:t>
            </w:r>
          </w:p>
          <w:p w14:paraId="17E733B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родственные и однокоренные слова, лексическое значение слова, слова-</w:t>
            </w:r>
          </w:p>
          <w:p w14:paraId="1BB6952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предметы, слова-признаки, слова-действия, имена собственные, омонимы,</w:t>
            </w:r>
          </w:p>
          <w:p w14:paraId="46856F3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синонимы, антонимы, части речи, имя существительное, слова с</w:t>
            </w:r>
          </w:p>
          <w:p w14:paraId="080917C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абстрактным и конкретным значением, род имен существительных, Ь на</w:t>
            </w:r>
          </w:p>
          <w:p w14:paraId="5FE1217A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конце существительных, единственное и множественное число</w:t>
            </w:r>
          </w:p>
          <w:p w14:paraId="5ACE216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существительных, сочинение.</w:t>
            </w:r>
          </w:p>
        </w:tc>
      </w:tr>
      <w:tr w:rsidR="002F0C1C" w14:paraId="2248457C" w14:textId="77777777" w:rsidTr="002F0C1C">
        <w:tc>
          <w:tcPr>
            <w:tcW w:w="5000" w:type="pct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3B1C9" w14:textId="77777777" w:rsidR="002F0C1C" w:rsidRDefault="002F0C1C">
            <w:pPr>
              <w:pStyle w:val="a5"/>
              <w:spacing w:before="0" w:beforeAutospacing="0" w:after="150" w:afterAutospacing="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lastRenderedPageBreak/>
              <w:t>Ход урока</w:t>
            </w:r>
          </w:p>
        </w:tc>
      </w:tr>
      <w:tr w:rsidR="002F0C1C" w14:paraId="1B1AE326" w14:textId="77777777" w:rsidTr="002F0C1C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E7B3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Этапы урока, t</w:t>
            </w:r>
          </w:p>
        </w:tc>
        <w:tc>
          <w:tcPr>
            <w:tcW w:w="3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AC12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Запланированная деятельность на уроке</w:t>
            </w:r>
          </w:p>
          <w:p w14:paraId="4C00E7E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CA67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Ресурсы</w:t>
            </w:r>
          </w:p>
        </w:tc>
      </w:tr>
      <w:tr w:rsidR="002F0C1C" w14:paraId="435C3C0D" w14:textId="77777777" w:rsidTr="002F0C1C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8D9F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2A1E6BD7" w14:textId="77777777" w:rsidR="002F0C1C" w:rsidRDefault="002F0C1C">
            <w:pPr>
              <w:pStyle w:val="a5"/>
              <w:spacing w:before="0" w:beforeAutospacing="0" w:after="150" w:afterAutospacing="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Начало урока</w:t>
            </w:r>
          </w:p>
          <w:p w14:paraId="6C1BD6DE" w14:textId="77777777" w:rsidR="002F0C1C" w:rsidRDefault="002F0C1C">
            <w:pPr>
              <w:pStyle w:val="a5"/>
              <w:spacing w:before="0" w:beforeAutospacing="0" w:after="150" w:afterAutospacing="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0-3</w:t>
            </w:r>
          </w:p>
        </w:tc>
        <w:tc>
          <w:tcPr>
            <w:tcW w:w="3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EF29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Создание положительного эмоционального настроя.</w:t>
            </w:r>
          </w:p>
          <w:p w14:paraId="6F7D731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Создание положительного эмоционального настроя.</w:t>
            </w:r>
          </w:p>
          <w:p w14:paraId="3AB4B98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Снег летает и сверкает</w:t>
            </w:r>
          </w:p>
          <w:p w14:paraId="423D88B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В золотом сиянье дня,</w:t>
            </w:r>
          </w:p>
          <w:p w14:paraId="4DB2C22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Словно пухом устилает</w:t>
            </w:r>
          </w:p>
          <w:p w14:paraId="5DD00F3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Все дороги и дома.</w:t>
            </w:r>
          </w:p>
          <w:p w14:paraId="11E3924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Сыплет, сыплет снег – снежок</w:t>
            </w:r>
          </w:p>
          <w:p w14:paraId="626FB8E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Начинаем наш урок.</w:t>
            </w:r>
          </w:p>
          <w:p w14:paraId="73168E6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Сядьте так же тихо,</w:t>
            </w:r>
          </w:p>
          <w:p w14:paraId="4362D12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Как падают снежинки</w:t>
            </w:r>
          </w:p>
          <w:p w14:paraId="40FD974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5BA0A8A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Итак, русский язык, друзья! Сегодня у нас гости.</w:t>
            </w:r>
          </w:p>
          <w:p w14:paraId="3D71E04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54B71CE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Будем отвечать активно,</w:t>
            </w:r>
          </w:p>
          <w:p w14:paraId="0FDC9A7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Хорошо себя вести,</w:t>
            </w:r>
          </w:p>
          <w:p w14:paraId="1D1EAB3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Чтобы гости дорогие</w:t>
            </w:r>
          </w:p>
          <w:p w14:paraId="3C9A0FC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Захотели вновь прийти.</w:t>
            </w:r>
          </w:p>
          <w:p w14:paraId="7D5B253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2CB0BC5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Посмотрите на эту елочку. Она пришла к нам за помощью. Ей очень холодно. Что зимой согревает деревья?</w:t>
            </w:r>
          </w:p>
          <w:p w14:paraId="13359F4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 xml:space="preserve">(снег). Сегодня на уроке мы должны укрыть елочку снегом. За каждое правильно выполненное задания вы будете получать снежинку. Вам нужно заработать как можно больше снежинок, 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чтобы в конце урока укрыть елочку и согреть её. Готовы помочь?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C72EA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434121B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34B872B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231546D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024AC18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08F0213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7F369FB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6D99CF1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40AA891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6959E1D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3839CE9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1CB68C3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222EA16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71F3C54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2FE56B6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0F56F4AA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15F4DCDA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6DC9486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5DEC3E0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4B14C13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Картинка елочки,</w:t>
            </w:r>
          </w:p>
          <w:p w14:paraId="7644AAE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Снежинки</w:t>
            </w:r>
          </w:p>
        </w:tc>
      </w:tr>
      <w:tr w:rsidR="002F0C1C" w14:paraId="6ED9A967" w14:textId="77777777" w:rsidTr="002F0C1C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788F1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4-15 мин</w:t>
            </w:r>
          </w:p>
        </w:tc>
        <w:tc>
          <w:tcPr>
            <w:tcW w:w="3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76E4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Актуализация жизненного опыта. Целеполагание.</w:t>
            </w:r>
          </w:p>
          <w:p w14:paraId="7DEE87B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</w:rPr>
              <w:t>Цель: ввод ситуации для открытия и постановки целей урока.</w:t>
            </w:r>
          </w:p>
          <w:p w14:paraId="42D93CD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На доске слова: ХОЛО…, МОРО…, СНЕ…, СУГРО…</w:t>
            </w:r>
          </w:p>
          <w:p w14:paraId="2300CBE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-Что общего у этих слов? (тема, сущ., орфограмма)</w:t>
            </w:r>
          </w:p>
          <w:p w14:paraId="709BC3D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-На какую орфограмму эти слова?</w:t>
            </w:r>
          </w:p>
          <w:p w14:paraId="22B52EA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Спишите слова, вставьте букву и запишите проверочные проверочные (в столбик)</w:t>
            </w:r>
          </w:p>
          <w:p w14:paraId="1BCAA56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noProof/>
                <w:color w:val="000000"/>
                <w:sz w:val="21"/>
                <w:szCs w:val="21"/>
              </w:rPr>
              <w:drawing>
                <wp:anchor distT="0" distB="0" distL="0" distR="0" simplePos="0" relativeHeight="251659264" behindDoc="0" locked="0" layoutInCell="1" allowOverlap="0" wp14:anchorId="62EFA9B7" wp14:editId="1F4EB2D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1540" cy="215625"/>
                  <wp:effectExtent l="0" t="0" r="0" b="0"/>
                  <wp:wrapSquare wrapText="bothSides"/>
                  <wp:docPr id="136722245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40" cy="21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*</w:t>
            </w:r>
            <w:r>
              <w:rPr>
                <w:rFonts w:ascii="PT Sans" w:hAnsi="PT Sans"/>
                <w:color w:val="000000"/>
                <w:sz w:val="21"/>
                <w:szCs w:val="21"/>
                <w:u w:val="single"/>
              </w:rPr>
              <w:t>Самопроверка по образцу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(учитель открывает второй столбик)</w:t>
            </w:r>
          </w:p>
          <w:p w14:paraId="4837AB1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-Кто выполнил правильно, возьмите одну снежинку.</w:t>
            </w:r>
          </w:p>
          <w:p w14:paraId="1AAA9EC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-Для чего мы выполнили это задание?</w:t>
            </w:r>
          </w:p>
          <w:p w14:paraId="1E9A8FA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-Эти слова еще нужны нам для исследования. Мы должны открыть новые знания об имени существительном.</w:t>
            </w:r>
          </w:p>
          <w:p w14:paraId="2A853B6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Чем отличаются слова 1 столбика от слов 2 столбика? Обсудите в паре.</w:t>
            </w:r>
          </w:p>
          <w:p w14:paraId="5444BA6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Выслушиваются ответы детей.</w:t>
            </w:r>
          </w:p>
          <w:p w14:paraId="6BB0E9E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Учитель подводит итог: сущ. изменяются по числам. Они бывают в ед. и мн. числе (вывешиваются термины)</w:t>
            </w:r>
          </w:p>
          <w:p w14:paraId="7D09F18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- - Сколько предметов обозначает существительное, если оно стоит в единственном числе?</w:t>
            </w:r>
          </w:p>
          <w:p w14:paraId="01837AE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Сколько предметов обозначает существительное, если оно стоит во множественном числе?</w:t>
            </w:r>
          </w:p>
          <w:p w14:paraId="2C0F701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О чем будем говорить на уроке?</w:t>
            </w:r>
          </w:p>
          <w:p w14:paraId="674C4A0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Чему вы должны научиться?</w:t>
            </w:r>
          </w:p>
          <w:p w14:paraId="74C180F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D7AB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2F0C1C" w14:paraId="534F4BB4" w14:textId="77777777" w:rsidTr="002F0C1C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4B5FA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Критерии успеха</w:t>
            </w:r>
          </w:p>
        </w:tc>
        <w:tc>
          <w:tcPr>
            <w:tcW w:w="3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5FE7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Ученики формулируют тему урока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0732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2F0C1C" w14:paraId="5BB80B3E" w14:textId="77777777" w:rsidTr="002F0C1C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827B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Середина урока</w:t>
            </w:r>
          </w:p>
          <w:p w14:paraId="4DB92DF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16-30 мин</w:t>
            </w:r>
          </w:p>
        </w:tc>
        <w:tc>
          <w:tcPr>
            <w:tcW w:w="3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2622D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Работа над темой урока.</w:t>
            </w:r>
          </w:p>
          <w:p w14:paraId="561298F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</w:rPr>
              <w:t>Цель: усвоение содержания темы.</w:t>
            </w:r>
          </w:p>
          <w:p w14:paraId="228260C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</w:rPr>
              <w:t>Вывод:</w:t>
            </w:r>
          </w:p>
          <w:p w14:paraId="7EC72BC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(К)</w:t>
            </w:r>
          </w:p>
          <w:p w14:paraId="39E72C5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-Асет и Айгуль разделили слова на 2 группы (карточка)</w:t>
            </w:r>
          </w:p>
          <w:p w14:paraId="749CBE2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-Запишем эти слова парами. Сравним их. Выделим окончания. Три слова коллективно, три – в паре: 1 в. – из 1 столбика, 2в. – из второго.</w:t>
            </w:r>
          </w:p>
          <w:p w14:paraId="3C38A38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Первая верно выполнившая пара станет </w:t>
            </w:r>
            <w:r>
              <w:rPr>
                <w:rFonts w:ascii="PT Sans" w:hAnsi="PT Sans"/>
                <w:color w:val="000000"/>
                <w:sz w:val="21"/>
                <w:szCs w:val="21"/>
                <w:u w:val="single"/>
              </w:rPr>
              <w:t>проверяющими.</w:t>
            </w:r>
          </w:p>
          <w:p w14:paraId="63E5801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(за правильное выполнение учащиеся берут снежинку) </w:t>
            </w:r>
            <w:r>
              <w:rPr>
                <w:rFonts w:ascii="PT Sans" w:hAnsi="PT 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292EAD88" wp14:editId="7EC3F752">
                  <wp:extent cx="224790" cy="224790"/>
                  <wp:effectExtent l="0" t="0" r="3810" b="381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2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F4E8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-Какое окончание имеют сущ. в ед.числе? (учитель вывешивает)</w:t>
            </w:r>
          </w:p>
          <w:p w14:paraId="2724E4B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-А во мн.числе? (вывешивается)</w:t>
            </w:r>
          </w:p>
          <w:p w14:paraId="4D671F9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-Какой вывод можно сделать? Для чего мы выполняли это задание?</w:t>
            </w:r>
          </w:p>
          <w:p w14:paraId="0832C46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Вывод: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существительные во мн.ч. имеют окончания</w:t>
            </w:r>
          </w:p>
          <w:p w14:paraId="1EA5B59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и/ы, а/я</w:t>
            </w:r>
          </w:p>
          <w:p w14:paraId="5634BD6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ФИЗМИНУТКА</w:t>
            </w:r>
          </w:p>
          <w:p w14:paraId="4052AD7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Рано утром в парк ходили</w:t>
            </w:r>
          </w:p>
          <w:p w14:paraId="3ED5D65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Там снеговика лепили.</w:t>
            </w:r>
          </w:p>
          <w:p w14:paraId="2C8DC51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А потом с горы катались,</w:t>
            </w:r>
          </w:p>
          <w:p w14:paraId="55CDECC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И ещё в снегу валялись.</w:t>
            </w:r>
          </w:p>
          <w:p w14:paraId="580057D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В Таню кинули снежком,</w:t>
            </w:r>
          </w:p>
          <w:p w14:paraId="2036C7F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В Вову кинули снежком,</w:t>
            </w:r>
          </w:p>
          <w:p w14:paraId="70A342E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В Мишу кинули снежком,</w:t>
            </w:r>
          </w:p>
          <w:p w14:paraId="424A5369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Получился снежный ком.</w:t>
            </w:r>
          </w:p>
          <w:p w14:paraId="386EC5A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Холодно гулять зимой,</w:t>
            </w:r>
          </w:p>
          <w:p w14:paraId="0CA2523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Побежим скорей домой.</w:t>
            </w:r>
          </w:p>
          <w:p w14:paraId="4A38F60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Давайте еще раз скажем, какие знания мы открыли?</w:t>
            </w:r>
          </w:p>
          <w:p w14:paraId="0644240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Теперь сравним наши выводы с правилом</w:t>
            </w:r>
          </w:p>
          <w:p w14:paraId="7F27933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(К, И) Работа с правилом. Стр. 47.</w:t>
            </w:r>
          </w:p>
          <w:p w14:paraId="2C484B7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Работа по теме урока.</w:t>
            </w:r>
          </w:p>
          <w:p w14:paraId="6C834EE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</w:rPr>
              <w:t>Цель: выполнение практических заданий.</w:t>
            </w:r>
          </w:p>
          <w:p w14:paraId="04778CE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(И) Запиши существительные во множественном числе</w:t>
            </w:r>
          </w:p>
          <w:p w14:paraId="7965336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Упр.3. Ученики записывают существительные во множественном числе; ставят знак ударения; выделяют окончание.</w:t>
            </w:r>
          </w:p>
          <w:p w14:paraId="3A71430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u w:val="single"/>
              </w:rPr>
              <w:t>Взаимопроверка в паре. Снежинки</w:t>
            </w:r>
            <w:r>
              <w:rPr>
                <w:rFonts w:ascii="PT Sans" w:hAnsi="PT 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3EF3F87B" wp14:editId="30904B8B">
                  <wp:extent cx="288925" cy="288925"/>
                  <wp:effectExtent l="0" t="0" r="0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4D99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Для чего вы выполняли это задание?</w:t>
            </w:r>
          </w:p>
          <w:p w14:paraId="6EBBD68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2227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Карточки со</w:t>
            </w:r>
          </w:p>
          <w:p w14:paraId="3390B08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словами,</w:t>
            </w:r>
          </w:p>
          <w:p w14:paraId="50D0221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учебник</w:t>
            </w:r>
          </w:p>
        </w:tc>
      </w:tr>
      <w:tr w:rsidR="002F0C1C" w14:paraId="7EFE4D0C" w14:textId="77777777" w:rsidTr="002F0C1C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4294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31-37 мин</w:t>
            </w:r>
          </w:p>
          <w:p w14:paraId="55008E3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  <w:tc>
          <w:tcPr>
            <w:tcW w:w="3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DA74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(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(Д, К) Пальчиковая физминутка.</w:t>
            </w:r>
          </w:p>
          <w:p w14:paraId="50E6546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На двери висит замок. 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(Руки сцеплены в замок.)</w:t>
            </w:r>
          </w:p>
          <w:p w14:paraId="2F420EC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Кто его открыть бы мог? </w:t>
            </w: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(Пытаются разъединить руки.)</w:t>
            </w:r>
          </w:p>
          <w:p w14:paraId="143DA3B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Повертели, покрутили,</w:t>
            </w:r>
          </w:p>
          <w:p w14:paraId="1BBE588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Постучали и открыли.</w:t>
            </w:r>
          </w:p>
          <w:p w14:paraId="705723F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Е. Богданова</w:t>
            </w:r>
          </w:p>
          <w:p w14:paraId="5A0B63F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(К, И) Игра «Всё наоборот!»</w:t>
            </w:r>
          </w:p>
          <w:p w14:paraId="0205EACC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Я буду называть сущ. в ед.ч., а вы во мн.ч. И наоборот.</w:t>
            </w:r>
          </w:p>
          <w:p w14:paraId="380D4A3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Снеговик-………….</w:t>
            </w:r>
          </w:p>
          <w:p w14:paraId="70E4B2A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Сосульки-…………</w:t>
            </w:r>
          </w:p>
          <w:p w14:paraId="10A610D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Горки……………</w:t>
            </w:r>
          </w:p>
          <w:p w14:paraId="4DE040F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Лыжа -……………</w:t>
            </w:r>
          </w:p>
          <w:p w14:paraId="2F2A686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Иней-……………...</w:t>
            </w:r>
          </w:p>
          <w:p w14:paraId="08F320B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Санки………….</w:t>
            </w:r>
          </w:p>
          <w:p w14:paraId="723BC1C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Слова 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  <w:u w:val="single"/>
              </w:rPr>
              <w:t>иней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и </w:t>
            </w: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  <w:u w:val="single"/>
              </w:rPr>
              <w:t>санки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вызвали затруднение.</w:t>
            </w:r>
          </w:p>
          <w:p w14:paraId="79860EAA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-Почему не получилось изменить слова? Об этом вы узнаете на следующем уроке.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D771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2F0C1C" w14:paraId="53A76E63" w14:textId="77777777" w:rsidTr="002F0C1C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EBF3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Конец урока</w:t>
            </w:r>
          </w:p>
          <w:p w14:paraId="0859A22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37-40</w:t>
            </w:r>
          </w:p>
        </w:tc>
        <w:tc>
          <w:tcPr>
            <w:tcW w:w="3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D920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Итог урока. Рефлексия.</w:t>
            </w:r>
          </w:p>
          <w:p w14:paraId="2AC8A9D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(И)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 Выполнение теста в АктивСтудио с получением мгновенных результатов</w:t>
            </w:r>
          </w:p>
          <w:p w14:paraId="6F28115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Кто получил 80,90,100% возьмите снежинку. </w:t>
            </w:r>
            <w:r>
              <w:rPr>
                <w:rFonts w:ascii="PT Sans" w:hAnsi="PT 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2AAEEA90" wp14:editId="136972B4">
                  <wp:extent cx="288925" cy="288925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2E22F3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А теперь подведем итог. Кто сколько собрал за урок снежинок. У кого 5 снежинок? Это максимальное количество. Значит, вы отлично поработали на уроке. У кого -3,4 снежинки, вы тоже постарались. А если у вас меньше, значит нужно дома подучить тему урока.</w:t>
            </w:r>
          </w:p>
          <w:p w14:paraId="57FFB74B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- А теперь наклейте снежинки на елочку, пусть она согреется.</w:t>
            </w:r>
          </w:p>
          <w:p w14:paraId="08278B3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  <w:p w14:paraId="7013B38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ДЗ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: с.48 №4</w:t>
            </w:r>
          </w:p>
          <w:p w14:paraId="3EDC703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*с.49 №6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9737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Флипчарт</w:t>
            </w:r>
          </w:p>
          <w:p w14:paraId="305EE69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Критерии</w:t>
            </w:r>
          </w:p>
          <w:p w14:paraId="43C0B9D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2F0C1C" w14:paraId="7034C84A" w14:textId="77777777" w:rsidTr="002F0C1C"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2A5A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Критерии успеха</w:t>
            </w:r>
          </w:p>
        </w:tc>
        <w:tc>
          <w:tcPr>
            <w:tcW w:w="3400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D9E1C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Учащиеся подсчитывают снежинки. Озвучивают их количество. Наклеивают на елочку.</w:t>
            </w: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6FDD5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</w:p>
        </w:tc>
      </w:tr>
      <w:tr w:rsidR="002F0C1C" w14:paraId="04A690ED" w14:textId="77777777" w:rsidTr="002F0C1C">
        <w:tc>
          <w:tcPr>
            <w:tcW w:w="1450" w:type="pct"/>
            <w:gridSpan w:val="3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4BF16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  <w:u w:val="single"/>
              </w:rPr>
              <w:t>Дифференциация</w:t>
            </w:r>
          </w:p>
        </w:tc>
        <w:tc>
          <w:tcPr>
            <w:tcW w:w="1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380B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  <w:u w:val="single"/>
              </w:rPr>
              <w:t>Оценивание</w:t>
            </w:r>
          </w:p>
        </w:tc>
        <w:tc>
          <w:tcPr>
            <w:tcW w:w="16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EB304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  <w:u w:val="single"/>
              </w:rPr>
              <w:t>Здоровье и соблюдение ТБ</w:t>
            </w:r>
          </w:p>
        </w:tc>
      </w:tr>
      <w:tr w:rsidR="002F0C1C" w14:paraId="7F79138B" w14:textId="77777777" w:rsidTr="002F0C1C">
        <w:tc>
          <w:tcPr>
            <w:tcW w:w="1450" w:type="pct"/>
            <w:gridSpan w:val="3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279D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Дети с высоким уровнем помогают ученикам с низкой мотивацией. Приводить примеры разных жанров</w:t>
            </w:r>
          </w:p>
          <w:p w14:paraId="30D9DBB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устного народного</w:t>
            </w:r>
          </w:p>
          <w:p w14:paraId="30CFD44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творчества смогут</w:t>
            </w:r>
          </w:p>
          <w:p w14:paraId="3010645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учащиеся с высоким</w:t>
            </w:r>
          </w:p>
          <w:p w14:paraId="7FE72E2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уровнем мотивации.</w:t>
            </w:r>
          </w:p>
        </w:tc>
        <w:tc>
          <w:tcPr>
            <w:tcW w:w="1900" w:type="pct"/>
            <w:gridSpan w:val="2"/>
            <w:tcBorders>
              <w:top w:val="single" w:sz="6" w:space="0" w:color="00000A"/>
              <w:left w:val="double" w:sz="4" w:space="0" w:color="00000A"/>
              <w:bottom w:val="double" w:sz="4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39837" w14:textId="77777777" w:rsidR="002F0C1C" w:rsidRDefault="002F0C1C">
            <w:pPr>
              <w:pStyle w:val="a5"/>
              <w:spacing w:before="0" w:beforeAutospacing="0" w:after="150" w:afterAutospacing="0"/>
              <w:jc w:val="center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>Формативное оценивание.</w:t>
            </w:r>
          </w:p>
          <w:p w14:paraId="50535969" w14:textId="77777777" w:rsidR="002F0C1C" w:rsidRDefault="002F0C1C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Самооценивание в тетради</w:t>
            </w:r>
          </w:p>
          <w:p w14:paraId="2899EC69" w14:textId="77777777" w:rsidR="002F0C1C" w:rsidRDefault="002F0C1C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Взаимооценивание при работе в паре, группе, классом.</w:t>
            </w:r>
          </w:p>
          <w:p w14:paraId="340F34C3" w14:textId="77777777" w:rsidR="002F0C1C" w:rsidRDefault="002F0C1C">
            <w:pPr>
              <w:pStyle w:val="a5"/>
              <w:numPr>
                <w:ilvl w:val="0"/>
                <w:numId w:val="2"/>
              </w:numPr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Результаты наблюдения учителем качества ответов учащихся на уроке.</w:t>
            </w:r>
          </w:p>
          <w:p w14:paraId="4667F4A8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lastRenderedPageBreak/>
              <w:t>Определение уровня усвоения навыка по теме с помощью теста</w:t>
            </w:r>
          </w:p>
        </w:tc>
        <w:tc>
          <w:tcPr>
            <w:tcW w:w="1650" w:type="pct"/>
            <w:gridSpan w:val="2"/>
            <w:tcBorders>
              <w:top w:val="single" w:sz="6" w:space="0" w:color="00000A"/>
              <w:left w:val="single" w:sz="6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1A66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i/>
                <w:iCs/>
                <w:color w:val="000000"/>
                <w:sz w:val="21"/>
                <w:szCs w:val="21"/>
              </w:rPr>
              <w:lastRenderedPageBreak/>
              <w:t>Динамическая пауза.</w:t>
            </w:r>
          </w:p>
          <w:p w14:paraId="2EF88672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Рано утром в парк ходили</w:t>
            </w:r>
          </w:p>
          <w:p w14:paraId="0F4A8787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Там снеговика лепили.</w:t>
            </w:r>
          </w:p>
          <w:p w14:paraId="393DFDCA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А потом с горы катались,</w:t>
            </w:r>
          </w:p>
          <w:p w14:paraId="1A3E0D9F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И ещё в снегу валялись.</w:t>
            </w:r>
          </w:p>
          <w:p w14:paraId="599D3B11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В Таню кинули снежком,</w:t>
            </w:r>
          </w:p>
          <w:p w14:paraId="7FEFDEC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В Вову кинули снежком,</w:t>
            </w:r>
          </w:p>
          <w:p w14:paraId="30417B50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В Мишу кинули снежком,</w:t>
            </w:r>
          </w:p>
          <w:p w14:paraId="5B2486CD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lastRenderedPageBreak/>
              <w:t>Получился снежный ком.</w:t>
            </w:r>
          </w:p>
          <w:p w14:paraId="23543F0A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Холодно гулять зимой,</w:t>
            </w:r>
          </w:p>
          <w:p w14:paraId="720330EE" w14:textId="77777777" w:rsidR="002F0C1C" w:rsidRDefault="002F0C1C">
            <w:pPr>
              <w:pStyle w:val="a5"/>
              <w:spacing w:before="0" w:beforeAutospacing="0" w:after="15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</w:rPr>
              <w:t>Побежим скорей домой.</w:t>
            </w:r>
          </w:p>
        </w:tc>
      </w:tr>
    </w:tbl>
    <w:p w14:paraId="1874A857" w14:textId="77777777" w:rsidR="000963ED" w:rsidRDefault="000963ED"/>
    <w:sectPr w:rsidR="0009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6116"/>
    <w:multiLevelType w:val="multilevel"/>
    <w:tmpl w:val="AFF0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F6C2A"/>
    <w:multiLevelType w:val="multilevel"/>
    <w:tmpl w:val="A748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598408">
    <w:abstractNumId w:val="1"/>
  </w:num>
  <w:num w:numId="2" w16cid:durableId="24885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C1C"/>
    <w:rsid w:val="000963ED"/>
    <w:rsid w:val="002F0C1C"/>
    <w:rsid w:val="006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4FF6"/>
  <w15:chartTrackingRefBased/>
  <w15:docId w15:val="{693BEFCE-B959-4EDF-8338-C08C3C58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A0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E0A0F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E0A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6E0A0F"/>
    <w:rPr>
      <w:rFonts w:ascii="Arial" w:hAnsi="Arial" w:cs="Arial"/>
      <w:b/>
      <w:bCs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rsid w:val="006E0A0F"/>
    <w:rPr>
      <w:rFonts w:ascii="Arial" w:hAnsi="Arial" w:cs="Arial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6E0A0F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E0A0F"/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2F0C1C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leap</dc:creator>
  <cp:keywords/>
  <dc:description/>
  <cp:lastModifiedBy>leap</cp:lastModifiedBy>
  <cp:revision>2</cp:revision>
  <dcterms:created xsi:type="dcterms:W3CDTF">2024-02-08T08:32:00Z</dcterms:created>
  <dcterms:modified xsi:type="dcterms:W3CDTF">2024-02-08T08:38:00Z</dcterms:modified>
</cp:coreProperties>
</file>