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340" w:rsidRPr="00B85340" w:rsidRDefault="00B85340" w:rsidP="00B85340">
      <w:pPr>
        <w:spacing w:after="0" w:line="240" w:lineRule="auto"/>
        <w:rPr>
          <w:rFonts w:ascii="Times New Roman" w:eastAsia="Calibri" w:hAnsi="Times New Roman" w:cs="Times New Roman"/>
          <w:sz w:val="28"/>
          <w:szCs w:val="28"/>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5"/>
      </w:tblGrid>
      <w:tr w:rsidR="00B85340" w:rsidRPr="00B85340" w:rsidTr="003A513F">
        <w:tc>
          <w:tcPr>
            <w:tcW w:w="5240" w:type="dxa"/>
          </w:tcPr>
          <w:p w:rsidR="00B85340" w:rsidRPr="00B85340" w:rsidRDefault="00B85340" w:rsidP="00B85340">
            <w:pPr>
              <w:jc w:val="right"/>
              <w:rPr>
                <w:rFonts w:ascii="Times New Roman" w:eastAsia="Calibri" w:hAnsi="Times New Roman" w:cs="Times New Roman"/>
                <w:sz w:val="28"/>
                <w:szCs w:val="28"/>
                <w:lang w:val="kk-KZ"/>
              </w:rPr>
            </w:pPr>
          </w:p>
        </w:tc>
        <w:tc>
          <w:tcPr>
            <w:tcW w:w="4105" w:type="dxa"/>
          </w:tcPr>
          <w:p w:rsidR="00B85340" w:rsidRPr="00B85340" w:rsidRDefault="00B85340" w:rsidP="00B21607">
            <w:pPr>
              <w:ind w:right="-119"/>
              <w:rPr>
                <w:rFonts w:ascii="Times New Roman" w:eastAsia="Calibri" w:hAnsi="Times New Roman" w:cs="Times New Roman"/>
                <w:b/>
                <w:bCs/>
                <w:sz w:val="28"/>
                <w:szCs w:val="28"/>
                <w:lang w:val="kk-KZ"/>
              </w:rPr>
            </w:pPr>
            <w:r w:rsidRPr="00B21607">
              <w:rPr>
                <w:rFonts w:ascii="Times New Roman" w:eastAsia="Calibri" w:hAnsi="Times New Roman" w:cs="Times New Roman"/>
                <w:b/>
                <w:bCs/>
                <w:sz w:val="28"/>
                <w:szCs w:val="28"/>
                <w:lang w:val="kk-KZ"/>
              </w:rPr>
              <w:t>Дінаш Ш.Ә</w:t>
            </w:r>
            <w:r w:rsidRPr="00B85340">
              <w:rPr>
                <w:rFonts w:ascii="Times New Roman" w:eastAsia="Calibri" w:hAnsi="Times New Roman" w:cs="Times New Roman"/>
                <w:b/>
                <w:bCs/>
                <w:sz w:val="28"/>
                <w:szCs w:val="28"/>
                <w:lang w:val="kk-KZ"/>
              </w:rPr>
              <w:t>. 4 курс студенті</w:t>
            </w:r>
          </w:p>
          <w:p w:rsidR="00B85340" w:rsidRPr="00B85340" w:rsidRDefault="00B85340" w:rsidP="00B21607">
            <w:pPr>
              <w:ind w:right="-119"/>
              <w:rPr>
                <w:rFonts w:ascii="Times New Roman" w:eastAsia="Calibri" w:hAnsi="Times New Roman" w:cs="Times New Roman"/>
                <w:b/>
                <w:bCs/>
                <w:sz w:val="28"/>
                <w:szCs w:val="28"/>
                <w:lang w:val="kk-KZ"/>
              </w:rPr>
            </w:pPr>
            <w:r w:rsidRPr="00B85340">
              <w:rPr>
                <w:rFonts w:ascii="Times New Roman" w:eastAsia="Calibri" w:hAnsi="Times New Roman" w:cs="Times New Roman"/>
                <w:b/>
                <w:bCs/>
                <w:sz w:val="28"/>
                <w:szCs w:val="28"/>
                <w:lang w:val="kk-KZ"/>
              </w:rPr>
              <w:t>Ғылыми жетекші:</w:t>
            </w:r>
          </w:p>
          <w:p w:rsidR="00B85340" w:rsidRPr="00B85340" w:rsidRDefault="00B85340" w:rsidP="00B21607">
            <w:pPr>
              <w:ind w:right="-119"/>
              <w:rPr>
                <w:rFonts w:ascii="Times New Roman" w:eastAsia="Calibri" w:hAnsi="Times New Roman" w:cs="Times New Roman"/>
                <w:b/>
                <w:bCs/>
                <w:sz w:val="28"/>
                <w:szCs w:val="28"/>
                <w:lang w:val="kk-KZ"/>
              </w:rPr>
            </w:pPr>
            <w:r w:rsidRPr="00B85340">
              <w:rPr>
                <w:rFonts w:ascii="Times New Roman" w:eastAsia="Calibri" w:hAnsi="Times New Roman" w:cs="Times New Roman"/>
                <w:b/>
                <w:bCs/>
                <w:sz w:val="28"/>
                <w:szCs w:val="28"/>
                <w:lang w:val="kk-KZ"/>
              </w:rPr>
              <w:t>Асканбаева Г.Б. аға оқытушы,</w:t>
            </w:r>
          </w:p>
          <w:p w:rsidR="00B85340" w:rsidRPr="00B85340" w:rsidRDefault="00B85340" w:rsidP="00B21607">
            <w:pPr>
              <w:ind w:right="-119"/>
              <w:rPr>
                <w:rFonts w:ascii="Times New Roman" w:eastAsia="Calibri" w:hAnsi="Times New Roman" w:cs="Times New Roman"/>
                <w:b/>
                <w:bCs/>
                <w:noProof/>
                <w:color w:val="000000"/>
                <w:sz w:val="28"/>
                <w:szCs w:val="28"/>
                <w:lang w:val="kk-KZ"/>
              </w:rPr>
            </w:pPr>
            <w:r w:rsidRPr="00B21607">
              <w:rPr>
                <w:rFonts w:ascii="Times New Roman" w:eastAsia="Calibri" w:hAnsi="Times New Roman" w:cs="Times New Roman"/>
                <w:b/>
                <w:bCs/>
                <w:noProof/>
                <w:color w:val="000000"/>
                <w:sz w:val="28"/>
                <w:szCs w:val="28"/>
                <w:lang w:val="kk-KZ"/>
              </w:rPr>
              <w:t>«</w:t>
            </w:r>
            <w:r w:rsidRPr="00B85340">
              <w:rPr>
                <w:rFonts w:ascii="Times New Roman" w:eastAsia="Calibri" w:hAnsi="Times New Roman" w:cs="Times New Roman"/>
                <w:b/>
                <w:bCs/>
                <w:noProof/>
                <w:color w:val="000000"/>
                <w:sz w:val="28"/>
                <w:szCs w:val="28"/>
                <w:lang w:val="kk-KZ"/>
              </w:rPr>
              <w:t>Фи</w:t>
            </w:r>
            <w:r w:rsidRPr="00B85340">
              <w:rPr>
                <w:rFonts w:ascii="Times New Roman" w:eastAsia="Calibri" w:hAnsi="Times New Roman" w:cs="Times New Roman"/>
                <w:b/>
                <w:bCs/>
                <w:noProof/>
                <w:color w:val="000000"/>
                <w:sz w:val="28"/>
                <w:szCs w:val="28"/>
                <w:cs/>
                <w:lang w:val="kk-KZ"/>
              </w:rPr>
              <w:t>‎</w:t>
            </w:r>
            <w:r w:rsidRPr="00B85340">
              <w:rPr>
                <w:rFonts w:ascii="Times New Roman" w:eastAsia="Calibri" w:hAnsi="Times New Roman" w:cs="Times New Roman"/>
                <w:b/>
                <w:bCs/>
                <w:noProof/>
                <w:color w:val="000000"/>
                <w:sz w:val="28"/>
                <w:szCs w:val="28"/>
                <w:lang w:val="kk-KZ"/>
              </w:rPr>
              <w:t>зи</w:t>
            </w:r>
            <w:r w:rsidRPr="00B85340">
              <w:rPr>
                <w:rFonts w:ascii="Times New Roman" w:eastAsia="Calibri" w:hAnsi="Times New Roman" w:cs="Times New Roman"/>
                <w:b/>
                <w:bCs/>
                <w:noProof/>
                <w:color w:val="000000"/>
                <w:sz w:val="28"/>
                <w:szCs w:val="28"/>
                <w:cs/>
                <w:lang w:val="kk-KZ"/>
              </w:rPr>
              <w:t>‎</w:t>
            </w:r>
            <w:r w:rsidRPr="00B85340">
              <w:rPr>
                <w:rFonts w:ascii="Times New Roman" w:eastAsia="Calibri" w:hAnsi="Times New Roman" w:cs="Times New Roman"/>
                <w:b/>
                <w:bCs/>
                <w:noProof/>
                <w:color w:val="000000"/>
                <w:sz w:val="28"/>
                <w:szCs w:val="28"/>
                <w:lang w:val="kk-KZ"/>
              </w:rPr>
              <w:t>ка</w:t>
            </w:r>
            <w:r w:rsidRPr="00B85340">
              <w:rPr>
                <w:rFonts w:ascii="Times New Roman" w:eastAsia="Calibri" w:hAnsi="Times New Roman" w:cs="Times New Roman"/>
                <w:b/>
                <w:bCs/>
                <w:noProof/>
                <w:color w:val="000000"/>
                <w:sz w:val="28"/>
                <w:szCs w:val="28"/>
                <w:cs/>
                <w:lang w:val="kk-KZ"/>
              </w:rPr>
              <w:t>‎</w:t>
            </w:r>
            <w:r w:rsidRPr="00B85340">
              <w:rPr>
                <w:rFonts w:ascii="Times New Roman" w:eastAsia="Calibri" w:hAnsi="Times New Roman" w:cs="Times New Roman"/>
                <w:b/>
                <w:bCs/>
                <w:noProof/>
                <w:color w:val="000000"/>
                <w:sz w:val="28"/>
                <w:szCs w:val="28"/>
                <w:lang w:val="kk-KZ"/>
              </w:rPr>
              <w:t>, ма</w:t>
            </w:r>
            <w:r w:rsidRPr="00B85340">
              <w:rPr>
                <w:rFonts w:ascii="Times New Roman" w:eastAsia="Calibri" w:hAnsi="Times New Roman" w:cs="Times New Roman"/>
                <w:b/>
                <w:bCs/>
                <w:noProof/>
                <w:color w:val="000000"/>
                <w:sz w:val="28"/>
                <w:szCs w:val="28"/>
                <w:cs/>
                <w:lang w:val="kk-KZ"/>
              </w:rPr>
              <w:t>‎</w:t>
            </w:r>
            <w:r w:rsidRPr="00B85340">
              <w:rPr>
                <w:rFonts w:ascii="Times New Roman" w:eastAsia="Calibri" w:hAnsi="Times New Roman" w:cs="Times New Roman"/>
                <w:b/>
                <w:bCs/>
                <w:noProof/>
                <w:color w:val="000000"/>
                <w:sz w:val="28"/>
                <w:szCs w:val="28"/>
                <w:lang w:val="kk-KZ"/>
              </w:rPr>
              <w:t>те</w:t>
            </w:r>
            <w:r w:rsidRPr="00B85340">
              <w:rPr>
                <w:rFonts w:ascii="Times New Roman" w:eastAsia="Calibri" w:hAnsi="Times New Roman" w:cs="Times New Roman"/>
                <w:b/>
                <w:bCs/>
                <w:noProof/>
                <w:color w:val="000000"/>
                <w:sz w:val="28"/>
                <w:szCs w:val="28"/>
                <w:cs/>
                <w:lang w:val="kk-KZ"/>
              </w:rPr>
              <w:t>‎</w:t>
            </w:r>
            <w:r w:rsidRPr="00B85340">
              <w:rPr>
                <w:rFonts w:ascii="Times New Roman" w:eastAsia="Calibri" w:hAnsi="Times New Roman" w:cs="Times New Roman"/>
                <w:b/>
                <w:bCs/>
                <w:noProof/>
                <w:color w:val="000000"/>
                <w:sz w:val="28"/>
                <w:szCs w:val="28"/>
                <w:lang w:val="kk-KZ"/>
              </w:rPr>
              <w:t>ма</w:t>
            </w:r>
            <w:r w:rsidRPr="00B85340">
              <w:rPr>
                <w:rFonts w:ascii="Times New Roman" w:eastAsia="Calibri" w:hAnsi="Times New Roman" w:cs="Times New Roman"/>
                <w:b/>
                <w:bCs/>
                <w:noProof/>
                <w:color w:val="000000"/>
                <w:sz w:val="28"/>
                <w:szCs w:val="28"/>
                <w:cs/>
                <w:lang w:val="kk-KZ"/>
              </w:rPr>
              <w:t>‎</w:t>
            </w:r>
            <w:r w:rsidRPr="00B85340">
              <w:rPr>
                <w:rFonts w:ascii="Times New Roman" w:eastAsia="Calibri" w:hAnsi="Times New Roman" w:cs="Times New Roman"/>
                <w:b/>
                <w:bCs/>
                <w:noProof/>
                <w:color w:val="000000"/>
                <w:sz w:val="28"/>
                <w:szCs w:val="28"/>
                <w:lang w:val="kk-KZ"/>
              </w:rPr>
              <w:t>ти</w:t>
            </w:r>
            <w:r w:rsidRPr="00B85340">
              <w:rPr>
                <w:rFonts w:ascii="Times New Roman" w:eastAsia="Calibri" w:hAnsi="Times New Roman" w:cs="Times New Roman"/>
                <w:b/>
                <w:bCs/>
                <w:noProof/>
                <w:color w:val="000000"/>
                <w:sz w:val="28"/>
                <w:szCs w:val="28"/>
                <w:cs/>
                <w:lang w:val="kk-KZ"/>
              </w:rPr>
              <w:t>‎</w:t>
            </w:r>
            <w:r w:rsidRPr="00B85340">
              <w:rPr>
                <w:rFonts w:ascii="Times New Roman" w:eastAsia="Calibri" w:hAnsi="Times New Roman" w:cs="Times New Roman"/>
                <w:b/>
                <w:bCs/>
                <w:noProof/>
                <w:color w:val="000000"/>
                <w:sz w:val="28"/>
                <w:szCs w:val="28"/>
                <w:lang w:val="kk-KZ"/>
              </w:rPr>
              <w:t>ка</w:t>
            </w:r>
            <w:r w:rsidRPr="00B85340">
              <w:rPr>
                <w:rFonts w:ascii="Times New Roman" w:eastAsia="Calibri" w:hAnsi="Times New Roman" w:cs="Times New Roman"/>
                <w:b/>
                <w:bCs/>
                <w:noProof/>
                <w:color w:val="000000"/>
                <w:sz w:val="28"/>
                <w:szCs w:val="28"/>
                <w:cs/>
                <w:lang w:val="kk-KZ"/>
              </w:rPr>
              <w:t>‎</w:t>
            </w:r>
            <w:r w:rsidRPr="00B85340">
              <w:rPr>
                <w:rFonts w:ascii="Times New Roman" w:eastAsia="Calibri" w:hAnsi="Times New Roman" w:cs="Times New Roman"/>
                <w:b/>
                <w:bCs/>
                <w:noProof/>
                <w:color w:val="000000"/>
                <w:sz w:val="28"/>
                <w:szCs w:val="28"/>
                <w:lang w:val="kk-KZ"/>
              </w:rPr>
              <w:t xml:space="preserve"> және</w:t>
            </w:r>
            <w:r w:rsidRPr="00B85340">
              <w:rPr>
                <w:rFonts w:ascii="Times New Roman" w:eastAsia="Calibri" w:hAnsi="Times New Roman" w:cs="Times New Roman"/>
                <w:b/>
                <w:bCs/>
                <w:noProof/>
                <w:color w:val="000000"/>
                <w:sz w:val="28"/>
                <w:szCs w:val="28"/>
                <w:cs/>
                <w:lang w:val="kk-KZ"/>
              </w:rPr>
              <w:t>‎</w:t>
            </w:r>
            <w:r w:rsidRPr="00B85340">
              <w:rPr>
                <w:rFonts w:ascii="Times New Roman" w:eastAsia="Calibri" w:hAnsi="Times New Roman" w:cs="Times New Roman"/>
                <w:b/>
                <w:bCs/>
                <w:noProof/>
                <w:color w:val="000000"/>
                <w:sz w:val="28"/>
                <w:szCs w:val="28"/>
                <w:lang w:val="kk-KZ"/>
              </w:rPr>
              <w:t xml:space="preserve"> ци</w:t>
            </w:r>
            <w:r w:rsidRPr="00B85340">
              <w:rPr>
                <w:rFonts w:ascii="Times New Roman" w:eastAsia="Calibri" w:hAnsi="Times New Roman" w:cs="Times New Roman"/>
                <w:b/>
                <w:bCs/>
                <w:noProof/>
                <w:color w:val="000000"/>
                <w:sz w:val="28"/>
                <w:szCs w:val="28"/>
                <w:cs/>
                <w:lang w:val="kk-KZ"/>
              </w:rPr>
              <w:t>‎</w:t>
            </w:r>
            <w:r w:rsidRPr="00B85340">
              <w:rPr>
                <w:rFonts w:ascii="Times New Roman" w:eastAsia="Calibri" w:hAnsi="Times New Roman" w:cs="Times New Roman"/>
                <w:b/>
                <w:bCs/>
                <w:noProof/>
                <w:color w:val="000000"/>
                <w:sz w:val="28"/>
                <w:szCs w:val="28"/>
                <w:lang w:val="kk-KZ"/>
              </w:rPr>
              <w:t>фрлы</w:t>
            </w:r>
            <w:r w:rsidRPr="00B85340">
              <w:rPr>
                <w:rFonts w:ascii="Times New Roman" w:eastAsia="Calibri" w:hAnsi="Times New Roman" w:cs="Times New Roman"/>
                <w:b/>
                <w:bCs/>
                <w:noProof/>
                <w:color w:val="000000"/>
                <w:sz w:val="28"/>
                <w:szCs w:val="28"/>
                <w:cs/>
                <w:lang w:val="kk-KZ"/>
              </w:rPr>
              <w:t>‎</w:t>
            </w:r>
            <w:r w:rsidRPr="00B85340">
              <w:rPr>
                <w:rFonts w:ascii="Times New Roman" w:eastAsia="Calibri" w:hAnsi="Times New Roman" w:cs="Times New Roman"/>
                <w:b/>
                <w:bCs/>
                <w:noProof/>
                <w:color w:val="000000"/>
                <w:sz w:val="28"/>
                <w:szCs w:val="28"/>
                <w:lang w:val="kk-KZ"/>
              </w:rPr>
              <w:t>қ те</w:t>
            </w:r>
            <w:r w:rsidRPr="00B85340">
              <w:rPr>
                <w:rFonts w:ascii="Times New Roman" w:eastAsia="Calibri" w:hAnsi="Times New Roman" w:cs="Times New Roman"/>
                <w:b/>
                <w:bCs/>
                <w:noProof/>
                <w:color w:val="000000"/>
                <w:sz w:val="28"/>
                <w:szCs w:val="28"/>
                <w:cs/>
                <w:lang w:val="kk-KZ"/>
              </w:rPr>
              <w:t>‎</w:t>
            </w:r>
            <w:r w:rsidRPr="00B85340">
              <w:rPr>
                <w:rFonts w:ascii="Times New Roman" w:eastAsia="Calibri" w:hAnsi="Times New Roman" w:cs="Times New Roman"/>
                <w:b/>
                <w:bCs/>
                <w:noProof/>
                <w:color w:val="000000"/>
                <w:sz w:val="28"/>
                <w:szCs w:val="28"/>
                <w:lang w:val="kk-KZ"/>
              </w:rPr>
              <w:t>хно</w:t>
            </w:r>
            <w:r w:rsidRPr="00B85340">
              <w:rPr>
                <w:rFonts w:ascii="Times New Roman" w:eastAsia="Calibri" w:hAnsi="Times New Roman" w:cs="Times New Roman"/>
                <w:b/>
                <w:bCs/>
                <w:noProof/>
                <w:color w:val="000000"/>
                <w:sz w:val="28"/>
                <w:szCs w:val="28"/>
                <w:cs/>
                <w:lang w:val="kk-KZ"/>
              </w:rPr>
              <w:t>‎</w:t>
            </w:r>
            <w:r w:rsidRPr="00B85340">
              <w:rPr>
                <w:rFonts w:ascii="Times New Roman" w:eastAsia="Calibri" w:hAnsi="Times New Roman" w:cs="Times New Roman"/>
                <w:b/>
                <w:bCs/>
                <w:noProof/>
                <w:color w:val="000000"/>
                <w:sz w:val="28"/>
                <w:szCs w:val="28"/>
                <w:lang w:val="kk-KZ"/>
              </w:rPr>
              <w:t>ло</w:t>
            </w:r>
            <w:r w:rsidRPr="00B85340">
              <w:rPr>
                <w:rFonts w:ascii="Times New Roman" w:eastAsia="Calibri" w:hAnsi="Times New Roman" w:cs="Times New Roman"/>
                <w:b/>
                <w:bCs/>
                <w:noProof/>
                <w:color w:val="000000"/>
                <w:sz w:val="28"/>
                <w:szCs w:val="28"/>
                <w:cs/>
                <w:lang w:val="kk-KZ"/>
              </w:rPr>
              <w:t>‎</w:t>
            </w:r>
            <w:r w:rsidRPr="00B85340">
              <w:rPr>
                <w:rFonts w:ascii="Times New Roman" w:eastAsia="Calibri" w:hAnsi="Times New Roman" w:cs="Times New Roman"/>
                <w:b/>
                <w:bCs/>
                <w:noProof/>
                <w:color w:val="000000"/>
                <w:sz w:val="28"/>
                <w:szCs w:val="28"/>
                <w:lang w:val="kk-KZ"/>
              </w:rPr>
              <w:t>ги</w:t>
            </w:r>
            <w:r w:rsidRPr="00B85340">
              <w:rPr>
                <w:rFonts w:ascii="Times New Roman" w:eastAsia="Calibri" w:hAnsi="Times New Roman" w:cs="Times New Roman"/>
                <w:b/>
                <w:bCs/>
                <w:noProof/>
                <w:color w:val="000000"/>
                <w:sz w:val="28"/>
                <w:szCs w:val="28"/>
                <w:cs/>
                <w:lang w:val="kk-KZ"/>
              </w:rPr>
              <w:t>‎</w:t>
            </w:r>
            <w:r w:rsidRPr="00B85340">
              <w:rPr>
                <w:rFonts w:ascii="Times New Roman" w:eastAsia="Calibri" w:hAnsi="Times New Roman" w:cs="Times New Roman"/>
                <w:b/>
                <w:bCs/>
                <w:noProof/>
                <w:color w:val="000000"/>
                <w:sz w:val="28"/>
                <w:szCs w:val="28"/>
                <w:lang w:val="kk-KZ"/>
              </w:rPr>
              <w:t>яла</w:t>
            </w:r>
            <w:r w:rsidRPr="00B85340">
              <w:rPr>
                <w:rFonts w:ascii="Times New Roman" w:eastAsia="Calibri" w:hAnsi="Times New Roman" w:cs="Times New Roman"/>
                <w:b/>
                <w:bCs/>
                <w:noProof/>
                <w:color w:val="000000"/>
                <w:sz w:val="28"/>
                <w:szCs w:val="28"/>
                <w:cs/>
                <w:lang w:val="kk-KZ"/>
              </w:rPr>
              <w:t>‎</w:t>
            </w:r>
            <w:r w:rsidRPr="00B85340">
              <w:rPr>
                <w:rFonts w:ascii="Times New Roman" w:eastAsia="Calibri" w:hAnsi="Times New Roman" w:cs="Times New Roman"/>
                <w:b/>
                <w:bCs/>
                <w:noProof/>
                <w:color w:val="000000"/>
                <w:sz w:val="28"/>
                <w:szCs w:val="28"/>
                <w:lang w:val="kk-KZ"/>
              </w:rPr>
              <w:t>р</w:t>
            </w:r>
            <w:r w:rsidRPr="00B21607">
              <w:rPr>
                <w:rFonts w:ascii="Times New Roman" w:eastAsia="Calibri" w:hAnsi="Times New Roman" w:cs="Times New Roman"/>
                <w:b/>
                <w:bCs/>
                <w:noProof/>
                <w:color w:val="000000"/>
                <w:sz w:val="28"/>
                <w:szCs w:val="28"/>
                <w:lang w:val="kk-KZ"/>
              </w:rPr>
              <w:t>»</w:t>
            </w:r>
          </w:p>
          <w:p w:rsidR="00B85340" w:rsidRPr="00B21607" w:rsidRDefault="00B85340" w:rsidP="00B21607">
            <w:pPr>
              <w:ind w:right="-119"/>
              <w:rPr>
                <w:rFonts w:ascii="Times New Roman" w:eastAsia="Calibri" w:hAnsi="Times New Roman" w:cs="Times New Roman"/>
                <w:b/>
                <w:bCs/>
                <w:sz w:val="28"/>
                <w:szCs w:val="28"/>
                <w:lang w:val="kk-KZ"/>
              </w:rPr>
            </w:pPr>
            <w:r w:rsidRPr="00B21607">
              <w:rPr>
                <w:rFonts w:ascii="Times New Roman" w:eastAsia="Calibri" w:hAnsi="Times New Roman" w:cs="Times New Roman"/>
                <w:b/>
                <w:bCs/>
                <w:noProof/>
                <w:color w:val="000000"/>
                <w:sz w:val="28"/>
                <w:szCs w:val="28"/>
                <w:lang w:val="kk-KZ"/>
              </w:rPr>
              <w:t>ка</w:t>
            </w:r>
            <w:r w:rsidRPr="00B21607">
              <w:rPr>
                <w:rFonts w:ascii="Times New Roman" w:eastAsia="Calibri" w:hAnsi="Times New Roman" w:cs="Times New Roman"/>
                <w:b/>
                <w:bCs/>
                <w:noProof/>
                <w:color w:val="000000"/>
                <w:sz w:val="28"/>
                <w:szCs w:val="28"/>
                <w:cs/>
                <w:lang w:val="kk-KZ"/>
              </w:rPr>
              <w:t>‎</w:t>
            </w:r>
            <w:r w:rsidRPr="00B21607">
              <w:rPr>
                <w:rFonts w:ascii="Times New Roman" w:eastAsia="Calibri" w:hAnsi="Times New Roman" w:cs="Times New Roman"/>
                <w:b/>
                <w:bCs/>
                <w:noProof/>
                <w:color w:val="000000"/>
                <w:sz w:val="28"/>
                <w:szCs w:val="28"/>
                <w:lang w:val="kk-KZ"/>
              </w:rPr>
              <w:t>фе</w:t>
            </w:r>
            <w:r w:rsidRPr="00B21607">
              <w:rPr>
                <w:rFonts w:ascii="Times New Roman" w:eastAsia="Calibri" w:hAnsi="Times New Roman" w:cs="Times New Roman"/>
                <w:b/>
                <w:bCs/>
                <w:noProof/>
                <w:color w:val="000000"/>
                <w:sz w:val="28"/>
                <w:szCs w:val="28"/>
                <w:cs/>
                <w:lang w:val="kk-KZ"/>
              </w:rPr>
              <w:t>‎</w:t>
            </w:r>
            <w:r w:rsidRPr="00B21607">
              <w:rPr>
                <w:rFonts w:ascii="Times New Roman" w:eastAsia="Calibri" w:hAnsi="Times New Roman" w:cs="Times New Roman"/>
                <w:b/>
                <w:bCs/>
                <w:noProof/>
                <w:color w:val="000000"/>
                <w:sz w:val="28"/>
                <w:szCs w:val="28"/>
                <w:lang w:val="kk-KZ"/>
              </w:rPr>
              <w:t>дра</w:t>
            </w:r>
            <w:r w:rsidRPr="00B21607">
              <w:rPr>
                <w:rFonts w:ascii="Times New Roman" w:eastAsia="Calibri" w:hAnsi="Times New Roman" w:cs="Times New Roman"/>
                <w:b/>
                <w:bCs/>
                <w:noProof/>
                <w:color w:val="000000"/>
                <w:sz w:val="28"/>
                <w:szCs w:val="28"/>
                <w:cs/>
                <w:lang w:val="kk-KZ"/>
              </w:rPr>
              <w:t>‎</w:t>
            </w:r>
            <w:r w:rsidRPr="00B21607">
              <w:rPr>
                <w:rFonts w:ascii="Times New Roman" w:eastAsia="Calibri" w:hAnsi="Times New Roman" w:cs="Times New Roman"/>
                <w:b/>
                <w:bCs/>
                <w:noProof/>
                <w:color w:val="000000"/>
                <w:sz w:val="28"/>
                <w:szCs w:val="28"/>
                <w:lang w:val="kk-KZ"/>
              </w:rPr>
              <w:t>сы</w:t>
            </w:r>
            <w:r w:rsidRPr="00B21607">
              <w:rPr>
                <w:rFonts w:ascii="Times New Roman" w:eastAsia="Calibri" w:hAnsi="Times New Roman" w:cs="Times New Roman"/>
                <w:b/>
                <w:bCs/>
                <w:sz w:val="28"/>
                <w:szCs w:val="28"/>
                <w:lang w:val="kk-KZ"/>
              </w:rPr>
              <w:t xml:space="preserve"> </w:t>
            </w:r>
          </w:p>
          <w:p w:rsidR="00B85340" w:rsidRPr="00B85340" w:rsidRDefault="00B85340" w:rsidP="00B21607">
            <w:pPr>
              <w:ind w:right="-119"/>
              <w:rPr>
                <w:rFonts w:ascii="Times New Roman" w:eastAsia="Calibri" w:hAnsi="Times New Roman" w:cs="Times New Roman"/>
                <w:b/>
                <w:bCs/>
                <w:sz w:val="28"/>
                <w:szCs w:val="28"/>
                <w:lang w:val="kk-KZ"/>
              </w:rPr>
            </w:pPr>
            <w:r w:rsidRPr="00B85340">
              <w:rPr>
                <w:rFonts w:ascii="Times New Roman" w:eastAsia="Calibri" w:hAnsi="Times New Roman" w:cs="Times New Roman"/>
                <w:b/>
                <w:bCs/>
                <w:sz w:val="28"/>
                <w:szCs w:val="28"/>
                <w:lang w:val="kk-KZ"/>
              </w:rPr>
              <w:t xml:space="preserve">А. Байтұрсынов атындағы </w:t>
            </w:r>
          </w:p>
          <w:p w:rsidR="00B85340" w:rsidRPr="00B85340" w:rsidRDefault="00B85340" w:rsidP="00B21607">
            <w:pPr>
              <w:ind w:right="-119"/>
              <w:rPr>
                <w:rFonts w:ascii="Times New Roman" w:eastAsia="Calibri" w:hAnsi="Times New Roman" w:cs="Times New Roman"/>
                <w:b/>
                <w:bCs/>
                <w:sz w:val="28"/>
                <w:szCs w:val="28"/>
                <w:lang w:val="kk-KZ"/>
              </w:rPr>
            </w:pPr>
            <w:r w:rsidRPr="00B85340">
              <w:rPr>
                <w:rFonts w:ascii="Times New Roman" w:eastAsia="Calibri" w:hAnsi="Times New Roman" w:cs="Times New Roman"/>
                <w:b/>
                <w:bCs/>
                <w:sz w:val="28"/>
                <w:szCs w:val="28"/>
                <w:lang w:val="kk-KZ"/>
              </w:rPr>
              <w:t>Қостанай өңірлік университеті,</w:t>
            </w:r>
          </w:p>
          <w:p w:rsidR="00B85340" w:rsidRPr="00B85340" w:rsidRDefault="00B85340" w:rsidP="00B21607">
            <w:pPr>
              <w:ind w:right="-119"/>
              <w:rPr>
                <w:rFonts w:ascii="Times New Roman" w:eastAsia="Calibri" w:hAnsi="Times New Roman" w:cs="Times New Roman"/>
                <w:b/>
                <w:bCs/>
                <w:sz w:val="28"/>
                <w:szCs w:val="28"/>
              </w:rPr>
            </w:pPr>
            <w:r w:rsidRPr="00B85340">
              <w:rPr>
                <w:rFonts w:ascii="Times New Roman" w:eastAsia="Calibri" w:hAnsi="Times New Roman" w:cs="Times New Roman"/>
                <w:b/>
                <w:bCs/>
                <w:sz w:val="28"/>
                <w:szCs w:val="28"/>
              </w:rPr>
              <w:t xml:space="preserve">ҚР, </w:t>
            </w:r>
            <w:r w:rsidRPr="00B85340">
              <w:rPr>
                <w:rFonts w:ascii="Times New Roman" w:eastAsia="Calibri" w:hAnsi="Times New Roman" w:cs="Times New Roman"/>
                <w:b/>
                <w:bCs/>
                <w:sz w:val="28"/>
                <w:szCs w:val="28"/>
                <w:lang w:val="kk-KZ"/>
              </w:rPr>
              <w:t>Қостанай</w:t>
            </w:r>
            <w:r w:rsidRPr="00B85340">
              <w:rPr>
                <w:rFonts w:ascii="Times New Roman" w:eastAsia="Calibri" w:hAnsi="Times New Roman" w:cs="Times New Roman"/>
                <w:b/>
                <w:bCs/>
                <w:sz w:val="28"/>
                <w:szCs w:val="28"/>
              </w:rPr>
              <w:t xml:space="preserve"> қ.</w:t>
            </w:r>
          </w:p>
          <w:p w:rsidR="00B85340" w:rsidRPr="00B85340" w:rsidRDefault="00B85340" w:rsidP="00B85340">
            <w:pPr>
              <w:jc w:val="right"/>
              <w:rPr>
                <w:rFonts w:ascii="Times New Roman" w:eastAsia="Calibri" w:hAnsi="Times New Roman" w:cs="Times New Roman"/>
                <w:sz w:val="28"/>
                <w:szCs w:val="28"/>
                <w:lang w:val="kk-KZ"/>
              </w:rPr>
            </w:pPr>
          </w:p>
        </w:tc>
      </w:tr>
    </w:tbl>
    <w:p w:rsidR="00D07993" w:rsidRPr="006F41E9" w:rsidRDefault="00B85340" w:rsidP="00B85340">
      <w:pPr>
        <w:jc w:val="center"/>
        <w:rPr>
          <w:rFonts w:ascii="Times New Roman" w:hAnsi="Times New Roman" w:cs="Times New Roman"/>
          <w:b/>
          <w:bCs/>
          <w:sz w:val="28"/>
          <w:szCs w:val="28"/>
          <w:lang w:val="kk-KZ"/>
        </w:rPr>
      </w:pPr>
      <w:r w:rsidRPr="006F41E9">
        <w:rPr>
          <w:rFonts w:ascii="Times New Roman" w:hAnsi="Times New Roman" w:cs="Times New Roman"/>
          <w:b/>
          <w:bCs/>
          <w:sz w:val="28"/>
          <w:szCs w:val="28"/>
          <w:lang w:val="kk-KZ"/>
        </w:rPr>
        <w:t>МАТЕМАТИКАЛЫҚ САУАТТЫЛЫҚТА САНДАРҒА БАЙЛАНЫСТЫ ҚИСЫНДЫ ЕСЕПТЕРДІ ШЫҒАРУДЫҢ ЕРЕКШЕЛІКТЕРІ</w:t>
      </w:r>
    </w:p>
    <w:p w:rsidR="006F41E9" w:rsidRPr="006F41E9" w:rsidRDefault="006F41E9" w:rsidP="006F41E9">
      <w:pPr>
        <w:spacing w:after="0" w:line="240" w:lineRule="auto"/>
        <w:ind w:firstLine="709"/>
        <w:jc w:val="both"/>
        <w:rPr>
          <w:rFonts w:ascii="Times New Roman" w:eastAsia="Calibri" w:hAnsi="Times New Roman" w:cs="Times New Roman"/>
          <w:bCs/>
          <w:sz w:val="28"/>
          <w:szCs w:val="28"/>
          <w:lang w:val="kk-KZ"/>
        </w:rPr>
      </w:pPr>
      <w:r w:rsidRPr="006F41E9">
        <w:rPr>
          <w:rFonts w:ascii="Times New Roman" w:eastAsia="Calibri" w:hAnsi="Times New Roman" w:cs="Times New Roman"/>
          <w:b/>
          <w:bCs/>
          <w:i/>
          <w:iCs/>
          <w:sz w:val="28"/>
          <w:szCs w:val="28"/>
          <w:lang w:val="kk-KZ"/>
        </w:rPr>
        <w:t>Аннотация:</w:t>
      </w:r>
      <w:r>
        <w:rPr>
          <w:rFonts w:ascii="Times New Roman" w:eastAsia="Calibri" w:hAnsi="Times New Roman" w:cs="Times New Roman"/>
          <w:b/>
          <w:bCs/>
          <w:i/>
          <w:iCs/>
          <w:sz w:val="28"/>
          <w:szCs w:val="28"/>
          <w:lang w:val="kk-KZ"/>
        </w:rPr>
        <w:t xml:space="preserve"> </w:t>
      </w:r>
      <w:r w:rsidR="00B21607">
        <w:rPr>
          <w:rFonts w:ascii="Times New Roman" w:eastAsia="Calibri" w:hAnsi="Times New Roman" w:cs="Times New Roman"/>
          <w:bCs/>
          <w:sz w:val="28"/>
          <w:szCs w:val="28"/>
          <w:lang w:val="kk-KZ"/>
        </w:rPr>
        <w:t>Математикалық сауаттылық</w:t>
      </w:r>
      <w:r w:rsidRPr="006F41E9">
        <w:rPr>
          <w:rFonts w:ascii="Times New Roman" w:eastAsia="Calibri" w:hAnsi="Times New Roman" w:cs="Times New Roman"/>
          <w:bCs/>
          <w:sz w:val="28"/>
          <w:szCs w:val="28"/>
          <w:lang w:val="kk-KZ"/>
        </w:rPr>
        <w:t xml:space="preserve"> – оқушының математиканы түрлі мән-мәтіндерде тұжырымдау, қолдану, талдап түсіндіру қабілеті. Ол өз кезегінде,  математикалық ойлау, құбылыстар сипатталатын, түсіндірілетін, алдын-ала болжап  айтылатын математикалық  ұғымдарды, білім  мен  құралдарды  пайдалануды қамтиды. Бұл адамдарға математиканың әлемде қандай рөл атқаратынын мойындатуға, конструктивті, қызығушылығы мол және ойлай алатын азаматтарға қажетті  саналы көзқарас қалыптастыруға және ой өзегінен өткізілген шешім қабылдауға көмектеседі.</w:t>
      </w:r>
    </w:p>
    <w:p w:rsidR="006F41E9" w:rsidRPr="006F41E9" w:rsidRDefault="006F41E9" w:rsidP="006F41E9">
      <w:pPr>
        <w:spacing w:after="0" w:line="240" w:lineRule="auto"/>
        <w:ind w:firstLine="709"/>
        <w:jc w:val="both"/>
        <w:rPr>
          <w:rFonts w:ascii="Times New Roman" w:eastAsia="Calibri" w:hAnsi="Times New Roman" w:cs="Times New Roman"/>
          <w:bCs/>
          <w:sz w:val="28"/>
          <w:szCs w:val="28"/>
          <w:lang w:val="kk-KZ"/>
        </w:rPr>
      </w:pPr>
      <w:r w:rsidRPr="006F41E9">
        <w:rPr>
          <w:rFonts w:ascii="Times New Roman" w:eastAsia="Calibri" w:hAnsi="Times New Roman" w:cs="Times New Roman"/>
          <w:bCs/>
          <w:sz w:val="28"/>
          <w:szCs w:val="28"/>
          <w:lang w:val="kk-KZ"/>
        </w:rPr>
        <w:t>Математикалық пайымдау мен мәселені шешудің жаңа көзқарасы: мәселені шешу үшін математикалық сауатты студент алдымен нақты әлем контекстінде ұсынылған мәселенің математикалық табиғатын көріп, оны математика тілінде тұжырымдауы керек. Бұл түрлендіру математикалық ойлауды қажет етеді және математикалық сауатты болу дегеннің орталық құрамдас бөлігі болуы мүмкін.</w:t>
      </w:r>
    </w:p>
    <w:p w:rsidR="00B21607" w:rsidRDefault="006F41E9" w:rsidP="00B21607">
      <w:pPr>
        <w:ind w:firstLine="709"/>
        <w:jc w:val="both"/>
        <w:rPr>
          <w:rFonts w:ascii="Times New Roman" w:hAnsi="Times New Roman" w:cs="Times New Roman"/>
          <w:sz w:val="28"/>
          <w:szCs w:val="28"/>
          <w:lang w:val="kk-KZ"/>
        </w:rPr>
      </w:pPr>
      <w:r w:rsidRPr="00B21607">
        <w:rPr>
          <w:rFonts w:ascii="Times New Roman" w:hAnsi="Times New Roman" w:cs="Times New Roman"/>
          <w:b/>
          <w:bCs/>
          <w:i/>
          <w:iCs/>
          <w:sz w:val="28"/>
          <w:szCs w:val="28"/>
          <w:lang w:val="kk-KZ"/>
        </w:rPr>
        <w:t>Тү</w:t>
      </w:r>
      <w:r w:rsidR="00B21607" w:rsidRPr="00B21607">
        <w:rPr>
          <w:rFonts w:ascii="Times New Roman" w:hAnsi="Times New Roman" w:cs="Times New Roman"/>
          <w:b/>
          <w:bCs/>
          <w:i/>
          <w:iCs/>
          <w:sz w:val="28"/>
          <w:szCs w:val="28"/>
          <w:lang w:val="kk-KZ"/>
        </w:rPr>
        <w:t>йін сөздер:</w:t>
      </w:r>
      <w:r w:rsidR="00B21607">
        <w:rPr>
          <w:rFonts w:ascii="Times New Roman" w:hAnsi="Times New Roman" w:cs="Times New Roman"/>
          <w:sz w:val="28"/>
          <w:szCs w:val="28"/>
          <w:lang w:val="kk-KZ"/>
        </w:rPr>
        <w:t xml:space="preserve"> С</w:t>
      </w:r>
      <w:r>
        <w:rPr>
          <w:rFonts w:ascii="Times New Roman" w:hAnsi="Times New Roman" w:cs="Times New Roman"/>
          <w:sz w:val="28"/>
          <w:szCs w:val="28"/>
          <w:lang w:val="kk-KZ"/>
        </w:rPr>
        <w:t xml:space="preserve">андар теориясы, </w:t>
      </w:r>
      <w:r w:rsidR="00B21607">
        <w:rPr>
          <w:rFonts w:ascii="Times New Roman" w:hAnsi="Times New Roman" w:cs="Times New Roman"/>
          <w:sz w:val="28"/>
          <w:szCs w:val="28"/>
          <w:lang w:val="kk-KZ"/>
        </w:rPr>
        <w:t>сандар, қисынды есептер, математикалық құзыреттілік, математикалық сауаттылық.</w:t>
      </w:r>
    </w:p>
    <w:tbl>
      <w:tblPr>
        <w:tblStyle w:val="a3"/>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253"/>
      </w:tblGrid>
      <w:tr w:rsidR="00CE17D3" w:rsidTr="00CE17D3">
        <w:tc>
          <w:tcPr>
            <w:tcW w:w="5240" w:type="dxa"/>
          </w:tcPr>
          <w:p w:rsidR="00CE17D3" w:rsidRDefault="00CE17D3" w:rsidP="00B21607">
            <w:pPr>
              <w:jc w:val="both"/>
              <w:rPr>
                <w:rFonts w:ascii="Times New Roman" w:hAnsi="Times New Roman" w:cs="Times New Roman"/>
                <w:sz w:val="28"/>
                <w:szCs w:val="28"/>
                <w:lang w:val="en-US"/>
              </w:rPr>
            </w:pPr>
          </w:p>
        </w:tc>
        <w:tc>
          <w:tcPr>
            <w:tcW w:w="4253" w:type="dxa"/>
          </w:tcPr>
          <w:p w:rsidR="00B21607" w:rsidRPr="00CE17D3" w:rsidRDefault="00CE17D3" w:rsidP="00CE17D3">
            <w:pPr>
              <w:jc w:val="both"/>
              <w:rPr>
                <w:rFonts w:ascii="Times New Roman" w:hAnsi="Times New Roman" w:cs="Times New Roman"/>
                <w:b/>
                <w:bCs/>
                <w:sz w:val="28"/>
                <w:szCs w:val="28"/>
                <w:lang w:val="kk-KZ"/>
              </w:rPr>
            </w:pPr>
            <w:r w:rsidRPr="00CE17D3">
              <w:rPr>
                <w:rFonts w:ascii="Times New Roman" w:hAnsi="Times New Roman" w:cs="Times New Roman"/>
                <w:b/>
                <w:bCs/>
                <w:sz w:val="28"/>
                <w:szCs w:val="28"/>
                <w:lang w:val="kk-KZ"/>
              </w:rPr>
              <w:t>Dinash Sh.А</w:t>
            </w:r>
            <w:r w:rsidR="00B21607" w:rsidRPr="00CE17D3">
              <w:rPr>
                <w:rFonts w:ascii="Times New Roman" w:hAnsi="Times New Roman" w:cs="Times New Roman"/>
                <w:b/>
                <w:bCs/>
                <w:sz w:val="28"/>
                <w:szCs w:val="28"/>
                <w:lang w:val="kk-KZ"/>
              </w:rPr>
              <w:t>. 4th year student</w:t>
            </w:r>
          </w:p>
          <w:p w:rsidR="00CE17D3" w:rsidRDefault="00B21607" w:rsidP="00CE17D3">
            <w:pPr>
              <w:jc w:val="both"/>
              <w:rPr>
                <w:rFonts w:ascii="Times New Roman" w:hAnsi="Times New Roman" w:cs="Times New Roman"/>
                <w:b/>
                <w:bCs/>
                <w:sz w:val="28"/>
                <w:szCs w:val="28"/>
                <w:lang w:val="en-US"/>
              </w:rPr>
            </w:pPr>
            <w:r w:rsidRPr="00CE17D3">
              <w:rPr>
                <w:rFonts w:ascii="Times New Roman" w:hAnsi="Times New Roman" w:cs="Times New Roman"/>
                <w:b/>
                <w:bCs/>
                <w:sz w:val="28"/>
                <w:szCs w:val="28"/>
                <w:lang w:val="kk-KZ"/>
              </w:rPr>
              <w:t>Scientific supervisor:</w:t>
            </w:r>
            <w:r w:rsidR="00CE17D3">
              <w:rPr>
                <w:rFonts w:ascii="Times New Roman" w:hAnsi="Times New Roman" w:cs="Times New Roman"/>
                <w:b/>
                <w:bCs/>
                <w:sz w:val="28"/>
                <w:szCs w:val="28"/>
                <w:lang w:val="en-US"/>
              </w:rPr>
              <w:t xml:space="preserve"> </w:t>
            </w:r>
          </w:p>
          <w:p w:rsidR="00B21607" w:rsidRPr="00CE17D3" w:rsidRDefault="00CE17D3" w:rsidP="00CE17D3">
            <w:pPr>
              <w:jc w:val="both"/>
              <w:rPr>
                <w:rFonts w:ascii="Times New Roman" w:hAnsi="Times New Roman" w:cs="Times New Roman"/>
                <w:b/>
                <w:bCs/>
                <w:sz w:val="28"/>
                <w:szCs w:val="28"/>
                <w:lang w:val="kk-KZ"/>
              </w:rPr>
            </w:pPr>
            <w:r w:rsidRPr="00CE17D3">
              <w:rPr>
                <w:rFonts w:ascii="Times New Roman" w:hAnsi="Times New Roman" w:cs="Times New Roman"/>
                <w:b/>
                <w:bCs/>
                <w:sz w:val="28"/>
                <w:szCs w:val="28"/>
                <w:lang w:val="kk-KZ"/>
              </w:rPr>
              <w:t>As</w:t>
            </w:r>
            <w:r w:rsidRPr="00CE17D3">
              <w:rPr>
                <w:rFonts w:ascii="Times New Roman" w:hAnsi="Times New Roman" w:cs="Times New Roman"/>
                <w:b/>
                <w:bCs/>
                <w:sz w:val="28"/>
                <w:szCs w:val="28"/>
                <w:lang w:val="en-US"/>
              </w:rPr>
              <w:t>q</w:t>
            </w:r>
            <w:r>
              <w:rPr>
                <w:rFonts w:ascii="Times New Roman" w:hAnsi="Times New Roman" w:cs="Times New Roman"/>
                <w:b/>
                <w:bCs/>
                <w:sz w:val="28"/>
                <w:szCs w:val="28"/>
                <w:lang w:val="kk-KZ"/>
              </w:rPr>
              <w:t>anbaeva</w:t>
            </w:r>
            <w:r>
              <w:rPr>
                <w:rFonts w:ascii="Times New Roman" w:hAnsi="Times New Roman" w:cs="Times New Roman"/>
                <w:b/>
                <w:bCs/>
                <w:sz w:val="28"/>
                <w:szCs w:val="28"/>
                <w:lang w:val="en-US"/>
              </w:rPr>
              <w:t xml:space="preserve"> </w:t>
            </w:r>
            <w:r w:rsidRPr="00CE17D3">
              <w:rPr>
                <w:rFonts w:ascii="Times New Roman" w:hAnsi="Times New Roman" w:cs="Times New Roman"/>
                <w:b/>
                <w:bCs/>
                <w:sz w:val="28"/>
                <w:szCs w:val="28"/>
                <w:lang w:val="kk-KZ"/>
              </w:rPr>
              <w:t>G.</w:t>
            </w:r>
            <w:r w:rsidR="00B21607" w:rsidRPr="00CE17D3">
              <w:rPr>
                <w:rFonts w:ascii="Times New Roman" w:hAnsi="Times New Roman" w:cs="Times New Roman"/>
                <w:b/>
                <w:bCs/>
                <w:sz w:val="28"/>
                <w:szCs w:val="28"/>
                <w:lang w:val="kk-KZ"/>
              </w:rPr>
              <w:t>B. senior lecturer,</w:t>
            </w:r>
          </w:p>
          <w:p w:rsidR="00B21607" w:rsidRPr="00CE17D3" w:rsidRDefault="00CE17D3" w:rsidP="00CE17D3">
            <w:pPr>
              <w:jc w:val="both"/>
              <w:rPr>
                <w:rFonts w:ascii="Times New Roman" w:hAnsi="Times New Roman" w:cs="Times New Roman"/>
                <w:b/>
                <w:bCs/>
                <w:sz w:val="28"/>
                <w:szCs w:val="28"/>
                <w:lang w:val="kk-KZ"/>
              </w:rPr>
            </w:pPr>
            <w:r w:rsidRPr="00CE17D3">
              <w:rPr>
                <w:rFonts w:ascii="Times New Roman" w:hAnsi="Times New Roman" w:cs="Times New Roman"/>
                <w:b/>
                <w:bCs/>
                <w:sz w:val="28"/>
                <w:szCs w:val="28"/>
                <w:lang w:val="kk-KZ"/>
              </w:rPr>
              <w:t>Department</w:t>
            </w:r>
            <w:r>
              <w:rPr>
                <w:rFonts w:ascii="Times New Roman" w:hAnsi="Times New Roman" w:cs="Times New Roman"/>
                <w:b/>
                <w:bCs/>
                <w:sz w:val="28"/>
                <w:szCs w:val="28"/>
                <w:lang w:val="en-US"/>
              </w:rPr>
              <w:t xml:space="preserve"> of </w:t>
            </w:r>
            <w:r w:rsidR="00B21607" w:rsidRPr="00CE17D3">
              <w:rPr>
                <w:rFonts w:ascii="Times New Roman" w:hAnsi="Times New Roman" w:cs="Times New Roman"/>
                <w:b/>
                <w:bCs/>
                <w:sz w:val="28"/>
                <w:szCs w:val="28"/>
                <w:lang w:val="kk-KZ"/>
              </w:rPr>
              <w:t>"Physics, mathematics and digital technologies"</w:t>
            </w:r>
          </w:p>
          <w:p w:rsidR="003659EA" w:rsidRDefault="00CE17D3" w:rsidP="00B21607">
            <w:pPr>
              <w:jc w:val="both"/>
              <w:rPr>
                <w:rFonts w:ascii="Times New Roman" w:hAnsi="Times New Roman" w:cs="Times New Roman"/>
                <w:b/>
                <w:bCs/>
                <w:sz w:val="28"/>
                <w:szCs w:val="28"/>
                <w:lang w:val="kk-KZ"/>
              </w:rPr>
            </w:pPr>
            <w:r w:rsidRPr="00CE17D3">
              <w:rPr>
                <w:rFonts w:ascii="Times New Roman" w:hAnsi="Times New Roman" w:cs="Times New Roman"/>
                <w:b/>
                <w:bCs/>
                <w:sz w:val="28"/>
                <w:szCs w:val="28"/>
                <w:lang w:val="kk-KZ"/>
              </w:rPr>
              <w:t xml:space="preserve">Kostanay Regional University named after Akhmet Baitursynov, </w:t>
            </w:r>
          </w:p>
          <w:p w:rsidR="00CE17D3" w:rsidRDefault="00CE17D3" w:rsidP="00B21607">
            <w:pPr>
              <w:jc w:val="both"/>
              <w:rPr>
                <w:rFonts w:ascii="Times New Roman" w:hAnsi="Times New Roman" w:cs="Times New Roman"/>
                <w:sz w:val="28"/>
                <w:szCs w:val="28"/>
                <w:lang w:val="en-US"/>
              </w:rPr>
            </w:pPr>
            <w:r w:rsidRPr="00CE17D3">
              <w:rPr>
                <w:rFonts w:ascii="Times New Roman" w:hAnsi="Times New Roman" w:cs="Times New Roman"/>
                <w:b/>
                <w:bCs/>
                <w:sz w:val="28"/>
                <w:szCs w:val="28"/>
                <w:lang w:val="kk-KZ"/>
              </w:rPr>
              <w:t>Kazakhstan, Kostanay</w:t>
            </w:r>
          </w:p>
        </w:tc>
      </w:tr>
    </w:tbl>
    <w:p w:rsidR="003659EA" w:rsidRDefault="003659EA" w:rsidP="003659EA">
      <w:pPr>
        <w:pStyle w:val="a4"/>
        <w:jc w:val="center"/>
        <w:rPr>
          <w:rFonts w:asciiTheme="majorBidi" w:hAnsiTheme="majorBidi" w:cstheme="majorBidi"/>
          <w:b/>
          <w:bCs/>
          <w:sz w:val="28"/>
          <w:szCs w:val="28"/>
          <w:lang w:val="kk-KZ"/>
        </w:rPr>
      </w:pPr>
    </w:p>
    <w:p w:rsidR="00B21607" w:rsidRDefault="003659EA" w:rsidP="003659EA">
      <w:pPr>
        <w:pStyle w:val="a4"/>
        <w:jc w:val="center"/>
        <w:rPr>
          <w:rFonts w:asciiTheme="majorBidi" w:hAnsiTheme="majorBidi" w:cstheme="majorBidi"/>
          <w:b/>
          <w:bCs/>
          <w:sz w:val="28"/>
          <w:szCs w:val="28"/>
          <w:lang w:val="kk-KZ"/>
        </w:rPr>
      </w:pPr>
      <w:r w:rsidRPr="003659EA">
        <w:rPr>
          <w:rFonts w:asciiTheme="majorBidi" w:hAnsiTheme="majorBidi" w:cstheme="majorBidi"/>
          <w:b/>
          <w:bCs/>
          <w:sz w:val="28"/>
          <w:szCs w:val="28"/>
          <w:lang w:val="kk-KZ"/>
        </w:rPr>
        <w:t>FEATURES OF SOLVING LOGICAL PROBLEMS RELATED TO NUMBERS IN MATHEMATICAL LITERACY</w:t>
      </w:r>
    </w:p>
    <w:p w:rsidR="003659EA" w:rsidRDefault="003659EA" w:rsidP="003659EA">
      <w:pPr>
        <w:pStyle w:val="a4"/>
        <w:jc w:val="center"/>
        <w:rPr>
          <w:rFonts w:asciiTheme="majorBidi" w:hAnsiTheme="majorBidi" w:cstheme="majorBidi"/>
          <w:b/>
          <w:bCs/>
          <w:sz w:val="28"/>
          <w:szCs w:val="28"/>
          <w:lang w:val="kk-KZ"/>
        </w:rPr>
      </w:pPr>
    </w:p>
    <w:p w:rsidR="003659EA" w:rsidRDefault="003659EA" w:rsidP="003659EA">
      <w:pPr>
        <w:pStyle w:val="a4"/>
        <w:ind w:firstLine="709"/>
        <w:jc w:val="both"/>
        <w:rPr>
          <w:rFonts w:asciiTheme="majorBidi" w:hAnsiTheme="majorBidi" w:cstheme="majorBidi"/>
          <w:sz w:val="28"/>
          <w:szCs w:val="28"/>
          <w:lang w:val="en-US"/>
        </w:rPr>
      </w:pPr>
      <w:r w:rsidRPr="003659EA">
        <w:rPr>
          <w:rFonts w:asciiTheme="majorBidi" w:hAnsiTheme="majorBidi" w:cstheme="majorBidi"/>
          <w:b/>
          <w:bCs/>
          <w:i/>
          <w:iCs/>
          <w:sz w:val="28"/>
          <w:szCs w:val="28"/>
          <w:lang w:val="en-US"/>
        </w:rPr>
        <w:t>Abstract:</w:t>
      </w:r>
      <w:r>
        <w:rPr>
          <w:rFonts w:asciiTheme="majorBidi" w:hAnsiTheme="majorBidi" w:cstheme="majorBidi"/>
          <w:sz w:val="28"/>
          <w:szCs w:val="28"/>
          <w:lang w:val="en-US"/>
        </w:rPr>
        <w:t xml:space="preserve"> M</w:t>
      </w:r>
      <w:r w:rsidRPr="003659EA">
        <w:rPr>
          <w:rFonts w:asciiTheme="majorBidi" w:hAnsiTheme="majorBidi" w:cstheme="majorBidi"/>
          <w:sz w:val="28"/>
          <w:szCs w:val="28"/>
          <w:lang w:val="en-US"/>
        </w:rPr>
        <w:t>athematical literacy</w:t>
      </w:r>
      <w:r>
        <w:rPr>
          <w:rFonts w:asciiTheme="majorBidi" w:hAnsiTheme="majorBidi" w:cstheme="majorBidi"/>
          <w:sz w:val="28"/>
          <w:szCs w:val="28"/>
          <w:lang w:val="en-US"/>
        </w:rPr>
        <w:t xml:space="preserve"> </w:t>
      </w:r>
      <w:r w:rsidRPr="003659EA">
        <w:rPr>
          <w:rFonts w:asciiTheme="majorBidi" w:hAnsiTheme="majorBidi" w:cstheme="majorBidi"/>
          <w:sz w:val="28"/>
          <w:szCs w:val="28"/>
          <w:lang w:val="en-US"/>
        </w:rPr>
        <w:t>-</w:t>
      </w:r>
      <w:r>
        <w:rPr>
          <w:rFonts w:asciiTheme="majorBidi" w:hAnsiTheme="majorBidi" w:cstheme="majorBidi"/>
          <w:sz w:val="28"/>
          <w:szCs w:val="28"/>
          <w:lang w:val="en-US"/>
        </w:rPr>
        <w:t xml:space="preserve"> </w:t>
      </w:r>
      <w:r w:rsidRPr="003659EA">
        <w:rPr>
          <w:rFonts w:asciiTheme="majorBidi" w:hAnsiTheme="majorBidi" w:cstheme="majorBidi"/>
          <w:sz w:val="28"/>
          <w:szCs w:val="28"/>
          <w:lang w:val="en-US"/>
        </w:rPr>
        <w:t xml:space="preserve">the ability of a student to formulate, apply, and analyze mathematics in various texts. In turn, mathematical thinking involves the use of mathematical concepts, knowledge and tools that describe, explain, and </w:t>
      </w:r>
      <w:r w:rsidRPr="003659EA">
        <w:rPr>
          <w:rFonts w:asciiTheme="majorBidi" w:hAnsiTheme="majorBidi" w:cstheme="majorBidi"/>
          <w:sz w:val="28"/>
          <w:szCs w:val="28"/>
          <w:lang w:val="en-US"/>
        </w:rPr>
        <w:lastRenderedPageBreak/>
        <w:t>predict phenomena. This helps people recognize the role mathematics plays in the world, form the necessary conscious attitude of constructive, inquisitive and able-bodied citizens, and make decisions based on the core of thought.</w:t>
      </w:r>
    </w:p>
    <w:p w:rsidR="003659EA" w:rsidRDefault="003659EA" w:rsidP="003659EA">
      <w:pPr>
        <w:pStyle w:val="a4"/>
        <w:ind w:firstLine="709"/>
        <w:jc w:val="both"/>
        <w:rPr>
          <w:rFonts w:asciiTheme="majorBidi" w:hAnsiTheme="majorBidi" w:cstheme="majorBidi"/>
          <w:sz w:val="28"/>
          <w:szCs w:val="28"/>
          <w:lang w:val="en-US"/>
        </w:rPr>
      </w:pPr>
      <w:r w:rsidRPr="003659EA">
        <w:rPr>
          <w:rFonts w:asciiTheme="majorBidi" w:hAnsiTheme="majorBidi" w:cstheme="majorBidi"/>
          <w:sz w:val="28"/>
          <w:szCs w:val="28"/>
          <w:lang w:val="en-US"/>
        </w:rPr>
        <w:t>A new approach to mathematical reasoning and problem solving: to solve a problem, a mathematically competent student must first see the mathematical nature of the problem presented in the context of the real world and formulate it in the language of mathematics. This transformation requires mathematical thinking and may be a central component of what it means to be mathematically competent.</w:t>
      </w:r>
    </w:p>
    <w:p w:rsidR="003659EA" w:rsidRDefault="003659EA" w:rsidP="003659EA">
      <w:pPr>
        <w:pStyle w:val="a4"/>
        <w:ind w:firstLine="709"/>
        <w:jc w:val="both"/>
        <w:rPr>
          <w:rFonts w:asciiTheme="majorBidi" w:hAnsiTheme="majorBidi" w:cstheme="majorBidi"/>
          <w:sz w:val="28"/>
          <w:szCs w:val="28"/>
          <w:lang w:val="en-US"/>
        </w:rPr>
      </w:pPr>
      <w:r w:rsidRPr="003659EA">
        <w:rPr>
          <w:rFonts w:asciiTheme="majorBidi" w:hAnsiTheme="majorBidi" w:cstheme="majorBidi"/>
          <w:b/>
          <w:bCs/>
          <w:i/>
          <w:iCs/>
          <w:sz w:val="28"/>
          <w:szCs w:val="28"/>
          <w:lang w:val="en-US"/>
        </w:rPr>
        <w:t>Keywords:</w:t>
      </w:r>
      <w:r w:rsidRPr="003659EA">
        <w:rPr>
          <w:rFonts w:asciiTheme="majorBidi" w:hAnsiTheme="majorBidi" w:cstheme="majorBidi"/>
          <w:sz w:val="28"/>
          <w:szCs w:val="28"/>
          <w:lang w:val="en-US"/>
        </w:rPr>
        <w:t xml:space="preserve"> number theory, numbers, logical problems, mathematical competence, </w:t>
      </w:r>
      <w:proofErr w:type="gramStart"/>
      <w:r w:rsidRPr="003659EA">
        <w:rPr>
          <w:rFonts w:asciiTheme="majorBidi" w:hAnsiTheme="majorBidi" w:cstheme="majorBidi"/>
          <w:sz w:val="28"/>
          <w:szCs w:val="28"/>
          <w:lang w:val="en-US"/>
        </w:rPr>
        <w:t>mathematical</w:t>
      </w:r>
      <w:proofErr w:type="gramEnd"/>
      <w:r w:rsidRPr="003659EA">
        <w:rPr>
          <w:rFonts w:asciiTheme="majorBidi" w:hAnsiTheme="majorBidi" w:cstheme="majorBidi"/>
          <w:sz w:val="28"/>
          <w:szCs w:val="28"/>
          <w:lang w:val="en-US"/>
        </w:rPr>
        <w:t xml:space="preserve"> literacy.</w:t>
      </w:r>
    </w:p>
    <w:p w:rsidR="003659EA" w:rsidRDefault="003659EA" w:rsidP="003659EA">
      <w:pPr>
        <w:pStyle w:val="a4"/>
        <w:ind w:firstLine="709"/>
        <w:jc w:val="both"/>
        <w:rPr>
          <w:rFonts w:asciiTheme="majorBidi" w:hAnsiTheme="majorBidi" w:cstheme="majorBidi"/>
          <w:sz w:val="28"/>
          <w:szCs w:val="28"/>
          <w:lang w:val="en-US"/>
        </w:rPr>
      </w:pPr>
    </w:p>
    <w:p w:rsidR="003659EA" w:rsidRPr="003659EA" w:rsidRDefault="003659EA" w:rsidP="008607A7">
      <w:pPr>
        <w:pStyle w:val="a4"/>
        <w:ind w:firstLine="709"/>
        <w:jc w:val="both"/>
        <w:rPr>
          <w:rFonts w:asciiTheme="majorBidi" w:hAnsiTheme="majorBidi" w:cstheme="majorBidi"/>
          <w:sz w:val="28"/>
          <w:szCs w:val="28"/>
          <w:lang w:val="kk-KZ"/>
        </w:rPr>
      </w:pPr>
      <w:r w:rsidRPr="003659EA">
        <w:rPr>
          <w:rFonts w:asciiTheme="majorBidi" w:hAnsiTheme="majorBidi" w:cstheme="majorBidi"/>
          <w:sz w:val="28"/>
          <w:szCs w:val="28"/>
          <w:lang w:val="kk-KZ"/>
        </w:rPr>
        <w:t>Бұл мақалада математикалық сауаттылықта</w:t>
      </w:r>
      <w:r w:rsidR="008607A7">
        <w:rPr>
          <w:rFonts w:asciiTheme="majorBidi" w:hAnsiTheme="majorBidi" w:cstheme="majorBidi"/>
          <w:sz w:val="28"/>
          <w:szCs w:val="28"/>
          <w:lang w:val="en-US"/>
        </w:rPr>
        <w:t xml:space="preserve"> </w:t>
      </w:r>
      <w:r w:rsidR="008607A7">
        <w:rPr>
          <w:rFonts w:asciiTheme="majorBidi" w:hAnsiTheme="majorBidi" w:cstheme="majorBidi"/>
          <w:sz w:val="28"/>
          <w:szCs w:val="28"/>
          <w:lang w:val="kk-KZ"/>
        </w:rPr>
        <w:t>сандарға байланысты қисынды есептерді шығарудың ерекшеліктері</w:t>
      </w:r>
      <w:r w:rsidRPr="003659EA">
        <w:rPr>
          <w:rFonts w:asciiTheme="majorBidi" w:hAnsiTheme="majorBidi" w:cstheme="majorBidi"/>
          <w:sz w:val="28"/>
          <w:szCs w:val="28"/>
          <w:lang w:val="kk-KZ"/>
        </w:rPr>
        <w:t xml:space="preserve"> қарастырылды. Мақалада келесі сұрақтар қарастырылды:</w:t>
      </w:r>
    </w:p>
    <w:p w:rsidR="003659EA" w:rsidRPr="003659EA" w:rsidRDefault="008607A7" w:rsidP="003659EA">
      <w:pPr>
        <w:pStyle w:val="a4"/>
        <w:numPr>
          <w:ilvl w:val="0"/>
          <w:numId w:val="2"/>
        </w:numPr>
        <w:jc w:val="both"/>
        <w:rPr>
          <w:rFonts w:asciiTheme="majorBidi" w:hAnsiTheme="majorBidi" w:cstheme="majorBidi"/>
          <w:sz w:val="28"/>
          <w:szCs w:val="28"/>
          <w:lang w:val="kk-KZ"/>
        </w:rPr>
      </w:pPr>
      <w:r>
        <w:rPr>
          <w:rFonts w:asciiTheme="majorBidi" w:hAnsiTheme="majorBidi" w:cstheme="majorBidi"/>
          <w:sz w:val="28"/>
          <w:szCs w:val="28"/>
          <w:lang w:val="kk-KZ"/>
        </w:rPr>
        <w:t>Сандар</w:t>
      </w:r>
      <w:r w:rsidR="003659EA" w:rsidRPr="003659EA">
        <w:rPr>
          <w:rFonts w:asciiTheme="majorBidi" w:hAnsiTheme="majorBidi" w:cstheme="majorBidi"/>
          <w:sz w:val="28"/>
          <w:szCs w:val="28"/>
          <w:lang w:val="kk-KZ"/>
        </w:rPr>
        <w:t xml:space="preserve"> теориясының анықтамалары, </w:t>
      </w:r>
      <w:r>
        <w:rPr>
          <w:rFonts w:asciiTheme="majorBidi" w:hAnsiTheme="majorBidi" w:cstheme="majorBidi"/>
          <w:sz w:val="28"/>
          <w:szCs w:val="28"/>
          <w:lang w:val="kk-KZ"/>
        </w:rPr>
        <w:t>сандарға байланысты есептер</w:t>
      </w:r>
      <w:r w:rsidR="003659EA" w:rsidRPr="003659EA">
        <w:rPr>
          <w:rFonts w:asciiTheme="majorBidi" w:hAnsiTheme="majorBidi" w:cstheme="majorBidi"/>
          <w:sz w:val="28"/>
          <w:szCs w:val="28"/>
          <w:lang w:val="kk-KZ"/>
        </w:rPr>
        <w:t>;</w:t>
      </w:r>
    </w:p>
    <w:p w:rsidR="003659EA" w:rsidRPr="003659EA" w:rsidRDefault="00C241FC" w:rsidP="003659EA">
      <w:pPr>
        <w:pStyle w:val="a4"/>
        <w:numPr>
          <w:ilvl w:val="0"/>
          <w:numId w:val="2"/>
        </w:numPr>
        <w:jc w:val="both"/>
        <w:rPr>
          <w:rFonts w:asciiTheme="majorBidi" w:hAnsiTheme="majorBidi" w:cstheme="majorBidi"/>
          <w:sz w:val="28"/>
          <w:szCs w:val="28"/>
          <w:lang w:val="kk-KZ"/>
        </w:rPr>
      </w:pPr>
      <w:r>
        <w:rPr>
          <w:rFonts w:asciiTheme="majorBidi" w:hAnsiTheme="majorBidi" w:cstheme="majorBidi"/>
          <w:sz w:val="28"/>
          <w:szCs w:val="28"/>
          <w:lang w:val="kk-KZ"/>
        </w:rPr>
        <w:t>М</w:t>
      </w:r>
      <w:r w:rsidR="003659EA" w:rsidRPr="003659EA">
        <w:rPr>
          <w:rFonts w:asciiTheme="majorBidi" w:hAnsiTheme="majorBidi" w:cstheme="majorBidi"/>
          <w:sz w:val="28"/>
          <w:szCs w:val="28"/>
          <w:lang w:val="kk-KZ"/>
        </w:rPr>
        <w:t>атематикалық сауаттылықта</w:t>
      </w:r>
      <w:r>
        <w:rPr>
          <w:rFonts w:asciiTheme="majorBidi" w:hAnsiTheme="majorBidi" w:cstheme="majorBidi"/>
          <w:sz w:val="28"/>
          <w:szCs w:val="28"/>
          <w:lang w:val="kk-KZ"/>
        </w:rPr>
        <w:t xml:space="preserve">ғы сандар теориясы және </w:t>
      </w:r>
      <w:r w:rsidR="003659EA" w:rsidRPr="003659EA">
        <w:rPr>
          <w:rFonts w:asciiTheme="majorBidi" w:hAnsiTheme="majorBidi" w:cstheme="majorBidi"/>
          <w:sz w:val="28"/>
          <w:szCs w:val="28"/>
          <w:lang w:val="kk-KZ"/>
        </w:rPr>
        <w:t>өмірде қолдан</w:t>
      </w:r>
      <w:r>
        <w:rPr>
          <w:rFonts w:asciiTheme="majorBidi" w:hAnsiTheme="majorBidi" w:cstheme="majorBidi"/>
          <w:sz w:val="28"/>
          <w:szCs w:val="28"/>
          <w:lang w:val="kk-KZ"/>
        </w:rPr>
        <w:t>ыл</w:t>
      </w:r>
      <w:r w:rsidR="003659EA" w:rsidRPr="003659EA">
        <w:rPr>
          <w:rFonts w:asciiTheme="majorBidi" w:hAnsiTheme="majorBidi" w:cstheme="majorBidi"/>
          <w:sz w:val="28"/>
          <w:szCs w:val="28"/>
          <w:lang w:val="kk-KZ"/>
        </w:rPr>
        <w:t>у</w:t>
      </w:r>
      <w:r>
        <w:rPr>
          <w:rFonts w:asciiTheme="majorBidi" w:hAnsiTheme="majorBidi" w:cstheme="majorBidi"/>
          <w:sz w:val="28"/>
          <w:szCs w:val="28"/>
          <w:lang w:val="kk-KZ"/>
        </w:rPr>
        <w:t>ы</w:t>
      </w:r>
      <w:r w:rsidR="003659EA" w:rsidRPr="003659EA">
        <w:rPr>
          <w:rFonts w:asciiTheme="majorBidi" w:hAnsiTheme="majorBidi" w:cstheme="majorBidi"/>
          <w:sz w:val="28"/>
          <w:szCs w:val="28"/>
          <w:lang w:val="kk-KZ"/>
        </w:rPr>
        <w:t>;</w:t>
      </w:r>
    </w:p>
    <w:p w:rsidR="003659EA" w:rsidRDefault="00C241FC" w:rsidP="00C241FC">
      <w:pPr>
        <w:pStyle w:val="a4"/>
        <w:numPr>
          <w:ilvl w:val="0"/>
          <w:numId w:val="2"/>
        </w:numPr>
        <w:jc w:val="both"/>
        <w:rPr>
          <w:rFonts w:asciiTheme="majorBidi" w:hAnsiTheme="majorBidi" w:cstheme="majorBidi"/>
          <w:sz w:val="28"/>
          <w:szCs w:val="28"/>
          <w:lang w:val="kk-KZ"/>
        </w:rPr>
      </w:pPr>
      <w:r w:rsidRPr="00C241FC">
        <w:rPr>
          <w:rFonts w:asciiTheme="majorBidi" w:hAnsiTheme="majorBidi" w:cstheme="majorBidi"/>
          <w:sz w:val="28"/>
          <w:szCs w:val="28"/>
          <w:lang w:val="kk-KZ"/>
        </w:rPr>
        <w:t>Математикалық сауаттылықтағы сандарға байланысты қисынды есептер</w:t>
      </w:r>
      <w:r>
        <w:rPr>
          <w:rFonts w:asciiTheme="majorBidi" w:hAnsiTheme="majorBidi" w:cstheme="majorBidi"/>
          <w:sz w:val="28"/>
          <w:szCs w:val="28"/>
          <w:lang w:val="kk-KZ"/>
        </w:rPr>
        <w:t>ді</w:t>
      </w:r>
      <w:r w:rsidR="003659EA" w:rsidRPr="003659EA">
        <w:rPr>
          <w:rFonts w:asciiTheme="majorBidi" w:hAnsiTheme="majorBidi" w:cstheme="majorBidi"/>
          <w:sz w:val="28"/>
          <w:szCs w:val="28"/>
          <w:lang w:val="kk-KZ"/>
        </w:rPr>
        <w:t xml:space="preserve"> шешу жолдары.</w:t>
      </w:r>
    </w:p>
    <w:p w:rsidR="008607A7" w:rsidRDefault="008607A7" w:rsidP="008607A7">
      <w:pPr>
        <w:pStyle w:val="a4"/>
        <w:jc w:val="both"/>
        <w:rPr>
          <w:rFonts w:asciiTheme="majorBidi" w:hAnsiTheme="majorBidi" w:cstheme="majorBidi"/>
          <w:sz w:val="28"/>
          <w:szCs w:val="28"/>
          <w:lang w:val="kk-KZ"/>
        </w:rPr>
      </w:pPr>
    </w:p>
    <w:p w:rsidR="008607A7" w:rsidRPr="0045776D" w:rsidRDefault="008607A7" w:rsidP="008607A7">
      <w:pPr>
        <w:pStyle w:val="a4"/>
        <w:ind w:firstLine="709"/>
        <w:jc w:val="both"/>
        <w:rPr>
          <w:rFonts w:asciiTheme="majorBidi" w:hAnsiTheme="majorBidi" w:cstheme="majorBidi"/>
          <w:sz w:val="28"/>
          <w:szCs w:val="28"/>
          <w:lang w:val="en-US"/>
        </w:rPr>
      </w:pPr>
      <w:r w:rsidRPr="008607A7">
        <w:rPr>
          <w:rFonts w:asciiTheme="majorBidi" w:hAnsiTheme="majorBidi" w:cstheme="majorBidi"/>
          <w:b/>
          <w:bCs/>
          <w:sz w:val="28"/>
          <w:szCs w:val="28"/>
          <w:lang w:val="kk-KZ"/>
        </w:rPr>
        <w:t>Сандар теориясы</w:t>
      </w:r>
      <w:r w:rsidRPr="008607A7">
        <w:rPr>
          <w:rFonts w:asciiTheme="majorBidi" w:hAnsiTheme="majorBidi" w:cstheme="majorBidi"/>
          <w:sz w:val="28"/>
          <w:szCs w:val="28"/>
          <w:lang w:val="kk-KZ"/>
        </w:rPr>
        <w:t xml:space="preserve"> - бұл бүтін сандар туралы ғылым. Бұл бөлімнің негізі ежелгі математиктер бастаған натурал сандардың қасиеттерін зерттеу болды. Қазіргі уақытта сандар теориясына сандардың табиғатын зерттеуден тыс мәселелердің едәуір кең ауқымы кіреді. Сандар теориясында тек натурал сандар ғана емес, сонымен қатар барлық бүтін сандар жиынтығы, рационал сандар жиынтығы, алгебралық сандар жиынтығы қарастырылады.</w:t>
      </w:r>
      <w:r w:rsidR="0045776D" w:rsidRPr="0045776D">
        <w:rPr>
          <w:rFonts w:asciiTheme="majorBidi" w:hAnsiTheme="majorBidi" w:cstheme="majorBidi"/>
          <w:sz w:val="28"/>
          <w:szCs w:val="28"/>
          <w:lang w:val="kk-KZ"/>
        </w:rPr>
        <w:t xml:space="preserve"> </w:t>
      </w:r>
      <w:r w:rsidR="0045776D">
        <w:rPr>
          <w:rFonts w:asciiTheme="majorBidi" w:hAnsiTheme="majorBidi" w:cstheme="majorBidi"/>
          <w:sz w:val="28"/>
          <w:szCs w:val="28"/>
          <w:lang w:val="en-US"/>
        </w:rPr>
        <w:t>[1]</w:t>
      </w:r>
    </w:p>
    <w:p w:rsidR="00C241FC" w:rsidRPr="00C241FC" w:rsidRDefault="00C241FC" w:rsidP="00C241FC">
      <w:pPr>
        <w:spacing w:after="0" w:line="240" w:lineRule="auto"/>
        <w:ind w:firstLine="709"/>
        <w:jc w:val="both"/>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 xml:space="preserve">PISA зерттеуiнде оқушыларға қазақстандық мониторингтік зерттеулерге тән типтік математикалық есептер ұсынылмайды. </w:t>
      </w:r>
    </w:p>
    <w:p w:rsidR="00C241FC" w:rsidRPr="00C241FC" w:rsidRDefault="00C241FC" w:rsidP="00C241FC">
      <w:pPr>
        <w:spacing w:after="0" w:line="240" w:lineRule="auto"/>
        <w:ind w:firstLine="709"/>
        <w:jc w:val="both"/>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 xml:space="preserve">Бұл зерттеудегі математикалық тапсырмалар нақты өмірлік мәселелерге жақын, қоршаған өмірдің түрлі аспектілерімен байланысты және өз шешiмдерi үшiн математикалық талдауды талап ететiн, мектептiң өмiрi, қоғам, оқушының жеке өмірі, кәсiби қызметi, спорт және т.б. туралы мәлiметтер ұсынылады. </w:t>
      </w:r>
    </w:p>
    <w:p w:rsidR="00C241FC" w:rsidRPr="00C241FC" w:rsidRDefault="00C241FC" w:rsidP="00C241FC">
      <w:pPr>
        <w:spacing w:after="0" w:line="240" w:lineRule="auto"/>
        <w:ind w:firstLine="709"/>
        <w:jc w:val="both"/>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 xml:space="preserve">Зерттеу тұжырымдамасына сәйкес, әрбір тапсырма математиканың мазмұнды бөлімдерінің біріне сәйкес келеді: </w:t>
      </w:r>
    </w:p>
    <w:p w:rsidR="00C241FC" w:rsidRPr="00C241FC" w:rsidRDefault="00C241FC" w:rsidP="00C241FC">
      <w:pPr>
        <w:numPr>
          <w:ilvl w:val="0"/>
          <w:numId w:val="3"/>
        </w:numPr>
        <w:spacing w:after="0" w:line="240" w:lineRule="auto"/>
        <w:ind w:left="993"/>
        <w:contextualSpacing/>
        <w:jc w:val="both"/>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 xml:space="preserve">сандар; </w:t>
      </w:r>
    </w:p>
    <w:p w:rsidR="00C241FC" w:rsidRPr="00C241FC" w:rsidRDefault="00C241FC" w:rsidP="00C241FC">
      <w:pPr>
        <w:numPr>
          <w:ilvl w:val="0"/>
          <w:numId w:val="3"/>
        </w:numPr>
        <w:spacing w:after="0" w:line="240" w:lineRule="auto"/>
        <w:ind w:left="993"/>
        <w:contextualSpacing/>
        <w:jc w:val="both"/>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кеңiстiк және форма;</w:t>
      </w:r>
    </w:p>
    <w:p w:rsidR="00C241FC" w:rsidRPr="00C241FC" w:rsidRDefault="00C241FC" w:rsidP="00C241FC">
      <w:pPr>
        <w:numPr>
          <w:ilvl w:val="0"/>
          <w:numId w:val="3"/>
        </w:numPr>
        <w:spacing w:after="0" w:line="240" w:lineRule="auto"/>
        <w:ind w:left="993"/>
        <w:contextualSpacing/>
        <w:jc w:val="both"/>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өзгерiстер мен қатынастар;</w:t>
      </w:r>
    </w:p>
    <w:p w:rsidR="00C241FC" w:rsidRPr="00C241FC" w:rsidRDefault="00C241FC" w:rsidP="00C241FC">
      <w:pPr>
        <w:numPr>
          <w:ilvl w:val="0"/>
          <w:numId w:val="3"/>
        </w:numPr>
        <w:spacing w:after="0" w:line="240" w:lineRule="auto"/>
        <w:ind w:left="993"/>
        <w:contextualSpacing/>
        <w:jc w:val="both"/>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 xml:space="preserve">белгісіздік. </w:t>
      </w:r>
    </w:p>
    <w:p w:rsidR="00C241FC" w:rsidRPr="00C241FC" w:rsidRDefault="00C241FC" w:rsidP="00C241FC">
      <w:pPr>
        <w:spacing w:after="0" w:line="240" w:lineRule="auto"/>
        <w:ind w:firstLine="709"/>
        <w:jc w:val="both"/>
        <w:rPr>
          <w:rFonts w:ascii="Times New Roman" w:eastAsia="Calibri" w:hAnsi="Times New Roman" w:cs="Times New Roman"/>
          <w:sz w:val="28"/>
          <w:szCs w:val="28"/>
          <w:lang w:val="en-US"/>
        </w:rPr>
      </w:pPr>
      <w:r w:rsidRPr="00C241FC">
        <w:rPr>
          <w:rFonts w:ascii="Times New Roman" w:eastAsia="Calibri" w:hAnsi="Times New Roman" w:cs="Times New Roman"/>
          <w:sz w:val="28"/>
          <w:szCs w:val="28"/>
          <w:lang w:val="kk-KZ"/>
        </w:rPr>
        <w:t>Оқушылардың математикалық сауаттылығының деңгейі, осы аталған мазмұнды бөлімдермен қатар «математикалық құзыреттiлiктiң» даму деңгейімен сипатталады. Оқушылардың математикалық құзыреттiлiгi зерттеуде «тұлғаның математикалық бiлiмдерінің, біліктілігінің, тәжірибесінің және қабілеттерінің үндесуімен» анықталады. Зерттеуде үш математикалық құзыреттiлiктiң деңгейлерi қарастырылады: елестету деңгейi, байланыс орнату деңгейі, ойлау деңгейi.</w:t>
      </w:r>
      <w:r w:rsidR="0045776D" w:rsidRPr="0045776D">
        <w:rPr>
          <w:rFonts w:ascii="Times New Roman" w:eastAsia="Calibri" w:hAnsi="Times New Roman" w:cs="Times New Roman"/>
          <w:sz w:val="28"/>
          <w:szCs w:val="28"/>
          <w:lang w:val="kk-KZ"/>
        </w:rPr>
        <w:t xml:space="preserve"> [</w:t>
      </w:r>
      <w:r w:rsidR="0045776D">
        <w:rPr>
          <w:rFonts w:ascii="Times New Roman" w:eastAsia="Calibri" w:hAnsi="Times New Roman" w:cs="Times New Roman"/>
          <w:sz w:val="28"/>
          <w:szCs w:val="28"/>
          <w:lang w:val="en-US"/>
        </w:rPr>
        <w:t>2]</w:t>
      </w:r>
    </w:p>
    <w:p w:rsidR="00C241FC" w:rsidRPr="00C241FC" w:rsidRDefault="00C241FC" w:rsidP="00C241FC">
      <w:pPr>
        <w:spacing w:after="0" w:line="240" w:lineRule="auto"/>
        <w:ind w:firstLine="709"/>
        <w:jc w:val="both"/>
        <w:rPr>
          <w:rFonts w:ascii="Times New Roman" w:eastAsia="Calibri" w:hAnsi="Times New Roman" w:cs="Times New Roman"/>
          <w:sz w:val="28"/>
          <w:szCs w:val="28"/>
          <w:lang w:val="kk-KZ"/>
        </w:rPr>
      </w:pPr>
    </w:p>
    <w:p w:rsidR="00C241FC" w:rsidRPr="00C241FC" w:rsidRDefault="00C241FC" w:rsidP="00C241FC">
      <w:pPr>
        <w:spacing w:after="0" w:line="240" w:lineRule="auto"/>
        <w:ind w:left="1069"/>
        <w:jc w:val="center"/>
        <w:rPr>
          <w:rFonts w:ascii="Times New Roman" w:eastAsia="Calibri" w:hAnsi="Times New Roman" w:cs="Times New Roman"/>
          <w:b/>
          <w:bCs/>
          <w:sz w:val="28"/>
          <w:szCs w:val="28"/>
          <w:lang w:val="kk-KZ"/>
        </w:rPr>
      </w:pPr>
      <w:r w:rsidRPr="00C241FC">
        <w:rPr>
          <w:rFonts w:ascii="Times New Roman" w:eastAsia="Calibri" w:hAnsi="Times New Roman" w:cs="Times New Roman"/>
          <w:b/>
          <w:bCs/>
          <w:sz w:val="28"/>
          <w:szCs w:val="28"/>
          <w:lang w:val="kk-KZ"/>
        </w:rPr>
        <w:lastRenderedPageBreak/>
        <w:t>Сандардың түрлері</w:t>
      </w:r>
    </w:p>
    <w:p w:rsidR="00C241FC" w:rsidRPr="00C241FC" w:rsidRDefault="00C241FC" w:rsidP="00C241FC">
      <w:pPr>
        <w:spacing w:after="0" w:line="240" w:lineRule="auto"/>
        <w:ind w:firstLine="709"/>
        <w:jc w:val="both"/>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«Сан» - объектілерді сандық сипаттау үшін қолданылатын абстракция. Сандар қарабайыр қоғамда адамдардың заттарды санау қажеттілігіне байланысты пайда болды. Уақыт өте келе, ғылым дамыған сайын, сан ең маңызды математикалық тұжырымдамаға айналды.</w:t>
      </w:r>
    </w:p>
    <w:p w:rsidR="00C241FC" w:rsidRPr="00C241FC" w:rsidRDefault="00C241FC" w:rsidP="00C241FC">
      <w:pPr>
        <w:spacing w:after="0" w:line="240" w:lineRule="auto"/>
        <w:ind w:firstLine="709"/>
        <w:jc w:val="both"/>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 xml:space="preserve">Есептерді шешу және әртүрлі теоремаларды дәлелдеу үшін сандардың қандай түрлері бар екенін түсіну керек. Сандардың негізгі түрлеріне мыналар жатады: </w:t>
      </w:r>
      <w:r w:rsidRPr="00C241FC">
        <w:rPr>
          <w:rFonts w:ascii="Times New Roman" w:eastAsia="Calibri" w:hAnsi="Times New Roman" w:cs="Times New Roman"/>
          <w:i/>
          <w:iCs/>
          <w:sz w:val="28"/>
          <w:szCs w:val="28"/>
          <w:lang w:val="kk-KZ"/>
        </w:rPr>
        <w:t>натурал сандар, бүтін сандар, рационал сандар, иррационал сандар жәненақты сандар.</w:t>
      </w:r>
    </w:p>
    <w:p w:rsidR="00C241FC" w:rsidRPr="00C241FC" w:rsidRDefault="00C241FC" w:rsidP="00C241FC">
      <w:pPr>
        <w:spacing w:after="0" w:line="240" w:lineRule="auto"/>
        <w:ind w:firstLine="709"/>
        <w:jc w:val="both"/>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Енді осы аталған сандардың түрлеріне анықтама берейік.</w:t>
      </w:r>
    </w:p>
    <w:p w:rsidR="00C241FC" w:rsidRPr="00C241FC" w:rsidRDefault="00C241FC" w:rsidP="00C241FC">
      <w:pPr>
        <w:spacing w:after="0" w:line="240" w:lineRule="auto"/>
        <w:ind w:firstLine="709"/>
        <w:jc w:val="both"/>
        <w:rPr>
          <w:rFonts w:ascii="Times New Roman" w:eastAsia="Calibri" w:hAnsi="Times New Roman" w:cs="Times New Roman"/>
          <w:sz w:val="28"/>
          <w:szCs w:val="28"/>
          <w:lang w:val="kk-KZ"/>
        </w:rPr>
      </w:pPr>
      <w:r w:rsidRPr="00C241FC">
        <w:rPr>
          <w:rFonts w:ascii="Times New Roman" w:eastAsia="Calibri" w:hAnsi="Times New Roman" w:cs="Times New Roman"/>
          <w:b/>
          <w:bCs/>
          <w:sz w:val="28"/>
          <w:szCs w:val="28"/>
          <w:lang w:val="kk-KZ"/>
        </w:rPr>
        <w:t>«Натурал сандар»</w:t>
      </w:r>
      <w:r w:rsidRPr="00C241FC">
        <w:rPr>
          <w:rFonts w:ascii="Times New Roman" w:eastAsia="Calibri" w:hAnsi="Times New Roman" w:cs="Times New Roman"/>
          <w:sz w:val="28"/>
          <w:szCs w:val="28"/>
          <w:lang w:val="kk-KZ"/>
        </w:rPr>
        <w:t xml:space="preserve"> дегеніміз - заттарды табиғи санау арқылы алынған сандар, дәлірек айтқанда оларды нөмірлеу кезінде ("бірінші", "екінші", "үшінші", ...). Натурал сандар жиынтығы латын әрпімен белгіленеді,</w:t>
      </w:r>
      <w:r>
        <w:rPr>
          <w:rFonts w:ascii="Times New Roman" w:eastAsia="Calibri" w:hAnsi="Times New Roman" w:cs="Times New Roman"/>
          <w:sz w:val="28"/>
          <w:szCs w:val="28"/>
          <w:lang w:val="kk-KZ"/>
        </w:rPr>
        <w:t xml:space="preserve"> </w:t>
      </w:r>
      <w:r w:rsidRPr="00C241FC">
        <w:rPr>
          <w:rFonts w:ascii="Times New Roman" w:eastAsia="Calibri" w:hAnsi="Times New Roman" w:cs="Times New Roman"/>
          <w:i/>
          <w:iCs/>
          <w:sz w:val="28"/>
          <w:szCs w:val="28"/>
          <w:lang w:val="kk-KZ"/>
        </w:rPr>
        <w:t xml:space="preserve">N </w:t>
      </w:r>
      <w:r w:rsidRPr="00C241FC">
        <w:rPr>
          <w:rFonts w:ascii="Times New Roman" w:eastAsia="Calibri" w:hAnsi="Times New Roman" w:cs="Times New Roman"/>
          <w:sz w:val="28"/>
          <w:szCs w:val="28"/>
          <w:lang w:val="kk-KZ"/>
        </w:rPr>
        <w:t xml:space="preserve">(ағылшын тіліндегі табиғи сөзге сүйене отырып есте сақтауға болады). </w:t>
      </w:r>
    </w:p>
    <w:p w:rsidR="00C241FC" w:rsidRPr="00C241FC" w:rsidRDefault="00C241FC" w:rsidP="00C241FC">
      <w:pPr>
        <w:spacing w:after="0" w:line="240" w:lineRule="auto"/>
        <w:ind w:firstLine="709"/>
        <w:jc w:val="both"/>
        <w:rPr>
          <w:rFonts w:ascii="Times New Roman" w:eastAsia="Calibri" w:hAnsi="Times New Roman" w:cs="Times New Roman"/>
          <w:i/>
          <w:iCs/>
          <w:sz w:val="28"/>
          <w:szCs w:val="28"/>
          <w:lang w:val="kk-KZ"/>
        </w:rPr>
      </w:pPr>
      <w:r w:rsidRPr="00C241FC">
        <w:rPr>
          <w:rFonts w:ascii="Times New Roman" w:eastAsia="Calibri" w:hAnsi="Times New Roman" w:cs="Times New Roman"/>
          <w:i/>
          <w:iCs/>
          <w:sz w:val="28"/>
          <w:szCs w:val="28"/>
          <w:lang w:val="kk-KZ"/>
        </w:rPr>
        <w:t>N ={1,2,3,....}</w:t>
      </w:r>
    </w:p>
    <w:p w:rsidR="00C241FC" w:rsidRPr="00C241FC" w:rsidRDefault="00C241FC" w:rsidP="00C241FC">
      <w:pPr>
        <w:spacing w:after="0" w:line="240" w:lineRule="auto"/>
        <w:ind w:firstLine="709"/>
        <w:jc w:val="both"/>
        <w:rPr>
          <w:rFonts w:ascii="Times New Roman" w:eastAsia="Calibri" w:hAnsi="Times New Roman" w:cs="Times New Roman"/>
          <w:sz w:val="28"/>
          <w:szCs w:val="28"/>
          <w:lang w:val="kk-KZ"/>
        </w:rPr>
      </w:pPr>
      <w:r w:rsidRPr="00C241FC">
        <w:rPr>
          <w:rFonts w:ascii="Times New Roman" w:eastAsia="Calibri" w:hAnsi="Times New Roman" w:cs="Times New Roman"/>
          <w:b/>
          <w:bCs/>
          <w:sz w:val="28"/>
          <w:szCs w:val="28"/>
          <w:lang w:val="kk-KZ"/>
        </w:rPr>
        <w:t>«Бүтін сандар»</w:t>
      </w:r>
      <w:r w:rsidRPr="00C241FC">
        <w:rPr>
          <w:rFonts w:ascii="Times New Roman" w:eastAsia="Calibri" w:hAnsi="Times New Roman" w:cs="Times New Roman"/>
          <w:sz w:val="28"/>
          <w:szCs w:val="28"/>
          <w:lang w:val="kk-KZ"/>
        </w:rPr>
        <w:t xml:space="preserve"> дегеніміз - жиынның сандары{0, 1, -1, 2, -2, ....}. Бұл жиын үш бөліктен тұрады – натурал сандар, теріс бүтін сандар (натурал сандарға қарама-қарсы) және 0 саны (нөл). Бүтін сандар латын әрпімен </w:t>
      </w:r>
      <w:r w:rsidRPr="00C241FC">
        <w:rPr>
          <w:rFonts w:ascii="Times New Roman" w:eastAsia="Calibri" w:hAnsi="Times New Roman" w:cs="Times New Roman"/>
          <w:i/>
          <w:iCs/>
          <w:sz w:val="28"/>
          <w:szCs w:val="28"/>
          <w:lang w:val="kk-KZ"/>
        </w:rPr>
        <w:t>Z</w:t>
      </w:r>
      <w:r w:rsidRPr="00C241FC">
        <w:rPr>
          <w:rFonts w:ascii="Times New Roman" w:eastAsia="Calibri" w:hAnsi="Times New Roman" w:cs="Times New Roman"/>
          <w:sz w:val="28"/>
          <w:szCs w:val="28"/>
          <w:lang w:val="kk-KZ"/>
        </w:rPr>
        <w:t xml:space="preserve"> деп белгіленеді. </w:t>
      </w:r>
    </w:p>
    <w:p w:rsidR="00C241FC" w:rsidRPr="00C241FC" w:rsidRDefault="00C241FC" w:rsidP="00C241FC">
      <w:pPr>
        <w:spacing w:after="0" w:line="240" w:lineRule="auto"/>
        <w:ind w:firstLine="709"/>
        <w:jc w:val="both"/>
        <w:rPr>
          <w:rFonts w:ascii="Times New Roman" w:eastAsia="Calibri" w:hAnsi="Times New Roman" w:cs="Times New Roman"/>
          <w:i/>
          <w:iCs/>
          <w:sz w:val="28"/>
          <w:szCs w:val="28"/>
          <w:lang w:val="kk-KZ"/>
        </w:rPr>
      </w:pPr>
      <w:r w:rsidRPr="00C241FC">
        <w:rPr>
          <w:rFonts w:ascii="Times New Roman" w:eastAsia="Calibri" w:hAnsi="Times New Roman" w:cs="Times New Roman"/>
          <w:i/>
          <w:iCs/>
          <w:sz w:val="28"/>
          <w:szCs w:val="28"/>
          <w:lang w:val="kk-KZ"/>
        </w:rPr>
        <w:t>Z ={...-3, -2, -1, 0, 1,2,3,....}.</w:t>
      </w:r>
    </w:p>
    <w:p w:rsidR="00C241FC" w:rsidRPr="00C241FC" w:rsidRDefault="00C241FC" w:rsidP="00C241FC">
      <w:pPr>
        <w:spacing w:after="0" w:line="240" w:lineRule="auto"/>
        <w:ind w:firstLine="709"/>
        <w:jc w:val="both"/>
        <w:rPr>
          <w:rFonts w:ascii="Times New Roman" w:eastAsia="Calibri" w:hAnsi="Times New Roman" w:cs="Times New Roman"/>
          <w:sz w:val="28"/>
          <w:szCs w:val="28"/>
          <w:lang w:val="kk-KZ"/>
        </w:rPr>
      </w:pPr>
      <w:r w:rsidRPr="00C241FC">
        <w:rPr>
          <w:rFonts w:ascii="Times New Roman" w:eastAsia="Calibri" w:hAnsi="Times New Roman" w:cs="Times New Roman"/>
          <w:b/>
          <w:bCs/>
          <w:sz w:val="28"/>
          <w:szCs w:val="28"/>
          <w:lang w:val="kk-KZ"/>
        </w:rPr>
        <w:t xml:space="preserve">«Рационал сандар» </w:t>
      </w:r>
      <w:r w:rsidRPr="00C241FC">
        <w:rPr>
          <w:rFonts w:ascii="Times New Roman" w:eastAsia="Calibri" w:hAnsi="Times New Roman" w:cs="Times New Roman"/>
          <w:sz w:val="28"/>
          <w:szCs w:val="28"/>
          <w:lang w:val="kk-KZ"/>
        </w:rPr>
        <w:t xml:space="preserve">дегеніміз - бөлшек түрінде берілген сандар, мұндағы m-бүтін сан, ал n — натурал сан. Рационал сандарды белгілеу үшін латын әріпі қолданылады </w:t>
      </w:r>
      <w:r w:rsidRPr="00C241FC">
        <w:rPr>
          <w:rFonts w:ascii="Times New Roman" w:eastAsia="Calibri" w:hAnsi="Times New Roman" w:cs="Times New Roman"/>
          <w:i/>
          <w:iCs/>
          <w:sz w:val="28"/>
          <w:szCs w:val="28"/>
          <w:lang w:val="kk-KZ"/>
        </w:rPr>
        <w:t>Q</w:t>
      </w:r>
      <w:r w:rsidRPr="00C241FC">
        <w:rPr>
          <w:rFonts w:ascii="Times New Roman" w:eastAsia="Calibri" w:hAnsi="Times New Roman" w:cs="Times New Roman"/>
          <w:sz w:val="28"/>
          <w:szCs w:val="28"/>
          <w:lang w:val="kk-KZ"/>
        </w:rPr>
        <w:t>. Барлық натурал және бүтін сандар рационалды.</w:t>
      </w:r>
    </w:p>
    <w:p w:rsidR="00C241FC" w:rsidRPr="00C241FC" w:rsidRDefault="00C241FC" w:rsidP="00C241FC">
      <w:pPr>
        <w:spacing w:after="0" w:line="240" w:lineRule="auto"/>
        <w:ind w:firstLine="709"/>
        <w:jc w:val="both"/>
        <w:rPr>
          <w:rFonts w:ascii="Times New Roman" w:eastAsia="Calibri" w:hAnsi="Times New Roman" w:cs="Times New Roman"/>
          <w:sz w:val="28"/>
          <w:szCs w:val="28"/>
          <w:lang w:val="kk-KZ"/>
        </w:rPr>
      </w:pPr>
      <w:r w:rsidRPr="00C241FC">
        <w:rPr>
          <w:rFonts w:ascii="Times New Roman" w:eastAsia="Calibri" w:hAnsi="Times New Roman" w:cs="Times New Roman"/>
          <w:b/>
          <w:bCs/>
          <w:sz w:val="28"/>
          <w:szCs w:val="28"/>
          <w:lang w:val="kk-KZ"/>
        </w:rPr>
        <w:t>«Иррационал сандар»</w:t>
      </w:r>
      <w:r w:rsidRPr="00C241FC">
        <w:rPr>
          <w:rFonts w:ascii="Times New Roman" w:eastAsia="Calibri" w:hAnsi="Times New Roman" w:cs="Times New Roman"/>
          <w:sz w:val="28"/>
          <w:szCs w:val="28"/>
          <w:lang w:val="kk-KZ"/>
        </w:rPr>
        <w:t xml:space="preserve"> дегеніміз - рационалды сандармен әр түрлі операцияларды орындау нәтижесінде пайда болатын сандар (мысалы, түбір шығару, логарифмдерді есептеу), бірақ олар рационалды емес.</w:t>
      </w:r>
    </w:p>
    <w:p w:rsidR="00C241FC" w:rsidRPr="00C241FC" w:rsidRDefault="00C241FC" w:rsidP="00C241FC">
      <w:pPr>
        <w:spacing w:after="0" w:line="240" w:lineRule="auto"/>
        <w:ind w:firstLine="709"/>
        <w:jc w:val="both"/>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 xml:space="preserve">Белгіленуі: </w:t>
      </w:r>
      <w:r w:rsidRPr="00C241FC">
        <w:rPr>
          <w:rFonts w:ascii="Times New Roman" w:eastAsia="Calibri" w:hAnsi="Times New Roman" w:cs="Times New Roman"/>
          <w:i/>
          <w:iCs/>
          <w:sz w:val="28"/>
          <w:szCs w:val="28"/>
          <w:lang w:val="kk-KZ"/>
        </w:rPr>
        <w:t>I</w:t>
      </w:r>
    </w:p>
    <w:p w:rsidR="00C241FC" w:rsidRPr="00C241FC" w:rsidRDefault="00C241FC" w:rsidP="00C241FC">
      <w:pPr>
        <w:spacing w:after="0" w:line="240" w:lineRule="auto"/>
        <w:ind w:firstLine="709"/>
        <w:jc w:val="both"/>
        <w:rPr>
          <w:rFonts w:ascii="Times New Roman" w:eastAsia="Calibri" w:hAnsi="Times New Roman" w:cs="Times New Roman"/>
          <w:sz w:val="28"/>
          <w:szCs w:val="28"/>
          <w:lang w:val="kk-KZ"/>
        </w:rPr>
      </w:pPr>
      <w:r w:rsidRPr="00C241FC">
        <w:rPr>
          <w:rFonts w:ascii="Times New Roman" w:eastAsia="Calibri" w:hAnsi="Times New Roman" w:cs="Times New Roman"/>
          <w:b/>
          <w:bCs/>
          <w:sz w:val="28"/>
          <w:szCs w:val="28"/>
          <w:lang w:val="kk-KZ"/>
        </w:rPr>
        <w:t>«Нақты сандар»</w:t>
      </w:r>
      <w:r w:rsidRPr="00C241FC">
        <w:rPr>
          <w:rFonts w:ascii="Times New Roman" w:eastAsia="Calibri" w:hAnsi="Times New Roman" w:cs="Times New Roman"/>
          <w:sz w:val="28"/>
          <w:szCs w:val="28"/>
          <w:lang w:val="kk-KZ"/>
        </w:rPr>
        <w:t xml:space="preserve"> дегеніміз - бұл үздіксіз шамаларды өлшеу үшін қолданылатын сандар. Нақты сандар рационал сандар мен иррационал сандарды қамтиды. </w:t>
      </w:r>
    </w:p>
    <w:p w:rsidR="00C241FC" w:rsidRPr="00C241FC" w:rsidRDefault="00C241FC" w:rsidP="00C241FC">
      <w:pPr>
        <w:spacing w:after="0" w:line="240" w:lineRule="auto"/>
        <w:ind w:firstLine="709"/>
        <w:jc w:val="both"/>
        <w:rPr>
          <w:rFonts w:ascii="Times New Roman" w:eastAsia="Calibri" w:hAnsi="Times New Roman" w:cs="Times New Roman"/>
          <w:i/>
          <w:iCs/>
          <w:sz w:val="28"/>
          <w:szCs w:val="28"/>
        </w:rPr>
      </w:pPr>
      <w:r w:rsidRPr="00C241FC">
        <w:rPr>
          <w:rFonts w:ascii="Times New Roman" w:eastAsia="Calibri" w:hAnsi="Times New Roman" w:cs="Times New Roman"/>
          <w:sz w:val="28"/>
          <w:szCs w:val="28"/>
          <w:lang w:val="kk-KZ"/>
        </w:rPr>
        <w:t xml:space="preserve">Белгіленуі: </w:t>
      </w:r>
      <w:r w:rsidRPr="00C241FC">
        <w:rPr>
          <w:rFonts w:ascii="Times New Roman" w:eastAsia="Calibri" w:hAnsi="Times New Roman" w:cs="Times New Roman"/>
          <w:i/>
          <w:iCs/>
          <w:sz w:val="28"/>
          <w:szCs w:val="28"/>
          <w:lang w:val="en-US"/>
        </w:rPr>
        <w:t>R</w:t>
      </w:r>
    </w:p>
    <w:p w:rsidR="00C241FC" w:rsidRPr="00C241FC" w:rsidRDefault="00C241FC" w:rsidP="00C241FC">
      <w:pPr>
        <w:spacing w:after="0" w:line="240" w:lineRule="auto"/>
        <w:ind w:firstLine="709"/>
        <w:jc w:val="both"/>
        <w:rPr>
          <w:rFonts w:ascii="Times New Roman" w:eastAsia="Times New Roman" w:hAnsi="Times New Roman" w:cs="Times New Roman"/>
          <w:i/>
          <w:iCs/>
          <w:sz w:val="28"/>
          <w:szCs w:val="28"/>
          <w:lang w:val="kk-KZ"/>
        </w:rPr>
      </w:pPr>
      <w:r w:rsidRPr="00C241FC">
        <w:rPr>
          <w:rFonts w:ascii="Times New Roman" w:eastAsia="Calibri" w:hAnsi="Times New Roman" w:cs="Times New Roman"/>
          <w:b/>
          <w:bCs/>
          <w:i/>
          <w:iCs/>
          <w:sz w:val="28"/>
          <w:szCs w:val="28"/>
          <w:u w:val="single"/>
          <w:lang w:val="kk-KZ"/>
        </w:rPr>
        <w:t>Сонымен:</w:t>
      </w:r>
      <m:oMath>
        <m:r>
          <m:rPr>
            <m:sty m:val="bi"/>
          </m:rPr>
          <w:rPr>
            <w:rFonts w:ascii="Cambria Math" w:eastAsia="Calibri" w:hAnsi="Cambria Math" w:cs="Times New Roman"/>
            <w:sz w:val="28"/>
            <w:szCs w:val="28"/>
            <w:u w:val="single"/>
            <w:lang w:val="kk-KZ"/>
          </w:rPr>
          <m:t xml:space="preserve">  </m:t>
        </m:r>
        <m:r>
          <w:rPr>
            <w:rFonts w:ascii="Cambria Math" w:eastAsia="Calibri" w:hAnsi="Cambria Math" w:cs="Times New Roman"/>
            <w:sz w:val="28"/>
            <w:szCs w:val="28"/>
            <w:lang w:val="kk-KZ"/>
          </w:rPr>
          <m:t>N⊂Z⊂Q⊂R,  I⊂R</m:t>
        </m:r>
      </m:oMath>
    </w:p>
    <w:p w:rsidR="00C241FC" w:rsidRPr="00C241FC" w:rsidRDefault="00C241FC" w:rsidP="00C241FC">
      <w:pPr>
        <w:spacing w:after="0" w:line="240" w:lineRule="auto"/>
        <w:jc w:val="both"/>
        <w:rPr>
          <w:rFonts w:ascii="Times New Roman" w:eastAsia="Times New Roman" w:hAnsi="Times New Roman" w:cs="Times New Roman"/>
          <w:i/>
          <w:iCs/>
          <w:sz w:val="28"/>
          <w:szCs w:val="28"/>
          <w:lang w:val="kk-KZ"/>
        </w:rPr>
      </w:pPr>
    </w:p>
    <w:p w:rsidR="00C241FC" w:rsidRPr="00C241FC" w:rsidRDefault="00C241FC" w:rsidP="00C241FC">
      <w:pPr>
        <w:spacing w:after="0" w:line="240" w:lineRule="auto"/>
        <w:ind w:left="1069"/>
        <w:jc w:val="center"/>
        <w:rPr>
          <w:rFonts w:ascii="Times New Roman" w:eastAsia="Times New Roman" w:hAnsi="Times New Roman" w:cs="Times New Roman"/>
          <w:b/>
          <w:bCs/>
          <w:sz w:val="28"/>
          <w:szCs w:val="28"/>
          <w:lang w:val="kk-KZ"/>
        </w:rPr>
      </w:pPr>
      <w:r w:rsidRPr="00C241FC">
        <w:rPr>
          <w:rFonts w:ascii="Times New Roman" w:eastAsia="Times New Roman" w:hAnsi="Times New Roman" w:cs="Times New Roman"/>
          <w:b/>
          <w:bCs/>
          <w:sz w:val="28"/>
          <w:szCs w:val="28"/>
          <w:lang w:val="kk-KZ"/>
        </w:rPr>
        <w:t>Ең кіші ортақ еселік және ең үлкен ортақ бөлгіш</w:t>
      </w:r>
    </w:p>
    <w:p w:rsidR="00C241FC" w:rsidRPr="00C241FC" w:rsidRDefault="00C241FC" w:rsidP="00C241FC">
      <w:pPr>
        <w:spacing w:after="0" w:line="240" w:lineRule="auto"/>
        <w:ind w:firstLine="709"/>
        <w:jc w:val="both"/>
        <w:rPr>
          <w:rFonts w:ascii="Times New Roman" w:eastAsia="Times New Roman" w:hAnsi="Times New Roman" w:cs="Times New Roman"/>
          <w:sz w:val="28"/>
          <w:szCs w:val="28"/>
          <w:lang w:val="kk-KZ"/>
        </w:rPr>
      </w:pPr>
      <w:r w:rsidRPr="00C241FC">
        <w:rPr>
          <w:rFonts w:ascii="Times New Roman" w:eastAsia="Times New Roman" w:hAnsi="Times New Roman" w:cs="Times New Roman"/>
          <w:b/>
          <w:bCs/>
          <w:i/>
          <w:iCs/>
          <w:sz w:val="28"/>
          <w:szCs w:val="28"/>
          <w:lang w:val="kk-KZ"/>
        </w:rPr>
        <w:t xml:space="preserve">Анықтама. </w:t>
      </w:r>
      <w:r w:rsidRPr="00C241FC">
        <w:rPr>
          <w:rFonts w:ascii="Times New Roman" w:eastAsia="Times New Roman" w:hAnsi="Times New Roman" w:cs="Times New Roman"/>
          <w:i/>
          <w:iCs/>
          <w:sz w:val="28"/>
          <w:szCs w:val="28"/>
          <w:lang w:val="kk-KZ"/>
        </w:rPr>
        <w:t>a</w:t>
      </w:r>
      <w:r w:rsidRPr="00C241FC">
        <w:rPr>
          <w:rFonts w:ascii="Times New Roman" w:eastAsia="Times New Roman" w:hAnsi="Times New Roman" w:cs="Times New Roman"/>
          <w:sz w:val="28"/>
          <w:szCs w:val="28"/>
          <w:lang w:val="kk-KZ"/>
        </w:rPr>
        <w:t xml:space="preserve"> және </w:t>
      </w:r>
      <w:r w:rsidRPr="00C241FC">
        <w:rPr>
          <w:rFonts w:ascii="Times New Roman" w:eastAsia="Times New Roman" w:hAnsi="Times New Roman" w:cs="Times New Roman"/>
          <w:i/>
          <w:iCs/>
          <w:sz w:val="28"/>
          <w:szCs w:val="28"/>
          <w:lang w:val="kk-KZ"/>
        </w:rPr>
        <w:t>b</w:t>
      </w:r>
      <w:r w:rsidRPr="00C241FC">
        <w:rPr>
          <w:rFonts w:ascii="Times New Roman" w:eastAsia="Times New Roman" w:hAnsi="Times New Roman" w:cs="Times New Roman"/>
          <w:sz w:val="28"/>
          <w:szCs w:val="28"/>
          <w:lang w:val="kk-KZ"/>
        </w:rPr>
        <w:t xml:space="preserve"> бүтін оң сандар болсын. Ал бүтін сан </w:t>
      </w:r>
      <w:r w:rsidRPr="00C241FC">
        <w:rPr>
          <w:rFonts w:ascii="Times New Roman" w:eastAsia="Times New Roman" w:hAnsi="Times New Roman" w:cs="Times New Roman"/>
          <w:i/>
          <w:iCs/>
          <w:sz w:val="28"/>
          <w:szCs w:val="28"/>
          <w:lang w:val="kk-KZ"/>
        </w:rPr>
        <w:t xml:space="preserve">d </w:t>
      </w:r>
      <w:r w:rsidRPr="00C241FC">
        <w:rPr>
          <w:rFonts w:ascii="Times New Roman" w:eastAsia="Times New Roman" w:hAnsi="Times New Roman" w:cs="Times New Roman"/>
          <w:sz w:val="28"/>
          <w:szCs w:val="28"/>
          <w:lang w:val="kk-KZ"/>
        </w:rPr>
        <w:t xml:space="preserve">болсын. </w:t>
      </w:r>
      <w:r w:rsidRPr="00C241FC">
        <w:rPr>
          <w:rFonts w:ascii="Times New Roman" w:eastAsia="Times New Roman" w:hAnsi="Times New Roman" w:cs="Times New Roman"/>
          <w:i/>
          <w:iCs/>
          <w:sz w:val="28"/>
          <w:szCs w:val="28"/>
          <w:lang w:val="kk-KZ"/>
        </w:rPr>
        <w:t>a</w:t>
      </w:r>
      <w:r w:rsidRPr="00C241FC">
        <w:rPr>
          <w:rFonts w:ascii="Times New Roman" w:eastAsia="Times New Roman" w:hAnsi="Times New Roman" w:cs="Times New Roman"/>
          <w:sz w:val="28"/>
          <w:szCs w:val="28"/>
          <w:lang w:val="kk-KZ"/>
        </w:rPr>
        <w:t xml:space="preserve"> және </w:t>
      </w:r>
      <w:r w:rsidRPr="00C241FC">
        <w:rPr>
          <w:rFonts w:ascii="Times New Roman" w:eastAsia="Times New Roman" w:hAnsi="Times New Roman" w:cs="Times New Roman"/>
          <w:i/>
          <w:iCs/>
          <w:sz w:val="28"/>
          <w:szCs w:val="28"/>
          <w:lang w:val="kk-KZ"/>
        </w:rPr>
        <w:t xml:space="preserve">b </w:t>
      </w:r>
      <w:r w:rsidRPr="00C241FC">
        <w:rPr>
          <w:rFonts w:ascii="Times New Roman" w:eastAsia="Times New Roman" w:hAnsi="Times New Roman" w:cs="Times New Roman"/>
          <w:sz w:val="28"/>
          <w:szCs w:val="28"/>
          <w:lang w:val="kk-KZ"/>
        </w:rPr>
        <w:t xml:space="preserve">сандарының </w:t>
      </w:r>
      <w:r w:rsidRPr="00C241FC">
        <w:rPr>
          <w:rFonts w:ascii="Times New Roman" w:eastAsia="Times New Roman" w:hAnsi="Times New Roman" w:cs="Times New Roman"/>
          <w:i/>
          <w:iCs/>
          <w:sz w:val="28"/>
          <w:szCs w:val="28"/>
          <w:lang w:val="kk-KZ"/>
        </w:rPr>
        <w:t>«ең үлкен ортақ бөлгіші» (ЕҮОБ)</w:t>
      </w:r>
      <w:r w:rsidRPr="00C241FC">
        <w:rPr>
          <w:rFonts w:ascii="Times New Roman" w:eastAsia="Times New Roman" w:hAnsi="Times New Roman" w:cs="Times New Roman"/>
          <w:sz w:val="28"/>
          <w:szCs w:val="28"/>
          <w:lang w:val="kk-KZ"/>
        </w:rPr>
        <w:t xml:space="preserve"> деп аталады, егер </w:t>
      </w:r>
      <w:r w:rsidRPr="00C241FC">
        <w:rPr>
          <w:rFonts w:ascii="Times New Roman" w:eastAsia="Times New Roman" w:hAnsi="Times New Roman" w:cs="Times New Roman"/>
          <w:i/>
          <w:iCs/>
          <w:sz w:val="28"/>
          <w:szCs w:val="28"/>
          <w:lang w:val="kk-KZ"/>
        </w:rPr>
        <w:t xml:space="preserve">d </w:t>
      </w:r>
      <w:r w:rsidRPr="00C241FC">
        <w:rPr>
          <w:rFonts w:ascii="Times New Roman" w:eastAsia="Times New Roman" w:hAnsi="Times New Roman" w:cs="Times New Roman"/>
          <w:sz w:val="28"/>
          <w:szCs w:val="28"/>
          <w:lang w:val="kk-KZ"/>
        </w:rPr>
        <w:t xml:space="preserve">бір уақытта </w:t>
      </w:r>
      <w:r w:rsidRPr="00C241FC">
        <w:rPr>
          <w:rFonts w:ascii="Times New Roman" w:eastAsia="Times New Roman" w:hAnsi="Times New Roman" w:cs="Times New Roman"/>
          <w:i/>
          <w:iCs/>
          <w:sz w:val="28"/>
          <w:szCs w:val="28"/>
          <w:lang w:val="kk-KZ"/>
        </w:rPr>
        <w:t xml:space="preserve">a </w:t>
      </w:r>
      <w:r w:rsidRPr="00C241FC">
        <w:rPr>
          <w:rFonts w:ascii="Times New Roman" w:eastAsia="Times New Roman" w:hAnsi="Times New Roman" w:cs="Times New Roman"/>
          <w:sz w:val="28"/>
          <w:szCs w:val="28"/>
          <w:lang w:val="kk-KZ"/>
        </w:rPr>
        <w:t xml:space="preserve">және </w:t>
      </w:r>
      <w:r w:rsidRPr="00C241FC">
        <w:rPr>
          <w:rFonts w:ascii="Times New Roman" w:eastAsia="Times New Roman" w:hAnsi="Times New Roman" w:cs="Times New Roman"/>
          <w:i/>
          <w:iCs/>
          <w:sz w:val="28"/>
          <w:szCs w:val="28"/>
          <w:lang w:val="kk-KZ"/>
        </w:rPr>
        <w:t>b</w:t>
      </w:r>
      <w:r w:rsidRPr="00C241FC">
        <w:rPr>
          <w:rFonts w:ascii="Times New Roman" w:eastAsia="Times New Roman" w:hAnsi="Times New Roman" w:cs="Times New Roman"/>
          <w:sz w:val="28"/>
          <w:szCs w:val="28"/>
          <w:lang w:val="kk-KZ"/>
        </w:rPr>
        <w:t xml:space="preserve"> сандарын бөлсе және әрбір басқа ортақ бөлгіш a және </w:t>
      </w:r>
      <w:r w:rsidRPr="00C241FC">
        <w:rPr>
          <w:rFonts w:ascii="Times New Roman" w:eastAsia="Times New Roman" w:hAnsi="Times New Roman" w:cs="Times New Roman"/>
          <w:i/>
          <w:iCs/>
          <w:sz w:val="28"/>
          <w:szCs w:val="28"/>
          <w:lang w:val="kk-KZ"/>
        </w:rPr>
        <w:t>b</w:t>
      </w:r>
      <w:r w:rsidRPr="00C241FC">
        <w:rPr>
          <w:rFonts w:ascii="Times New Roman" w:eastAsia="Times New Roman" w:hAnsi="Times New Roman" w:cs="Times New Roman"/>
          <w:sz w:val="28"/>
          <w:szCs w:val="28"/>
          <w:lang w:val="kk-KZ"/>
        </w:rPr>
        <w:t xml:space="preserve"> сандарын </w:t>
      </w:r>
      <w:r w:rsidRPr="00C241FC">
        <w:rPr>
          <w:rFonts w:ascii="Times New Roman" w:eastAsia="Times New Roman" w:hAnsi="Times New Roman" w:cs="Times New Roman"/>
          <w:i/>
          <w:iCs/>
          <w:sz w:val="28"/>
          <w:szCs w:val="28"/>
          <w:lang w:val="kk-KZ"/>
        </w:rPr>
        <w:t>d-</w:t>
      </w:r>
      <w:r w:rsidRPr="00C241FC">
        <w:rPr>
          <w:rFonts w:ascii="Times New Roman" w:eastAsia="Times New Roman" w:hAnsi="Times New Roman" w:cs="Times New Roman"/>
          <w:sz w:val="28"/>
          <w:szCs w:val="28"/>
          <w:lang w:val="kk-KZ"/>
        </w:rPr>
        <w:t>ға бөледі.Олардың жалғыз ортақ бөлгіштері ±1 бірлік.</w:t>
      </w:r>
    </w:p>
    <w:p w:rsidR="00C241FC" w:rsidRPr="00C241FC" w:rsidRDefault="00C241FC" w:rsidP="00C241FC">
      <w:pPr>
        <w:spacing w:after="0" w:line="240" w:lineRule="auto"/>
        <w:ind w:firstLine="709"/>
        <w:jc w:val="both"/>
        <w:rPr>
          <w:rFonts w:ascii="Times New Roman" w:eastAsia="Times New Roman" w:hAnsi="Times New Roman" w:cs="Times New Roman"/>
          <w:sz w:val="28"/>
          <w:szCs w:val="28"/>
          <w:lang w:val="kk-KZ"/>
        </w:rPr>
      </w:pPr>
      <w:r w:rsidRPr="00C241FC">
        <w:rPr>
          <w:rFonts w:ascii="Times New Roman" w:eastAsia="Times New Roman" w:hAnsi="Times New Roman" w:cs="Times New Roman"/>
          <w:sz w:val="28"/>
          <w:szCs w:val="28"/>
          <w:lang w:val="kk-KZ"/>
        </w:rPr>
        <w:t>Белгіленуі: ЕҮОБ (</w:t>
      </w:r>
      <w:r w:rsidRPr="00C241FC">
        <w:rPr>
          <w:rFonts w:ascii="Times New Roman" w:eastAsia="Times New Roman" w:hAnsi="Times New Roman" w:cs="Times New Roman"/>
          <w:i/>
          <w:iCs/>
          <w:sz w:val="28"/>
          <w:szCs w:val="28"/>
          <w:lang w:val="kk-KZ"/>
        </w:rPr>
        <w:t>a,b</w:t>
      </w:r>
      <w:r w:rsidRPr="00C241FC">
        <w:rPr>
          <w:rFonts w:ascii="Times New Roman" w:eastAsia="Times New Roman" w:hAnsi="Times New Roman" w:cs="Times New Roman"/>
          <w:sz w:val="28"/>
          <w:szCs w:val="28"/>
          <w:lang w:val="kk-KZ"/>
        </w:rPr>
        <w:t>)</w:t>
      </w:r>
    </w:p>
    <w:p w:rsidR="00C241FC" w:rsidRPr="00C241FC" w:rsidRDefault="00C241FC" w:rsidP="00C241FC">
      <w:pPr>
        <w:spacing w:after="0" w:line="240" w:lineRule="auto"/>
        <w:ind w:firstLine="709"/>
        <w:jc w:val="both"/>
        <w:rPr>
          <w:rFonts w:ascii="Times New Roman" w:eastAsia="Times New Roman" w:hAnsi="Times New Roman" w:cs="Times New Roman"/>
          <w:sz w:val="28"/>
          <w:szCs w:val="28"/>
          <w:lang w:val="kk-KZ"/>
        </w:rPr>
      </w:pPr>
      <w:r w:rsidRPr="00C241FC">
        <w:rPr>
          <w:rFonts w:ascii="Times New Roman" w:eastAsia="Times New Roman" w:hAnsi="Times New Roman" w:cs="Times New Roman"/>
          <w:sz w:val="28"/>
          <w:szCs w:val="28"/>
          <w:lang w:val="kk-KZ"/>
        </w:rPr>
        <w:t>ЕҮОБ-тің қасиеттері:</w:t>
      </w:r>
    </w:p>
    <w:p w:rsidR="00C241FC" w:rsidRPr="00C241FC" w:rsidRDefault="00C241FC" w:rsidP="00C241FC">
      <w:pPr>
        <w:spacing w:after="0" w:line="240" w:lineRule="auto"/>
        <w:ind w:firstLine="709"/>
        <w:jc w:val="both"/>
        <w:rPr>
          <w:rFonts w:ascii="Times New Roman" w:eastAsia="Times New Roman" w:hAnsi="Times New Roman" w:cs="Times New Roman"/>
          <w:sz w:val="28"/>
          <w:szCs w:val="28"/>
          <w:lang w:val="kk-KZ"/>
        </w:rPr>
      </w:pPr>
      <w:r w:rsidRPr="00C241FC">
        <w:rPr>
          <w:rFonts w:ascii="Times New Roman" w:eastAsia="Times New Roman" w:hAnsi="Times New Roman" w:cs="Times New Roman"/>
          <w:sz w:val="28"/>
          <w:szCs w:val="28"/>
          <w:lang w:val="kk-KZ"/>
        </w:rPr>
        <w:t xml:space="preserve">1. Егер </w:t>
      </w:r>
      <m:oMath>
        <m:f>
          <m:fPr>
            <m:ctrlPr>
              <w:rPr>
                <w:rFonts w:ascii="Cambria Math" w:eastAsia="Times New Roman" w:hAnsi="Cambria Math" w:cs="Times New Roman"/>
                <w:i/>
                <w:sz w:val="28"/>
                <w:szCs w:val="28"/>
                <w:lang w:val="kk-KZ"/>
              </w:rPr>
            </m:ctrlPr>
          </m:fPr>
          <m:num>
            <m:r>
              <w:rPr>
                <w:rFonts w:ascii="Cambria Math" w:eastAsia="Times New Roman" w:hAnsi="Cambria Math" w:cs="Times New Roman"/>
                <w:sz w:val="28"/>
                <w:szCs w:val="28"/>
                <w:lang w:val="kk-KZ"/>
              </w:rPr>
              <m:t>a</m:t>
            </m:r>
          </m:num>
          <m:den>
            <m:r>
              <w:rPr>
                <w:rFonts w:ascii="Cambria Math" w:eastAsia="Times New Roman" w:hAnsi="Cambria Math" w:cs="Times New Roman"/>
                <w:sz w:val="28"/>
                <w:szCs w:val="28"/>
                <w:lang w:val="kk-KZ"/>
              </w:rPr>
              <m:t>b∙c</m:t>
            </m:r>
          </m:den>
        </m:f>
      </m:oMath>
      <w:r w:rsidRPr="00C241FC">
        <w:rPr>
          <w:rFonts w:ascii="Times New Roman" w:eastAsia="Times New Roman" w:hAnsi="Times New Roman" w:cs="Times New Roman"/>
          <w:sz w:val="28"/>
          <w:szCs w:val="28"/>
          <w:lang w:val="kk-KZ"/>
        </w:rPr>
        <w:t xml:space="preserve"> және ЕҮОБ</w:t>
      </w:r>
      <w:r w:rsidRPr="00C241FC">
        <w:rPr>
          <w:rFonts w:ascii="Times New Roman" w:eastAsia="Times New Roman" w:hAnsi="Times New Roman" w:cs="Times New Roman"/>
          <w:i/>
          <w:iCs/>
          <w:sz w:val="28"/>
          <w:szCs w:val="28"/>
          <w:lang w:val="kk-KZ"/>
        </w:rPr>
        <w:t>(a, b) = 1</w:t>
      </w:r>
      <w:r w:rsidRPr="00C241FC">
        <w:rPr>
          <w:rFonts w:ascii="Times New Roman" w:eastAsia="Times New Roman" w:hAnsi="Times New Roman" w:cs="Times New Roman"/>
          <w:sz w:val="28"/>
          <w:szCs w:val="28"/>
          <w:lang w:val="kk-KZ"/>
        </w:rPr>
        <w:t xml:space="preserve"> болса, онда </w:t>
      </w:r>
      <m:oMath>
        <m:f>
          <m:fPr>
            <m:ctrlPr>
              <w:rPr>
                <w:rFonts w:ascii="Cambria Math" w:eastAsia="Times New Roman" w:hAnsi="Cambria Math" w:cs="Times New Roman"/>
                <w:i/>
                <w:sz w:val="28"/>
                <w:szCs w:val="28"/>
                <w:lang w:val="kk-KZ"/>
              </w:rPr>
            </m:ctrlPr>
          </m:fPr>
          <m:num>
            <m:r>
              <w:rPr>
                <w:rFonts w:ascii="Cambria Math" w:eastAsia="Times New Roman" w:hAnsi="Cambria Math" w:cs="Times New Roman"/>
                <w:sz w:val="28"/>
                <w:szCs w:val="28"/>
                <w:lang w:val="kk-KZ"/>
              </w:rPr>
              <m:t>a</m:t>
            </m:r>
          </m:num>
          <m:den>
            <m:r>
              <w:rPr>
                <w:rFonts w:ascii="Cambria Math" w:eastAsia="Times New Roman" w:hAnsi="Cambria Math" w:cs="Times New Roman"/>
                <w:sz w:val="28"/>
                <w:szCs w:val="28"/>
                <w:lang w:val="kk-KZ"/>
              </w:rPr>
              <m:t>c</m:t>
            </m:r>
          </m:den>
        </m:f>
      </m:oMath>
      <w:r w:rsidRPr="00C241FC">
        <w:rPr>
          <w:rFonts w:ascii="Times New Roman" w:eastAsia="Times New Roman" w:hAnsi="Times New Roman" w:cs="Times New Roman"/>
          <w:sz w:val="28"/>
          <w:szCs w:val="28"/>
          <w:lang w:val="kk-KZ"/>
        </w:rPr>
        <w:t>.</w:t>
      </w:r>
    </w:p>
    <w:p w:rsidR="00C241FC" w:rsidRPr="00C241FC" w:rsidRDefault="00C241FC" w:rsidP="00C241FC">
      <w:pPr>
        <w:spacing w:after="0" w:line="240" w:lineRule="auto"/>
        <w:ind w:firstLine="709"/>
        <w:jc w:val="both"/>
        <w:rPr>
          <w:rFonts w:ascii="Times New Roman" w:eastAsia="Times New Roman" w:hAnsi="Times New Roman" w:cs="Times New Roman"/>
          <w:sz w:val="28"/>
          <w:szCs w:val="28"/>
          <w:lang w:val="kk-KZ"/>
        </w:rPr>
      </w:pPr>
      <w:r w:rsidRPr="00C241FC">
        <w:rPr>
          <w:rFonts w:ascii="Times New Roman" w:eastAsia="Times New Roman" w:hAnsi="Times New Roman" w:cs="Times New Roman"/>
          <w:sz w:val="28"/>
          <w:szCs w:val="28"/>
          <w:lang w:val="kk-KZ"/>
        </w:rPr>
        <w:t xml:space="preserve">2. Егер </w:t>
      </w:r>
      <w:r w:rsidRPr="00C241FC">
        <w:rPr>
          <w:rFonts w:ascii="Times New Roman" w:eastAsia="Times New Roman" w:hAnsi="Times New Roman" w:cs="Times New Roman"/>
          <w:i/>
          <w:iCs/>
          <w:sz w:val="28"/>
          <w:szCs w:val="28"/>
          <w:lang w:val="en-US"/>
        </w:rPr>
        <w:t>p</w:t>
      </w:r>
      <w:r w:rsidRPr="00C241FC">
        <w:rPr>
          <w:rFonts w:ascii="Times New Roman" w:eastAsia="Times New Roman" w:hAnsi="Times New Roman" w:cs="Times New Roman"/>
          <w:sz w:val="28"/>
          <w:szCs w:val="28"/>
          <w:lang w:val="kk-KZ"/>
        </w:rPr>
        <w:t xml:space="preserve"> жай сан және </w:t>
      </w:r>
      <m:oMath>
        <m:f>
          <m:fPr>
            <m:ctrlPr>
              <w:rPr>
                <w:rFonts w:ascii="Cambria Math" w:eastAsia="Times New Roman" w:hAnsi="Cambria Math" w:cs="Times New Roman"/>
                <w:i/>
                <w:sz w:val="28"/>
                <w:szCs w:val="28"/>
                <w:lang w:val="kk-KZ"/>
              </w:rPr>
            </m:ctrlPr>
          </m:fPr>
          <m:num>
            <m:r>
              <w:rPr>
                <w:rFonts w:ascii="Cambria Math" w:eastAsia="Times New Roman" w:hAnsi="Cambria Math" w:cs="Times New Roman"/>
                <w:sz w:val="28"/>
                <w:szCs w:val="28"/>
                <w:lang w:val="kk-KZ"/>
              </w:rPr>
              <m:t>p</m:t>
            </m:r>
          </m:num>
          <m:den>
            <m:r>
              <w:rPr>
                <w:rFonts w:ascii="Cambria Math" w:eastAsia="Times New Roman" w:hAnsi="Cambria Math" w:cs="Times New Roman"/>
                <w:sz w:val="28"/>
                <w:szCs w:val="28"/>
                <w:lang w:val="kk-KZ"/>
              </w:rPr>
              <m:t>b∙c</m:t>
            </m:r>
          </m:den>
        </m:f>
      </m:oMath>
      <w:r w:rsidRPr="00C241FC">
        <w:rPr>
          <w:rFonts w:ascii="Times New Roman" w:eastAsia="Times New Roman" w:hAnsi="Times New Roman" w:cs="Times New Roman"/>
          <w:sz w:val="28"/>
          <w:szCs w:val="28"/>
          <w:lang w:val="kk-KZ"/>
        </w:rPr>
        <w:t xml:space="preserve"> болса, онда  </w:t>
      </w:r>
      <m:oMath>
        <m:f>
          <m:fPr>
            <m:ctrlPr>
              <w:rPr>
                <w:rFonts w:ascii="Cambria Math" w:eastAsia="Times New Roman" w:hAnsi="Cambria Math" w:cs="Times New Roman"/>
                <w:i/>
                <w:sz w:val="28"/>
                <w:szCs w:val="28"/>
                <w:lang w:val="kk-KZ"/>
              </w:rPr>
            </m:ctrlPr>
          </m:fPr>
          <m:num>
            <m:r>
              <w:rPr>
                <w:rFonts w:ascii="Cambria Math" w:eastAsia="Times New Roman" w:hAnsi="Cambria Math" w:cs="Times New Roman"/>
                <w:sz w:val="28"/>
                <w:szCs w:val="28"/>
                <w:lang w:val="kk-KZ"/>
              </w:rPr>
              <m:t>p</m:t>
            </m:r>
          </m:num>
          <m:den>
            <m:r>
              <w:rPr>
                <w:rFonts w:ascii="Cambria Math" w:eastAsia="Times New Roman" w:hAnsi="Cambria Math" w:cs="Times New Roman"/>
                <w:sz w:val="28"/>
                <w:szCs w:val="28"/>
                <w:lang w:val="kk-KZ"/>
              </w:rPr>
              <m:t>b</m:t>
            </m:r>
          </m:den>
        </m:f>
      </m:oMath>
      <w:r w:rsidRPr="00C241FC">
        <w:rPr>
          <w:rFonts w:ascii="Times New Roman" w:eastAsia="Times New Roman" w:hAnsi="Times New Roman" w:cs="Times New Roman"/>
          <w:sz w:val="28"/>
          <w:szCs w:val="28"/>
          <w:lang w:val="kk-KZ"/>
        </w:rPr>
        <w:t xml:space="preserve"> немесе  </w:t>
      </w:r>
      <m:oMath>
        <m:f>
          <m:fPr>
            <m:ctrlPr>
              <w:rPr>
                <w:rFonts w:ascii="Cambria Math" w:eastAsia="Times New Roman" w:hAnsi="Cambria Math" w:cs="Times New Roman"/>
                <w:i/>
                <w:sz w:val="28"/>
                <w:szCs w:val="28"/>
                <w:lang w:val="kk-KZ"/>
              </w:rPr>
            </m:ctrlPr>
          </m:fPr>
          <m:num>
            <m:r>
              <w:rPr>
                <w:rFonts w:ascii="Cambria Math" w:eastAsia="Times New Roman" w:hAnsi="Cambria Math" w:cs="Times New Roman"/>
                <w:sz w:val="28"/>
                <w:szCs w:val="28"/>
                <w:lang w:val="kk-KZ"/>
              </w:rPr>
              <m:t>p</m:t>
            </m:r>
          </m:num>
          <m:den>
            <m:r>
              <w:rPr>
                <w:rFonts w:ascii="Cambria Math" w:eastAsia="Times New Roman" w:hAnsi="Cambria Math" w:cs="Times New Roman"/>
                <w:sz w:val="28"/>
                <w:szCs w:val="28"/>
                <w:lang w:val="kk-KZ"/>
              </w:rPr>
              <m:t>c</m:t>
            </m:r>
          </m:den>
        </m:f>
      </m:oMath>
      <w:r w:rsidRPr="00C241FC">
        <w:rPr>
          <w:rFonts w:ascii="Times New Roman" w:eastAsia="Times New Roman" w:hAnsi="Times New Roman" w:cs="Times New Roman"/>
          <w:sz w:val="28"/>
          <w:szCs w:val="28"/>
          <w:lang w:val="kk-KZ"/>
        </w:rPr>
        <w:t>.</w:t>
      </w:r>
    </w:p>
    <w:p w:rsidR="00C241FC" w:rsidRPr="00C241FC" w:rsidRDefault="00C241FC" w:rsidP="00C241FC">
      <w:pPr>
        <w:spacing w:after="0" w:line="240" w:lineRule="auto"/>
        <w:ind w:firstLine="709"/>
        <w:jc w:val="both"/>
        <w:rPr>
          <w:rFonts w:ascii="Times New Roman" w:eastAsia="Times New Roman" w:hAnsi="Times New Roman" w:cs="Times New Roman"/>
          <w:sz w:val="28"/>
          <w:szCs w:val="28"/>
          <w:lang w:val="kk-KZ"/>
        </w:rPr>
      </w:pPr>
      <w:r w:rsidRPr="00C241FC">
        <w:rPr>
          <w:rFonts w:ascii="Times New Roman" w:eastAsia="Times New Roman" w:hAnsi="Times New Roman" w:cs="Times New Roman"/>
          <w:sz w:val="28"/>
          <w:szCs w:val="28"/>
          <w:lang w:val="kk-KZ"/>
        </w:rPr>
        <w:t xml:space="preserve">3. Кез келген бүтін сандар үшін </w:t>
      </w:r>
      <w:r w:rsidRPr="00C241FC">
        <w:rPr>
          <w:rFonts w:ascii="Times New Roman" w:eastAsia="Times New Roman" w:hAnsi="Times New Roman" w:cs="Times New Roman"/>
          <w:i/>
          <w:iCs/>
          <w:sz w:val="28"/>
          <w:szCs w:val="28"/>
          <w:lang w:val="kk-KZ"/>
        </w:rPr>
        <w:t>a</w:t>
      </w:r>
      <w:r w:rsidRPr="00C241FC">
        <w:rPr>
          <w:rFonts w:ascii="Times New Roman" w:eastAsia="Times New Roman" w:hAnsi="Times New Roman" w:cs="Times New Roman"/>
          <w:sz w:val="28"/>
          <w:szCs w:val="28"/>
          <w:lang w:val="kk-KZ"/>
        </w:rPr>
        <w:t xml:space="preserve"> және </w:t>
      </w:r>
      <w:r w:rsidRPr="00C241FC">
        <w:rPr>
          <w:rFonts w:ascii="Times New Roman" w:eastAsia="Times New Roman" w:hAnsi="Times New Roman" w:cs="Times New Roman"/>
          <w:i/>
          <w:iCs/>
          <w:sz w:val="28"/>
          <w:szCs w:val="28"/>
          <w:lang w:val="kk-KZ"/>
        </w:rPr>
        <w:t>k</w:t>
      </w:r>
      <w:r w:rsidRPr="00C241FC">
        <w:rPr>
          <w:rFonts w:ascii="Times New Roman" w:eastAsia="Times New Roman" w:hAnsi="Times New Roman" w:cs="Times New Roman"/>
          <w:sz w:val="28"/>
          <w:szCs w:val="28"/>
          <w:lang w:val="kk-KZ"/>
        </w:rPr>
        <w:t xml:space="preserve"> дұрыс: ЕҮОБ (</w:t>
      </w:r>
      <w:r w:rsidRPr="00C241FC">
        <w:rPr>
          <w:rFonts w:ascii="Times New Roman" w:eastAsia="Times New Roman" w:hAnsi="Times New Roman" w:cs="Times New Roman"/>
          <w:i/>
          <w:iCs/>
          <w:sz w:val="28"/>
          <w:szCs w:val="28"/>
          <w:lang w:val="kk-KZ"/>
        </w:rPr>
        <w:t>a, k·a</w:t>
      </w:r>
      <w:r w:rsidRPr="00C241FC">
        <w:rPr>
          <w:rFonts w:ascii="Times New Roman" w:eastAsia="Times New Roman" w:hAnsi="Times New Roman" w:cs="Times New Roman"/>
          <w:sz w:val="28"/>
          <w:szCs w:val="28"/>
          <w:lang w:val="kk-KZ"/>
        </w:rPr>
        <w:t xml:space="preserve">) = </w:t>
      </w:r>
      <w:r w:rsidRPr="00C241FC">
        <w:rPr>
          <w:rFonts w:ascii="Times New Roman" w:eastAsia="Times New Roman" w:hAnsi="Times New Roman" w:cs="Times New Roman"/>
          <w:i/>
          <w:iCs/>
          <w:sz w:val="28"/>
          <w:szCs w:val="28"/>
          <w:lang w:val="kk-KZ"/>
        </w:rPr>
        <w:t>a</w:t>
      </w:r>
      <w:r w:rsidRPr="00C241FC">
        <w:rPr>
          <w:rFonts w:ascii="Times New Roman" w:eastAsia="Times New Roman" w:hAnsi="Times New Roman" w:cs="Times New Roman"/>
          <w:sz w:val="28"/>
          <w:szCs w:val="28"/>
          <w:lang w:val="kk-KZ"/>
        </w:rPr>
        <w:t>;</w:t>
      </w:r>
    </w:p>
    <w:p w:rsidR="00C241FC" w:rsidRPr="00C241FC" w:rsidRDefault="00C241FC" w:rsidP="00C241FC">
      <w:pPr>
        <w:spacing w:after="0" w:line="240" w:lineRule="auto"/>
        <w:ind w:firstLine="709"/>
        <w:jc w:val="both"/>
        <w:rPr>
          <w:rFonts w:ascii="Times New Roman" w:eastAsia="Times New Roman" w:hAnsi="Times New Roman" w:cs="Times New Roman"/>
          <w:sz w:val="28"/>
          <w:szCs w:val="28"/>
          <w:lang w:val="kk-KZ"/>
        </w:rPr>
      </w:pPr>
      <w:r w:rsidRPr="00C241FC">
        <w:rPr>
          <w:rFonts w:ascii="Times New Roman" w:eastAsia="Times New Roman" w:hAnsi="Times New Roman" w:cs="Times New Roman"/>
          <w:sz w:val="28"/>
          <w:szCs w:val="28"/>
          <w:lang w:val="kk-KZ"/>
        </w:rPr>
        <w:t xml:space="preserve">    ЕҮОБ</w:t>
      </w:r>
      <w:r w:rsidRPr="00C241FC">
        <w:rPr>
          <w:rFonts w:ascii="Times New Roman" w:eastAsia="Times New Roman" w:hAnsi="Times New Roman" w:cs="Times New Roman"/>
          <w:i/>
          <w:iCs/>
          <w:sz w:val="28"/>
          <w:szCs w:val="28"/>
          <w:lang w:val="kk-KZ"/>
        </w:rPr>
        <w:t>(1, a) = 1</w:t>
      </w:r>
      <w:r w:rsidRPr="00C241FC">
        <w:rPr>
          <w:rFonts w:ascii="Times New Roman" w:eastAsia="Times New Roman" w:hAnsi="Times New Roman" w:cs="Times New Roman"/>
          <w:sz w:val="28"/>
          <w:szCs w:val="28"/>
          <w:lang w:val="kk-KZ"/>
        </w:rPr>
        <w:t>.</w:t>
      </w:r>
    </w:p>
    <w:p w:rsidR="00C241FC" w:rsidRPr="00C241FC" w:rsidRDefault="00C241FC" w:rsidP="00C241FC">
      <w:pPr>
        <w:spacing w:after="0" w:line="240" w:lineRule="auto"/>
        <w:ind w:firstLine="709"/>
        <w:jc w:val="both"/>
        <w:rPr>
          <w:rFonts w:ascii="Times New Roman" w:eastAsia="Times New Roman" w:hAnsi="Times New Roman" w:cs="Times New Roman"/>
          <w:sz w:val="28"/>
          <w:szCs w:val="28"/>
          <w:lang w:val="kk-KZ"/>
        </w:rPr>
      </w:pPr>
      <w:r w:rsidRPr="00C241FC">
        <w:rPr>
          <w:rFonts w:ascii="Times New Roman" w:eastAsia="Times New Roman" w:hAnsi="Times New Roman" w:cs="Times New Roman"/>
          <w:sz w:val="28"/>
          <w:szCs w:val="28"/>
          <w:lang w:val="kk-KZ"/>
        </w:rPr>
        <w:t xml:space="preserve">4. Егер </w:t>
      </w:r>
      <w:r w:rsidRPr="00C241FC">
        <w:rPr>
          <w:rFonts w:ascii="Times New Roman" w:eastAsia="Times New Roman" w:hAnsi="Times New Roman" w:cs="Times New Roman"/>
          <w:i/>
          <w:iCs/>
          <w:sz w:val="28"/>
          <w:szCs w:val="28"/>
          <w:lang w:val="kk-KZ"/>
        </w:rPr>
        <w:t>a = bq + c</w:t>
      </w:r>
      <w:r w:rsidRPr="00C241FC">
        <w:rPr>
          <w:rFonts w:ascii="Times New Roman" w:eastAsia="Times New Roman" w:hAnsi="Times New Roman" w:cs="Times New Roman"/>
          <w:sz w:val="28"/>
          <w:szCs w:val="28"/>
          <w:lang w:val="kk-KZ"/>
        </w:rPr>
        <w:t xml:space="preserve"> болса, онда</w:t>
      </w:r>
      <w:r w:rsidRPr="00C241FC">
        <w:rPr>
          <w:rFonts w:ascii="Times New Roman" w:eastAsia="Times New Roman" w:hAnsi="Times New Roman" w:cs="Times New Roman"/>
          <w:i/>
          <w:iCs/>
          <w:sz w:val="28"/>
          <w:szCs w:val="28"/>
          <w:lang w:val="kk-KZ"/>
        </w:rPr>
        <w:t xml:space="preserve"> a</w:t>
      </w:r>
      <w:r w:rsidRPr="00C241FC">
        <w:rPr>
          <w:rFonts w:ascii="Times New Roman" w:eastAsia="Times New Roman" w:hAnsi="Times New Roman" w:cs="Times New Roman"/>
          <w:sz w:val="28"/>
          <w:szCs w:val="28"/>
          <w:lang w:val="kk-KZ"/>
        </w:rPr>
        <w:t xml:space="preserve"> және </w:t>
      </w:r>
      <w:r w:rsidRPr="00C241FC">
        <w:rPr>
          <w:rFonts w:ascii="Times New Roman" w:eastAsia="Times New Roman" w:hAnsi="Times New Roman" w:cs="Times New Roman"/>
          <w:i/>
          <w:iCs/>
          <w:sz w:val="28"/>
          <w:szCs w:val="28"/>
          <w:lang w:val="kk-KZ"/>
        </w:rPr>
        <w:t xml:space="preserve">b </w:t>
      </w:r>
      <w:r w:rsidRPr="00C241FC">
        <w:rPr>
          <w:rFonts w:ascii="Times New Roman" w:eastAsia="Times New Roman" w:hAnsi="Times New Roman" w:cs="Times New Roman"/>
          <w:sz w:val="28"/>
          <w:szCs w:val="28"/>
          <w:lang w:val="kk-KZ"/>
        </w:rPr>
        <w:t xml:space="preserve">ортақ бөлгіштерінің жиынтығы </w:t>
      </w:r>
      <w:r w:rsidRPr="00C241FC">
        <w:rPr>
          <w:rFonts w:ascii="Times New Roman" w:eastAsia="Times New Roman" w:hAnsi="Times New Roman" w:cs="Times New Roman"/>
          <w:i/>
          <w:iCs/>
          <w:sz w:val="28"/>
          <w:szCs w:val="28"/>
          <w:lang w:val="kk-KZ"/>
        </w:rPr>
        <w:t>b</w:t>
      </w:r>
      <w:r w:rsidRPr="00C241FC">
        <w:rPr>
          <w:rFonts w:ascii="Times New Roman" w:eastAsia="Times New Roman" w:hAnsi="Times New Roman" w:cs="Times New Roman"/>
          <w:sz w:val="28"/>
          <w:szCs w:val="28"/>
          <w:lang w:val="kk-KZ"/>
        </w:rPr>
        <w:t xml:space="preserve"> және </w:t>
      </w:r>
      <w:r w:rsidRPr="00C241FC">
        <w:rPr>
          <w:rFonts w:ascii="Times New Roman" w:eastAsia="Times New Roman" w:hAnsi="Times New Roman" w:cs="Times New Roman"/>
          <w:i/>
          <w:iCs/>
          <w:sz w:val="28"/>
          <w:szCs w:val="28"/>
          <w:lang w:val="kk-KZ"/>
        </w:rPr>
        <w:t>c</w:t>
      </w:r>
      <w:r w:rsidRPr="00C241FC">
        <w:rPr>
          <w:rFonts w:ascii="Times New Roman" w:eastAsia="Times New Roman" w:hAnsi="Times New Roman" w:cs="Times New Roman"/>
          <w:sz w:val="28"/>
          <w:szCs w:val="28"/>
          <w:lang w:val="kk-KZ"/>
        </w:rPr>
        <w:t xml:space="preserve"> ортақ бөлгіштерінің жиынтығымен сәйкес келеді, атап айтқанда,</w:t>
      </w:r>
    </w:p>
    <w:p w:rsidR="00C241FC" w:rsidRPr="00C241FC" w:rsidRDefault="00C241FC" w:rsidP="00C241FC">
      <w:pPr>
        <w:spacing w:after="0" w:line="240" w:lineRule="auto"/>
        <w:ind w:firstLine="709"/>
        <w:jc w:val="both"/>
        <w:rPr>
          <w:rFonts w:ascii="Times New Roman" w:eastAsia="Times New Roman" w:hAnsi="Times New Roman" w:cs="Times New Roman"/>
          <w:sz w:val="28"/>
          <w:szCs w:val="28"/>
          <w:lang w:val="kk-KZ"/>
        </w:rPr>
      </w:pPr>
      <w:r w:rsidRPr="00C241FC">
        <w:rPr>
          <w:rFonts w:ascii="Times New Roman" w:eastAsia="Times New Roman" w:hAnsi="Times New Roman" w:cs="Times New Roman"/>
          <w:sz w:val="28"/>
          <w:szCs w:val="28"/>
          <w:lang w:val="kk-KZ"/>
        </w:rPr>
        <w:lastRenderedPageBreak/>
        <w:t xml:space="preserve">    ЕҮОБ (</w:t>
      </w:r>
      <w:r w:rsidRPr="00C241FC">
        <w:rPr>
          <w:rFonts w:ascii="Times New Roman" w:eastAsia="Times New Roman" w:hAnsi="Times New Roman" w:cs="Times New Roman"/>
          <w:i/>
          <w:iCs/>
          <w:sz w:val="28"/>
          <w:szCs w:val="28"/>
          <w:lang w:val="kk-KZ"/>
        </w:rPr>
        <w:t>a, b</w:t>
      </w:r>
      <w:r w:rsidRPr="00C241FC">
        <w:rPr>
          <w:rFonts w:ascii="Times New Roman" w:eastAsia="Times New Roman" w:hAnsi="Times New Roman" w:cs="Times New Roman"/>
          <w:sz w:val="28"/>
          <w:szCs w:val="28"/>
          <w:lang w:val="kk-KZ"/>
        </w:rPr>
        <w:t>) = ЕҮОБ (</w:t>
      </w:r>
      <w:r w:rsidRPr="00C241FC">
        <w:rPr>
          <w:rFonts w:ascii="Times New Roman" w:eastAsia="Times New Roman" w:hAnsi="Times New Roman" w:cs="Times New Roman"/>
          <w:i/>
          <w:iCs/>
          <w:sz w:val="28"/>
          <w:szCs w:val="28"/>
          <w:lang w:val="kk-KZ"/>
        </w:rPr>
        <w:t>b, c</w:t>
      </w:r>
      <w:r w:rsidRPr="00C241FC">
        <w:rPr>
          <w:rFonts w:ascii="Times New Roman" w:eastAsia="Times New Roman" w:hAnsi="Times New Roman" w:cs="Times New Roman"/>
          <w:sz w:val="28"/>
          <w:szCs w:val="28"/>
          <w:lang w:val="kk-KZ"/>
        </w:rPr>
        <w:t>).</w:t>
      </w:r>
    </w:p>
    <w:p w:rsidR="00C241FC" w:rsidRPr="00C241FC" w:rsidRDefault="00C241FC" w:rsidP="00C241FC">
      <w:pPr>
        <w:spacing w:after="0" w:line="240" w:lineRule="auto"/>
        <w:ind w:firstLine="709"/>
        <w:rPr>
          <w:rFonts w:ascii="Times New Roman" w:eastAsia="Times New Roman" w:hAnsi="Times New Roman" w:cs="Times New Roman"/>
          <w:sz w:val="28"/>
          <w:szCs w:val="28"/>
          <w:lang w:val="kk-KZ"/>
        </w:rPr>
      </w:pPr>
      <w:r w:rsidRPr="00C241FC">
        <w:rPr>
          <w:rFonts w:ascii="Times New Roman" w:eastAsia="Times New Roman" w:hAnsi="Times New Roman" w:cs="Times New Roman"/>
          <w:sz w:val="28"/>
          <w:szCs w:val="28"/>
          <w:lang w:val="kk-KZ"/>
        </w:rPr>
        <w:t xml:space="preserve">5. Егер </w:t>
      </w:r>
      <w:r w:rsidRPr="00C241FC">
        <w:rPr>
          <w:rFonts w:ascii="Times New Roman" w:eastAsia="Times New Roman" w:hAnsi="Times New Roman" w:cs="Times New Roman"/>
          <w:i/>
          <w:iCs/>
          <w:sz w:val="28"/>
          <w:szCs w:val="28"/>
          <w:lang w:val="kk-KZ"/>
        </w:rPr>
        <w:t>a</w:t>
      </w:r>
      <w:r w:rsidRPr="00C241FC">
        <w:rPr>
          <w:rFonts w:ascii="Times New Roman" w:eastAsia="Times New Roman" w:hAnsi="Times New Roman" w:cs="Times New Roman"/>
          <w:sz w:val="28"/>
          <w:szCs w:val="28"/>
          <w:lang w:val="kk-KZ"/>
        </w:rPr>
        <w:t xml:space="preserve"> және </w:t>
      </w:r>
      <w:r w:rsidRPr="00C241FC">
        <w:rPr>
          <w:rFonts w:ascii="Times New Roman" w:eastAsia="Times New Roman" w:hAnsi="Times New Roman" w:cs="Times New Roman"/>
          <w:i/>
          <w:iCs/>
          <w:sz w:val="28"/>
          <w:szCs w:val="28"/>
          <w:lang w:val="kk-KZ"/>
        </w:rPr>
        <w:t>b</w:t>
      </w:r>
      <w:r w:rsidRPr="00C241FC">
        <w:rPr>
          <w:rFonts w:ascii="Times New Roman" w:eastAsia="Times New Roman" w:hAnsi="Times New Roman" w:cs="Times New Roman"/>
          <w:sz w:val="28"/>
          <w:szCs w:val="28"/>
          <w:lang w:val="kk-KZ"/>
        </w:rPr>
        <w:t xml:space="preserve"> бүтін сандары үшін, </w:t>
      </w:r>
      <w:r w:rsidRPr="00C241FC">
        <w:rPr>
          <w:rFonts w:ascii="Times New Roman" w:eastAsia="Times New Roman" w:hAnsi="Times New Roman" w:cs="Times New Roman"/>
          <w:i/>
          <w:iCs/>
          <w:sz w:val="28"/>
          <w:szCs w:val="28"/>
          <w:lang w:val="kk-KZ"/>
        </w:rPr>
        <w:t>x</w:t>
      </w:r>
      <w:r w:rsidRPr="00C241FC">
        <w:rPr>
          <w:rFonts w:ascii="Times New Roman" w:eastAsia="Times New Roman" w:hAnsi="Times New Roman" w:cs="Times New Roman"/>
          <w:sz w:val="28"/>
          <w:szCs w:val="28"/>
          <w:lang w:val="kk-KZ"/>
        </w:rPr>
        <w:t xml:space="preserve"> және </w:t>
      </w:r>
      <w:r w:rsidRPr="00C241FC">
        <w:rPr>
          <w:rFonts w:ascii="Times New Roman" w:eastAsia="Times New Roman" w:hAnsi="Times New Roman" w:cs="Times New Roman"/>
          <w:i/>
          <w:iCs/>
          <w:sz w:val="28"/>
          <w:szCs w:val="28"/>
          <w:lang w:val="kk-KZ"/>
        </w:rPr>
        <w:t xml:space="preserve">y </w:t>
      </w:r>
      <w:r w:rsidRPr="00C241FC">
        <w:rPr>
          <w:rFonts w:ascii="Times New Roman" w:eastAsia="Times New Roman" w:hAnsi="Times New Roman" w:cs="Times New Roman"/>
          <w:sz w:val="28"/>
          <w:szCs w:val="28"/>
          <w:lang w:val="kk-KZ"/>
        </w:rPr>
        <w:t xml:space="preserve">бүтін сандары болса, бұл </w:t>
      </w:r>
    </w:p>
    <w:p w:rsidR="00C241FC" w:rsidRPr="00C241FC" w:rsidRDefault="00C241FC" w:rsidP="00C241FC">
      <w:pPr>
        <w:spacing w:after="0" w:line="240" w:lineRule="auto"/>
        <w:ind w:firstLine="709"/>
        <w:rPr>
          <w:rFonts w:ascii="Times New Roman" w:eastAsia="Times New Roman" w:hAnsi="Times New Roman" w:cs="Times New Roman"/>
          <w:sz w:val="28"/>
          <w:szCs w:val="28"/>
          <w:lang w:val="kk-KZ"/>
        </w:rPr>
      </w:pPr>
      <w:r w:rsidRPr="00C241FC">
        <w:rPr>
          <w:rFonts w:ascii="Times New Roman" w:eastAsia="Times New Roman" w:hAnsi="Times New Roman" w:cs="Times New Roman"/>
          <w:i/>
          <w:iCs/>
          <w:sz w:val="28"/>
          <w:szCs w:val="28"/>
          <w:lang w:val="kk-KZ"/>
        </w:rPr>
        <w:t>ax + by = 1</w:t>
      </w:r>
      <w:r w:rsidRPr="00C241FC">
        <w:rPr>
          <w:rFonts w:ascii="Times New Roman" w:eastAsia="Times New Roman" w:hAnsi="Times New Roman" w:cs="Times New Roman"/>
          <w:sz w:val="28"/>
          <w:szCs w:val="28"/>
          <w:lang w:val="kk-KZ"/>
        </w:rPr>
        <w:t xml:space="preserve">, онда ЕҮОБ </w:t>
      </w:r>
      <w:r w:rsidRPr="00C241FC">
        <w:rPr>
          <w:rFonts w:ascii="Times New Roman" w:eastAsia="Times New Roman" w:hAnsi="Times New Roman" w:cs="Times New Roman"/>
          <w:i/>
          <w:iCs/>
          <w:sz w:val="28"/>
          <w:szCs w:val="28"/>
          <w:lang w:val="kk-KZ"/>
        </w:rPr>
        <w:t>(a, b) = 1</w:t>
      </w:r>
      <w:r w:rsidRPr="00C241FC">
        <w:rPr>
          <w:rFonts w:ascii="Times New Roman" w:eastAsia="Times New Roman" w:hAnsi="Times New Roman" w:cs="Times New Roman"/>
          <w:sz w:val="28"/>
          <w:szCs w:val="28"/>
          <w:lang w:val="kk-KZ"/>
        </w:rPr>
        <w:t>.</w:t>
      </w:r>
    </w:p>
    <w:p w:rsidR="00C241FC" w:rsidRPr="00C241FC" w:rsidRDefault="00C241FC" w:rsidP="00C241FC">
      <w:pPr>
        <w:spacing w:after="0" w:line="240" w:lineRule="auto"/>
        <w:ind w:firstLine="709"/>
        <w:rPr>
          <w:rFonts w:ascii="Times New Roman" w:eastAsia="Times New Roman" w:hAnsi="Times New Roman" w:cs="Times New Roman"/>
          <w:sz w:val="28"/>
          <w:szCs w:val="28"/>
          <w:lang w:val="kk-KZ"/>
        </w:rPr>
      </w:pPr>
      <w:r w:rsidRPr="00C241FC">
        <w:rPr>
          <w:rFonts w:ascii="Times New Roman" w:eastAsia="Times New Roman" w:hAnsi="Times New Roman" w:cs="Times New Roman"/>
          <w:b/>
          <w:bCs/>
          <w:i/>
          <w:iCs/>
          <w:sz w:val="28"/>
          <w:szCs w:val="28"/>
          <w:lang w:val="kk-KZ"/>
        </w:rPr>
        <w:t xml:space="preserve">Мысал. </w:t>
      </w:r>
      <w:r w:rsidRPr="00C241FC">
        <w:rPr>
          <w:rFonts w:ascii="Times New Roman" w:eastAsia="Times New Roman" w:hAnsi="Times New Roman" w:cs="Times New Roman"/>
          <w:sz w:val="28"/>
          <w:szCs w:val="28"/>
          <w:lang w:val="kk-KZ"/>
        </w:rPr>
        <w:t>(175, 105) сандарының ең үлкен ортақ бөлгішін (ЕҮОБ) табыңыз.</w:t>
      </w:r>
    </w:p>
    <w:p w:rsidR="00C241FC" w:rsidRPr="00C241FC" w:rsidRDefault="00C241FC" w:rsidP="00C241FC">
      <w:pPr>
        <w:spacing w:after="0" w:line="240" w:lineRule="auto"/>
        <w:ind w:firstLine="709"/>
        <w:rPr>
          <w:rFonts w:ascii="Times New Roman" w:eastAsia="Times New Roman" w:hAnsi="Times New Roman" w:cs="Times New Roman"/>
          <w:sz w:val="28"/>
          <w:szCs w:val="28"/>
          <w:lang w:val="kk-KZ"/>
        </w:rPr>
      </w:pPr>
      <w:r w:rsidRPr="00C241FC">
        <w:rPr>
          <w:rFonts w:ascii="Times New Roman" w:eastAsia="Times New Roman" w:hAnsi="Times New Roman" w:cs="Times New Roman"/>
          <w:i/>
          <w:iCs/>
          <w:sz w:val="28"/>
          <w:szCs w:val="28"/>
          <w:lang w:val="kk-KZ"/>
        </w:rPr>
        <w:t>Шешуі.</w:t>
      </w:r>
      <w:r w:rsidRPr="00C241FC">
        <w:rPr>
          <w:rFonts w:ascii="Times New Roman" w:eastAsia="Times New Roman" w:hAnsi="Times New Roman" w:cs="Times New Roman"/>
          <w:sz w:val="28"/>
          <w:szCs w:val="28"/>
          <w:lang w:val="kk-KZ"/>
        </w:rPr>
        <w:t>Алдымен 175 және 105 сандарын жай көбейткіштерге жіктейміз:</w:t>
      </w:r>
    </w:p>
    <w:p w:rsidR="00C241FC" w:rsidRPr="00C241FC" w:rsidRDefault="00C241FC" w:rsidP="00C241FC">
      <w:pPr>
        <w:spacing w:after="0" w:line="240" w:lineRule="auto"/>
        <w:ind w:firstLine="709"/>
        <w:rPr>
          <w:rFonts w:ascii="Times New Roman" w:eastAsia="Times New Roman" w:hAnsi="Times New Roman" w:cs="Times New Roman"/>
          <w:sz w:val="28"/>
          <w:szCs w:val="28"/>
          <w:lang w:val="kk-KZ"/>
        </w:rPr>
      </w:pPr>
    </w:p>
    <w:tbl>
      <w:tblPr>
        <w:tblStyle w:val="1"/>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451"/>
        <w:gridCol w:w="3191"/>
      </w:tblGrid>
      <w:tr w:rsidR="00C241FC" w:rsidRPr="00C241FC" w:rsidTr="003A513F">
        <w:tc>
          <w:tcPr>
            <w:tcW w:w="1668" w:type="dxa"/>
          </w:tcPr>
          <w:p w:rsidR="00C241FC" w:rsidRPr="00C241FC" w:rsidRDefault="00C241FC" w:rsidP="00C241FC">
            <w:pPr>
              <w:rPr>
                <w:rFonts w:ascii="Times New Roman" w:eastAsia="Calibri" w:hAnsi="Times New Roman" w:cs="Times New Roman"/>
                <w:sz w:val="28"/>
                <w:szCs w:val="28"/>
                <w:lang w:val="kk-KZ"/>
              </w:rPr>
            </w:pPr>
            <w:r w:rsidRPr="00C241FC">
              <w:rPr>
                <w:rFonts w:ascii="Times New Roman" w:eastAsia="Calibri"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294640</wp:posOffset>
                      </wp:positionH>
                      <wp:positionV relativeFrom="paragraph">
                        <wp:posOffset>59690</wp:posOffset>
                      </wp:positionV>
                      <wp:extent cx="0" cy="718185"/>
                      <wp:effectExtent l="7620" t="10795" r="11430" b="1397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81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602F42B" id="Прямая соединительная линия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pt,4.7pt" to="23.2pt,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"/>
                  </w:pict>
                </mc:Fallback>
              </mc:AlternateContent>
            </w:r>
            <w:r w:rsidRPr="00C241FC">
              <w:rPr>
                <w:rFonts w:ascii="Times New Roman" w:eastAsia="Calibri" w:hAnsi="Times New Roman" w:cs="Times New Roman"/>
                <w:sz w:val="28"/>
                <w:szCs w:val="28"/>
                <w:lang w:val="kk-KZ"/>
              </w:rPr>
              <w:t>175  5</w:t>
            </w:r>
          </w:p>
          <w:p w:rsidR="00C241FC" w:rsidRPr="00C241FC" w:rsidRDefault="00C241FC" w:rsidP="00C241FC">
            <w:pPr>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355</w:t>
            </w:r>
          </w:p>
          <w:p w:rsidR="00C241FC" w:rsidRPr="00C241FC" w:rsidRDefault="00C241FC" w:rsidP="00C241FC">
            <w:pPr>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 xml:space="preserve">  77</w:t>
            </w:r>
          </w:p>
          <w:p w:rsidR="00C241FC" w:rsidRPr="00C241FC" w:rsidRDefault="00C241FC" w:rsidP="00C241FC">
            <w:pPr>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 xml:space="preserve">    1</w:t>
            </w:r>
          </w:p>
        </w:tc>
        <w:tc>
          <w:tcPr>
            <w:tcW w:w="1451" w:type="dxa"/>
          </w:tcPr>
          <w:p w:rsidR="00C241FC" w:rsidRPr="00C241FC" w:rsidRDefault="00C241FC" w:rsidP="00C241FC">
            <w:pPr>
              <w:rPr>
                <w:rFonts w:ascii="Times New Roman" w:eastAsia="Calibri" w:hAnsi="Times New Roman" w:cs="Times New Roman"/>
                <w:sz w:val="28"/>
                <w:szCs w:val="28"/>
                <w:lang w:val="kk-KZ"/>
              </w:rPr>
            </w:pPr>
            <w:r w:rsidRPr="00C241FC">
              <w:rPr>
                <w:rFonts w:ascii="Times New Roman" w:eastAsia="Calibri"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308610</wp:posOffset>
                      </wp:positionH>
                      <wp:positionV relativeFrom="paragraph">
                        <wp:posOffset>59690</wp:posOffset>
                      </wp:positionV>
                      <wp:extent cx="0" cy="718185"/>
                      <wp:effectExtent l="13970" t="10795" r="5080" b="1397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81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3F80E42" id="Прямая соединительная линия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pt,4.7pt" to="24.3pt,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"/>
                  </w:pict>
                </mc:Fallback>
              </mc:AlternateContent>
            </w:r>
            <w:r w:rsidRPr="00C241FC">
              <w:rPr>
                <w:rFonts w:ascii="Times New Roman" w:eastAsia="Calibri" w:hAnsi="Times New Roman" w:cs="Times New Roman"/>
                <w:sz w:val="28"/>
                <w:szCs w:val="28"/>
                <w:lang w:val="kk-KZ"/>
              </w:rPr>
              <w:t>105  3</w:t>
            </w:r>
          </w:p>
          <w:p w:rsidR="00C241FC" w:rsidRPr="00C241FC" w:rsidRDefault="00C241FC" w:rsidP="00C241FC">
            <w:pPr>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 xml:space="preserve">  35  5</w:t>
            </w:r>
          </w:p>
          <w:p w:rsidR="00C241FC" w:rsidRPr="00C241FC" w:rsidRDefault="00C241FC" w:rsidP="00C241FC">
            <w:pPr>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 xml:space="preserve">    7  7</w:t>
            </w:r>
          </w:p>
          <w:p w:rsidR="00C241FC" w:rsidRPr="00C241FC" w:rsidRDefault="00C241FC" w:rsidP="00C241FC">
            <w:pPr>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 xml:space="preserve">    1</w:t>
            </w:r>
          </w:p>
        </w:tc>
        <w:tc>
          <w:tcPr>
            <w:tcW w:w="3191" w:type="dxa"/>
          </w:tcPr>
          <w:p w:rsidR="00C241FC" w:rsidRPr="00C241FC" w:rsidRDefault="00C241FC" w:rsidP="00C241FC">
            <w:pPr>
              <w:rPr>
                <w:rFonts w:ascii="Times New Roman" w:eastAsia="Calibri" w:hAnsi="Times New Roman" w:cs="Times New Roman"/>
                <w:sz w:val="28"/>
                <w:szCs w:val="28"/>
                <w:lang w:val="kk-KZ"/>
              </w:rPr>
            </w:pPr>
          </w:p>
        </w:tc>
      </w:tr>
    </w:tbl>
    <w:p w:rsidR="00C241FC" w:rsidRPr="00C241FC" w:rsidRDefault="00C241FC" w:rsidP="00C241FC">
      <w:pPr>
        <w:spacing w:after="0" w:line="240" w:lineRule="auto"/>
        <w:ind w:firstLine="709"/>
        <w:rPr>
          <w:rFonts w:ascii="Times New Roman" w:eastAsia="Times New Roman" w:hAnsi="Times New Roman" w:cs="Times New Roman"/>
          <w:sz w:val="28"/>
          <w:szCs w:val="28"/>
          <w:lang w:val="en-US"/>
        </w:rPr>
      </w:pPr>
    </w:p>
    <w:p w:rsidR="00C241FC" w:rsidRPr="00C241FC" w:rsidRDefault="00C241FC" w:rsidP="00C241FC">
      <w:pPr>
        <w:spacing w:after="0" w:line="240" w:lineRule="auto"/>
        <w:ind w:firstLine="709"/>
        <w:rPr>
          <w:rFonts w:ascii="Times New Roman" w:eastAsia="Times New Roman" w:hAnsi="Times New Roman" w:cs="Times New Roman"/>
          <w:sz w:val="28"/>
          <w:szCs w:val="28"/>
          <w:lang w:val="en-US"/>
        </w:rPr>
      </w:pPr>
      <m:oMathPara>
        <m:oMath>
          <m:r>
            <w:rPr>
              <w:rFonts w:ascii="Cambria Math" w:eastAsia="Times New Roman" w:hAnsi="Cambria Math" w:cs="Times New Roman"/>
              <w:sz w:val="28"/>
              <w:szCs w:val="28"/>
              <w:lang w:val="en-US"/>
            </w:rPr>
            <m:t>175=</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5</m:t>
              </m:r>
            </m:e>
            <m:sup>
              <m:r>
                <w:rPr>
                  <w:rFonts w:ascii="Cambria Math" w:eastAsia="Times New Roman" w:hAnsi="Cambria Math" w:cs="Times New Roman"/>
                  <w:sz w:val="28"/>
                  <w:szCs w:val="28"/>
                  <w:lang w:val="en-US"/>
                </w:rPr>
                <m:t>2</m:t>
              </m:r>
            </m:sup>
          </m:sSup>
          <m:r>
            <w:rPr>
              <w:rFonts w:ascii="Cambria Math" w:eastAsia="Times New Roman" w:hAnsi="Cambria Math" w:cs="Times New Roman"/>
              <w:sz w:val="28"/>
              <w:szCs w:val="28"/>
              <w:lang w:val="en-US"/>
            </w:rPr>
            <m:t>∙7</m:t>
          </m:r>
        </m:oMath>
      </m:oMathPara>
    </w:p>
    <w:p w:rsidR="00C241FC" w:rsidRPr="00C241FC" w:rsidRDefault="00C241FC" w:rsidP="00C241FC">
      <w:pPr>
        <w:spacing w:after="0" w:line="240" w:lineRule="auto"/>
        <w:ind w:firstLine="709"/>
        <w:rPr>
          <w:rFonts w:ascii="Times New Roman" w:eastAsia="Times New Roman" w:hAnsi="Times New Roman" w:cs="Times New Roman"/>
          <w:sz w:val="28"/>
          <w:szCs w:val="28"/>
          <w:lang w:val="kk-KZ"/>
        </w:rPr>
      </w:pPr>
      <m:oMathPara>
        <m:oMath>
          <m:r>
            <w:rPr>
              <w:rFonts w:ascii="Cambria Math" w:eastAsia="Times New Roman" w:hAnsi="Cambria Math" w:cs="Times New Roman"/>
              <w:sz w:val="28"/>
              <w:szCs w:val="28"/>
              <w:lang w:val="kk-KZ"/>
            </w:rPr>
            <m:t>105=3∙5∙7</m:t>
          </m:r>
        </m:oMath>
      </m:oMathPara>
    </w:p>
    <w:p w:rsidR="00C241FC" w:rsidRPr="00C241FC" w:rsidRDefault="00C241FC" w:rsidP="00C241FC">
      <w:pPr>
        <w:spacing w:after="0" w:line="240" w:lineRule="auto"/>
        <w:ind w:firstLine="709"/>
        <w:rPr>
          <w:rFonts w:ascii="Times New Roman" w:eastAsia="Times New Roman" w:hAnsi="Times New Roman" w:cs="Times New Roman"/>
          <w:sz w:val="28"/>
          <w:szCs w:val="28"/>
          <w:lang w:val="kk-KZ"/>
        </w:rPr>
      </w:pPr>
      <w:r w:rsidRPr="00C241FC">
        <w:rPr>
          <w:rFonts w:ascii="Times New Roman" w:eastAsia="Times New Roman" w:hAnsi="Times New Roman" w:cs="Times New Roman"/>
          <w:sz w:val="28"/>
          <w:szCs w:val="28"/>
          <w:lang w:val="kk-KZ"/>
        </w:rPr>
        <w:t xml:space="preserve">Бұдан ортақ көбейткіштердің дәрежесінің кішісін аламыз. Ол </w:t>
      </w:r>
      <m:oMath>
        <m:r>
          <w:rPr>
            <w:rFonts w:ascii="Cambria Math" w:eastAsia="Times New Roman" w:hAnsi="Cambria Math" w:cs="Times New Roman"/>
            <w:sz w:val="28"/>
            <w:szCs w:val="28"/>
            <w:lang w:val="kk-KZ"/>
          </w:rPr>
          <m:t>5 және 7</m:t>
        </m:r>
      </m:oMath>
      <w:r w:rsidRPr="00C241FC">
        <w:rPr>
          <w:rFonts w:ascii="Times New Roman" w:eastAsia="Times New Roman" w:hAnsi="Times New Roman" w:cs="Times New Roman"/>
          <w:sz w:val="28"/>
          <w:szCs w:val="28"/>
          <w:lang w:val="kk-KZ"/>
        </w:rPr>
        <w:t>. Өйткені, екеуіне де ортақ сандар.</w:t>
      </w:r>
    </w:p>
    <w:p w:rsidR="00C241FC" w:rsidRPr="00C241FC" w:rsidRDefault="00C241FC" w:rsidP="00C241FC">
      <w:pPr>
        <w:spacing w:after="0" w:line="240" w:lineRule="auto"/>
        <w:ind w:firstLine="709"/>
        <w:rPr>
          <w:rFonts w:ascii="Times New Roman" w:eastAsia="Times New Roman" w:hAnsi="Times New Roman" w:cs="Times New Roman"/>
          <w:sz w:val="28"/>
          <w:szCs w:val="28"/>
          <w:lang w:val="kk-KZ"/>
        </w:rPr>
      </w:pPr>
      <w:r w:rsidRPr="00C241FC">
        <w:rPr>
          <w:rFonts w:ascii="Times New Roman" w:eastAsia="Times New Roman" w:hAnsi="Times New Roman" w:cs="Times New Roman"/>
          <w:sz w:val="28"/>
          <w:szCs w:val="28"/>
          <w:lang w:val="kk-KZ"/>
        </w:rPr>
        <w:t xml:space="preserve">Сонда ЕҮОБ (175, 105) = </w:t>
      </w:r>
      <m:oMath>
        <m:r>
          <w:rPr>
            <w:rFonts w:ascii="Cambria Math" w:eastAsia="Times New Roman" w:hAnsi="Cambria Math" w:cs="Times New Roman"/>
            <w:sz w:val="28"/>
            <w:szCs w:val="28"/>
            <w:lang w:val="kk-KZ"/>
          </w:rPr>
          <m:t>5∙7=35</m:t>
        </m:r>
      </m:oMath>
      <w:r w:rsidRPr="00C241FC">
        <w:rPr>
          <w:rFonts w:ascii="Times New Roman" w:eastAsia="Times New Roman" w:hAnsi="Times New Roman" w:cs="Times New Roman"/>
          <w:sz w:val="28"/>
          <w:szCs w:val="28"/>
          <w:lang w:val="kk-KZ"/>
        </w:rPr>
        <w:t>.</w:t>
      </w:r>
    </w:p>
    <w:p w:rsidR="00C241FC" w:rsidRPr="00C241FC" w:rsidRDefault="00C241FC" w:rsidP="00C241FC">
      <w:pPr>
        <w:spacing w:after="0" w:line="240" w:lineRule="auto"/>
        <w:ind w:firstLine="709"/>
        <w:rPr>
          <w:rFonts w:ascii="Times New Roman" w:eastAsia="Times New Roman" w:hAnsi="Times New Roman" w:cs="Times New Roman"/>
          <w:sz w:val="28"/>
          <w:szCs w:val="28"/>
          <w:lang w:val="kk-KZ"/>
        </w:rPr>
      </w:pPr>
      <w:r w:rsidRPr="00C241FC">
        <w:rPr>
          <w:rFonts w:ascii="Times New Roman" w:eastAsia="Times New Roman" w:hAnsi="Times New Roman" w:cs="Times New Roman"/>
          <w:i/>
          <w:iCs/>
          <w:sz w:val="28"/>
          <w:szCs w:val="28"/>
          <w:lang w:val="kk-KZ"/>
        </w:rPr>
        <w:t>Жауабы</w:t>
      </w:r>
      <w:r w:rsidRPr="00C241FC">
        <w:rPr>
          <w:rFonts w:ascii="Times New Roman" w:eastAsia="Times New Roman" w:hAnsi="Times New Roman" w:cs="Times New Roman"/>
          <w:sz w:val="28"/>
          <w:szCs w:val="28"/>
          <w:lang w:val="kk-KZ"/>
        </w:rPr>
        <w:t>. ЕҮОБ (175, 105) = 35.</w:t>
      </w:r>
    </w:p>
    <w:p w:rsidR="00C241FC" w:rsidRPr="00C241FC" w:rsidRDefault="00C241FC" w:rsidP="00C241FC">
      <w:pPr>
        <w:spacing w:after="0" w:line="240" w:lineRule="auto"/>
        <w:ind w:firstLine="709"/>
        <w:rPr>
          <w:rFonts w:ascii="Times New Roman" w:eastAsia="Times New Roman" w:hAnsi="Times New Roman" w:cs="Times New Roman"/>
          <w:sz w:val="28"/>
          <w:szCs w:val="28"/>
          <w:lang w:val="kk-KZ"/>
        </w:rPr>
      </w:pPr>
    </w:p>
    <w:p w:rsidR="00C241FC" w:rsidRPr="00C241FC" w:rsidRDefault="00C241FC" w:rsidP="00C241FC">
      <w:pPr>
        <w:spacing w:after="0" w:line="240" w:lineRule="auto"/>
        <w:ind w:firstLine="709"/>
        <w:jc w:val="both"/>
        <w:rPr>
          <w:rFonts w:ascii="Times New Roman" w:eastAsia="Calibri" w:hAnsi="Times New Roman" w:cs="Times New Roman"/>
          <w:sz w:val="28"/>
          <w:szCs w:val="28"/>
          <w:lang w:val="kk-KZ"/>
        </w:rPr>
      </w:pPr>
      <w:r w:rsidRPr="00C241FC">
        <w:rPr>
          <w:rFonts w:ascii="Times New Roman" w:eastAsia="Calibri" w:hAnsi="Times New Roman" w:cs="Times New Roman"/>
          <w:b/>
          <w:bCs/>
          <w:i/>
          <w:iCs/>
          <w:sz w:val="28"/>
          <w:szCs w:val="28"/>
          <w:lang w:val="kk-KZ"/>
        </w:rPr>
        <w:t xml:space="preserve">Анықтама. </w:t>
      </w:r>
      <w:r w:rsidRPr="00C241FC">
        <w:rPr>
          <w:rFonts w:ascii="Times New Roman" w:eastAsia="Calibri" w:hAnsi="Times New Roman" w:cs="Times New Roman"/>
          <w:i/>
          <w:iCs/>
          <w:sz w:val="28"/>
          <w:szCs w:val="28"/>
          <w:lang w:val="kk-KZ"/>
        </w:rPr>
        <w:t>a</w:t>
      </w:r>
      <w:r w:rsidRPr="00C241FC">
        <w:rPr>
          <w:rFonts w:ascii="Times New Roman" w:eastAsia="Calibri" w:hAnsi="Times New Roman" w:cs="Times New Roman"/>
          <w:sz w:val="28"/>
          <w:szCs w:val="28"/>
          <w:lang w:val="kk-KZ"/>
        </w:rPr>
        <w:t xml:space="preserve"> және </w:t>
      </w:r>
      <w:r w:rsidRPr="00C241FC">
        <w:rPr>
          <w:rFonts w:ascii="Times New Roman" w:eastAsia="Calibri" w:hAnsi="Times New Roman" w:cs="Times New Roman"/>
          <w:i/>
          <w:iCs/>
          <w:sz w:val="28"/>
          <w:szCs w:val="28"/>
          <w:lang w:val="kk-KZ"/>
        </w:rPr>
        <w:t>b</w:t>
      </w:r>
      <w:r w:rsidRPr="00C241FC">
        <w:rPr>
          <w:rFonts w:ascii="Times New Roman" w:eastAsia="Calibri" w:hAnsi="Times New Roman" w:cs="Times New Roman"/>
          <w:sz w:val="28"/>
          <w:szCs w:val="28"/>
          <w:lang w:val="kk-KZ"/>
        </w:rPr>
        <w:t xml:space="preserve"> бүтін оң сандар болсын. Ал бүтін сан </w:t>
      </w:r>
      <w:r w:rsidRPr="00C241FC">
        <w:rPr>
          <w:rFonts w:ascii="Times New Roman" w:eastAsia="Calibri" w:hAnsi="Times New Roman" w:cs="Times New Roman"/>
          <w:i/>
          <w:iCs/>
          <w:sz w:val="28"/>
          <w:szCs w:val="28"/>
          <w:lang w:val="kk-KZ"/>
        </w:rPr>
        <w:t>m</w:t>
      </w:r>
      <w:r w:rsidRPr="00C241FC">
        <w:rPr>
          <w:rFonts w:ascii="Times New Roman" w:eastAsia="Calibri" w:hAnsi="Times New Roman" w:cs="Times New Roman"/>
          <w:sz w:val="28"/>
          <w:szCs w:val="28"/>
          <w:lang w:val="kk-KZ"/>
        </w:rPr>
        <w:t xml:space="preserve"> болсын. </w:t>
      </w:r>
      <w:r w:rsidRPr="00C241FC">
        <w:rPr>
          <w:rFonts w:ascii="Times New Roman" w:eastAsia="Calibri" w:hAnsi="Times New Roman" w:cs="Times New Roman"/>
          <w:i/>
          <w:iCs/>
          <w:sz w:val="28"/>
          <w:szCs w:val="28"/>
          <w:lang w:val="kk-KZ"/>
        </w:rPr>
        <w:t>a</w:t>
      </w:r>
      <w:r w:rsidRPr="00C241FC">
        <w:rPr>
          <w:rFonts w:ascii="Times New Roman" w:eastAsia="Calibri" w:hAnsi="Times New Roman" w:cs="Times New Roman"/>
          <w:sz w:val="28"/>
          <w:szCs w:val="28"/>
          <w:lang w:val="kk-KZ"/>
        </w:rPr>
        <w:t xml:space="preserve"> және </w:t>
      </w:r>
      <w:r w:rsidRPr="00C241FC">
        <w:rPr>
          <w:rFonts w:ascii="Times New Roman" w:eastAsia="Calibri" w:hAnsi="Times New Roman" w:cs="Times New Roman"/>
          <w:i/>
          <w:iCs/>
          <w:sz w:val="28"/>
          <w:szCs w:val="28"/>
          <w:lang w:val="kk-KZ"/>
        </w:rPr>
        <w:t xml:space="preserve">b </w:t>
      </w:r>
      <w:r w:rsidRPr="00C241FC">
        <w:rPr>
          <w:rFonts w:ascii="Times New Roman" w:eastAsia="Calibri" w:hAnsi="Times New Roman" w:cs="Times New Roman"/>
          <w:sz w:val="28"/>
          <w:szCs w:val="28"/>
          <w:lang w:val="kk-KZ"/>
        </w:rPr>
        <w:t xml:space="preserve">сандарының </w:t>
      </w:r>
      <w:r w:rsidRPr="00C241FC">
        <w:rPr>
          <w:rFonts w:ascii="Times New Roman" w:eastAsia="Calibri" w:hAnsi="Times New Roman" w:cs="Times New Roman"/>
          <w:i/>
          <w:iCs/>
          <w:sz w:val="28"/>
          <w:szCs w:val="28"/>
          <w:lang w:val="kk-KZ"/>
        </w:rPr>
        <w:t>«ең кіші ортақ еселігі» (ЕКОЕ)</w:t>
      </w:r>
      <w:r w:rsidRPr="00C241FC">
        <w:rPr>
          <w:rFonts w:ascii="Times New Roman" w:eastAsia="Calibri" w:hAnsi="Times New Roman" w:cs="Times New Roman"/>
          <w:sz w:val="28"/>
          <w:szCs w:val="28"/>
          <w:lang w:val="kk-KZ"/>
        </w:rPr>
        <w:t xml:space="preserve"> деп аталады, егер </w:t>
      </w:r>
      <w:r w:rsidRPr="00C241FC">
        <w:rPr>
          <w:rFonts w:ascii="Times New Roman" w:eastAsia="Calibri" w:hAnsi="Times New Roman" w:cs="Times New Roman"/>
          <w:i/>
          <w:iCs/>
          <w:sz w:val="28"/>
          <w:szCs w:val="28"/>
          <w:lang w:val="kk-KZ"/>
        </w:rPr>
        <w:t>m</w:t>
      </w:r>
      <w:r w:rsidRPr="00C241FC">
        <w:rPr>
          <w:rFonts w:ascii="Times New Roman" w:eastAsia="Calibri" w:hAnsi="Times New Roman" w:cs="Times New Roman"/>
          <w:sz w:val="28"/>
          <w:szCs w:val="28"/>
          <w:lang w:val="kk-KZ"/>
        </w:rPr>
        <w:t xml:space="preserve"> бір уақытта </w:t>
      </w:r>
      <w:r w:rsidRPr="00C241FC">
        <w:rPr>
          <w:rFonts w:ascii="Times New Roman" w:eastAsia="Calibri" w:hAnsi="Times New Roman" w:cs="Times New Roman"/>
          <w:i/>
          <w:iCs/>
          <w:sz w:val="28"/>
          <w:szCs w:val="28"/>
          <w:lang w:val="kk-KZ"/>
        </w:rPr>
        <w:t>a</w:t>
      </w:r>
      <w:r w:rsidRPr="00C241FC">
        <w:rPr>
          <w:rFonts w:ascii="Times New Roman" w:eastAsia="Calibri" w:hAnsi="Times New Roman" w:cs="Times New Roman"/>
          <w:sz w:val="28"/>
          <w:szCs w:val="28"/>
          <w:lang w:val="kk-KZ"/>
        </w:rPr>
        <w:t xml:space="preserve"> және </w:t>
      </w:r>
      <w:r w:rsidRPr="00C241FC">
        <w:rPr>
          <w:rFonts w:ascii="Times New Roman" w:eastAsia="Calibri" w:hAnsi="Times New Roman" w:cs="Times New Roman"/>
          <w:i/>
          <w:iCs/>
          <w:sz w:val="28"/>
          <w:szCs w:val="28"/>
          <w:lang w:val="kk-KZ"/>
        </w:rPr>
        <w:t>b</w:t>
      </w:r>
      <w:r w:rsidRPr="00C241FC">
        <w:rPr>
          <w:rFonts w:ascii="Times New Roman" w:eastAsia="Calibri" w:hAnsi="Times New Roman" w:cs="Times New Roman"/>
          <w:sz w:val="28"/>
          <w:szCs w:val="28"/>
          <w:lang w:val="kk-KZ"/>
        </w:rPr>
        <w:t xml:space="preserve"> сандарын бөлсе және әрбір басқа ортақ еселік a және </w:t>
      </w:r>
      <w:r w:rsidRPr="00C241FC">
        <w:rPr>
          <w:rFonts w:ascii="Times New Roman" w:eastAsia="Calibri" w:hAnsi="Times New Roman" w:cs="Times New Roman"/>
          <w:i/>
          <w:iCs/>
          <w:sz w:val="28"/>
          <w:szCs w:val="28"/>
          <w:lang w:val="kk-KZ"/>
        </w:rPr>
        <w:t>b</w:t>
      </w:r>
      <w:r w:rsidRPr="00C241FC">
        <w:rPr>
          <w:rFonts w:ascii="Times New Roman" w:eastAsia="Calibri" w:hAnsi="Times New Roman" w:cs="Times New Roman"/>
          <w:sz w:val="28"/>
          <w:szCs w:val="28"/>
          <w:lang w:val="kk-KZ"/>
        </w:rPr>
        <w:t xml:space="preserve"> сандарын </w:t>
      </w:r>
      <w:r w:rsidRPr="00C241FC">
        <w:rPr>
          <w:rFonts w:ascii="Times New Roman" w:eastAsia="Calibri" w:hAnsi="Times New Roman" w:cs="Times New Roman"/>
          <w:i/>
          <w:iCs/>
          <w:sz w:val="28"/>
          <w:szCs w:val="28"/>
          <w:lang w:val="kk-KZ"/>
        </w:rPr>
        <w:t>m-</w:t>
      </w:r>
      <w:r w:rsidRPr="00C241FC">
        <w:rPr>
          <w:rFonts w:ascii="Times New Roman" w:eastAsia="Calibri" w:hAnsi="Times New Roman" w:cs="Times New Roman"/>
          <w:sz w:val="28"/>
          <w:szCs w:val="28"/>
          <w:lang w:val="kk-KZ"/>
        </w:rPr>
        <w:t>ге бөлінеді. Екі санның ЕКОЕ-і жалғыз екендігі белгілі.</w:t>
      </w:r>
    </w:p>
    <w:p w:rsidR="00C241FC" w:rsidRPr="00C241FC" w:rsidRDefault="00C241FC" w:rsidP="00C241FC">
      <w:pPr>
        <w:spacing w:after="0" w:line="240" w:lineRule="auto"/>
        <w:ind w:firstLine="709"/>
        <w:jc w:val="both"/>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Белгіленуі: ЕКОЕ (</w:t>
      </w:r>
      <w:r w:rsidRPr="00C241FC">
        <w:rPr>
          <w:rFonts w:ascii="Times New Roman" w:eastAsia="Calibri" w:hAnsi="Times New Roman" w:cs="Times New Roman"/>
          <w:i/>
          <w:iCs/>
          <w:sz w:val="28"/>
          <w:szCs w:val="28"/>
          <w:lang w:val="kk-KZ"/>
        </w:rPr>
        <w:t>a,b</w:t>
      </w:r>
      <w:r w:rsidRPr="00C241FC">
        <w:rPr>
          <w:rFonts w:ascii="Times New Roman" w:eastAsia="Calibri" w:hAnsi="Times New Roman" w:cs="Times New Roman"/>
          <w:sz w:val="28"/>
          <w:szCs w:val="28"/>
          <w:lang w:val="kk-KZ"/>
        </w:rPr>
        <w:t>)</w:t>
      </w:r>
    </w:p>
    <w:p w:rsidR="00C241FC" w:rsidRPr="00C241FC" w:rsidRDefault="00C241FC" w:rsidP="00C241FC">
      <w:pPr>
        <w:spacing w:after="0" w:line="240" w:lineRule="auto"/>
        <w:ind w:firstLine="709"/>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ЕКОЕ-тің қасиеттері:</w:t>
      </w:r>
    </w:p>
    <w:p w:rsidR="00C241FC" w:rsidRPr="00C241FC" w:rsidRDefault="00C241FC" w:rsidP="00C241FC">
      <w:pPr>
        <w:spacing w:after="0" w:line="240" w:lineRule="auto"/>
        <w:ind w:firstLine="709"/>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 xml:space="preserve">1. Егер ЕҮОБ </w:t>
      </w:r>
      <w:r w:rsidRPr="00C241FC">
        <w:rPr>
          <w:rFonts w:ascii="Times New Roman" w:eastAsia="Calibri" w:hAnsi="Times New Roman" w:cs="Times New Roman"/>
          <w:i/>
          <w:iCs/>
          <w:sz w:val="28"/>
          <w:szCs w:val="28"/>
          <w:lang w:val="kk-KZ"/>
        </w:rPr>
        <w:t>(a, b) = 1</w:t>
      </w:r>
      <w:r w:rsidRPr="00C241FC">
        <w:rPr>
          <w:rFonts w:ascii="Times New Roman" w:eastAsia="Calibri" w:hAnsi="Times New Roman" w:cs="Times New Roman"/>
          <w:sz w:val="28"/>
          <w:szCs w:val="28"/>
          <w:lang w:val="kk-KZ"/>
        </w:rPr>
        <w:t xml:space="preserve"> болса, онда ЕКОЕ [</w:t>
      </w:r>
      <w:r w:rsidRPr="00C241FC">
        <w:rPr>
          <w:rFonts w:ascii="Times New Roman" w:eastAsia="Calibri" w:hAnsi="Times New Roman" w:cs="Times New Roman"/>
          <w:i/>
          <w:iCs/>
          <w:sz w:val="28"/>
          <w:szCs w:val="28"/>
          <w:lang w:val="kk-KZ"/>
        </w:rPr>
        <w:t>a, b</w:t>
      </w:r>
      <w:r w:rsidRPr="00C241FC">
        <w:rPr>
          <w:rFonts w:ascii="Times New Roman" w:eastAsia="Calibri" w:hAnsi="Times New Roman" w:cs="Times New Roman"/>
          <w:sz w:val="28"/>
          <w:szCs w:val="28"/>
          <w:lang w:val="kk-KZ"/>
        </w:rPr>
        <w:t xml:space="preserve">] </w:t>
      </w:r>
      <w:r w:rsidRPr="00C241FC">
        <w:rPr>
          <w:rFonts w:ascii="Times New Roman" w:eastAsia="Calibri" w:hAnsi="Times New Roman" w:cs="Times New Roman"/>
          <w:i/>
          <w:iCs/>
          <w:sz w:val="28"/>
          <w:szCs w:val="28"/>
          <w:lang w:val="kk-KZ"/>
        </w:rPr>
        <w:t>= a · b</w:t>
      </w:r>
      <w:r w:rsidRPr="00C241FC">
        <w:rPr>
          <w:rFonts w:ascii="Times New Roman" w:eastAsia="Calibri" w:hAnsi="Times New Roman" w:cs="Times New Roman"/>
          <w:sz w:val="28"/>
          <w:szCs w:val="28"/>
          <w:lang w:val="kk-KZ"/>
        </w:rPr>
        <w:t>.</w:t>
      </w:r>
    </w:p>
    <w:p w:rsidR="00C241FC" w:rsidRPr="00C241FC" w:rsidRDefault="00C241FC" w:rsidP="00C241FC">
      <w:pPr>
        <w:spacing w:after="0" w:line="240" w:lineRule="auto"/>
        <w:ind w:firstLine="709"/>
        <w:jc w:val="both"/>
        <w:rPr>
          <w:rFonts w:ascii="Times New Roman" w:eastAsia="Calibri" w:hAnsi="Times New Roman" w:cs="Times New Roman"/>
          <w:i/>
          <w:iCs/>
          <w:sz w:val="28"/>
          <w:szCs w:val="28"/>
          <w:lang w:val="kk-KZ"/>
        </w:rPr>
      </w:pPr>
      <w:r w:rsidRPr="00C241FC">
        <w:rPr>
          <w:rFonts w:ascii="Times New Roman" w:eastAsia="Calibri" w:hAnsi="Times New Roman" w:cs="Times New Roman"/>
          <w:sz w:val="28"/>
          <w:szCs w:val="28"/>
          <w:lang w:val="kk-KZ"/>
        </w:rPr>
        <w:t xml:space="preserve">2. </w:t>
      </w:r>
      <w:r w:rsidRPr="00C241FC">
        <w:rPr>
          <w:rFonts w:ascii="Times New Roman" w:eastAsia="Calibri" w:hAnsi="Times New Roman" w:cs="Times New Roman"/>
          <w:i/>
          <w:iCs/>
          <w:sz w:val="28"/>
          <w:szCs w:val="28"/>
          <w:lang w:val="kk-KZ"/>
        </w:rPr>
        <w:t xml:space="preserve">a </w:t>
      </w:r>
      <m:oMath>
        <m:r>
          <w:rPr>
            <w:rFonts w:ascii="Cambria Math" w:eastAsia="Calibri" w:hAnsi="Cambria Math" w:cs="Times New Roman"/>
            <w:sz w:val="28"/>
            <w:szCs w:val="28"/>
            <w:lang w:val="kk-KZ"/>
          </w:rPr>
          <m:t>∙</m:t>
        </m:r>
      </m:oMath>
      <w:r w:rsidRPr="00C241FC">
        <w:rPr>
          <w:rFonts w:ascii="Times New Roman" w:eastAsia="Calibri" w:hAnsi="Times New Roman" w:cs="Times New Roman"/>
          <w:i/>
          <w:iCs/>
          <w:sz w:val="28"/>
          <w:szCs w:val="28"/>
          <w:lang w:val="kk-KZ"/>
        </w:rPr>
        <w:t xml:space="preserve"> b</w:t>
      </w:r>
      <w:r w:rsidRPr="00C241FC">
        <w:rPr>
          <w:rFonts w:ascii="Times New Roman" w:eastAsia="Calibri" w:hAnsi="Times New Roman" w:cs="Times New Roman"/>
          <w:sz w:val="28"/>
          <w:szCs w:val="28"/>
          <w:lang w:val="kk-KZ"/>
        </w:rPr>
        <w:t xml:space="preserve"> = ЕҮОБ </w:t>
      </w:r>
      <w:r w:rsidRPr="00C241FC">
        <w:rPr>
          <w:rFonts w:ascii="Times New Roman" w:eastAsia="Calibri" w:hAnsi="Times New Roman" w:cs="Times New Roman"/>
          <w:i/>
          <w:iCs/>
          <w:sz w:val="28"/>
          <w:szCs w:val="28"/>
          <w:lang w:val="kk-KZ"/>
        </w:rPr>
        <w:t>(a, b) ·</w:t>
      </w:r>
      <w:r w:rsidRPr="00C241FC">
        <w:rPr>
          <w:rFonts w:ascii="Times New Roman" w:eastAsia="Calibri" w:hAnsi="Times New Roman" w:cs="Times New Roman"/>
          <w:sz w:val="28"/>
          <w:szCs w:val="28"/>
          <w:lang w:val="kk-KZ"/>
        </w:rPr>
        <w:t xml:space="preserve"> ЕКОЕ [</w:t>
      </w:r>
      <w:r w:rsidRPr="00C241FC">
        <w:rPr>
          <w:rFonts w:ascii="Times New Roman" w:eastAsia="Calibri" w:hAnsi="Times New Roman" w:cs="Times New Roman"/>
          <w:i/>
          <w:iCs/>
          <w:sz w:val="28"/>
          <w:szCs w:val="28"/>
          <w:lang w:val="kk-KZ"/>
        </w:rPr>
        <w:t>a, b</w:t>
      </w:r>
      <w:r w:rsidRPr="00C241FC">
        <w:rPr>
          <w:rFonts w:ascii="Times New Roman" w:eastAsia="Calibri" w:hAnsi="Times New Roman" w:cs="Times New Roman"/>
          <w:sz w:val="28"/>
          <w:szCs w:val="28"/>
          <w:lang w:val="kk-KZ"/>
        </w:rPr>
        <w:t>]</w:t>
      </w:r>
      <w:r w:rsidRPr="00C241FC">
        <w:rPr>
          <w:rFonts w:ascii="Times New Roman" w:eastAsia="Calibri" w:hAnsi="Times New Roman" w:cs="Times New Roman"/>
          <w:i/>
          <w:iCs/>
          <w:sz w:val="28"/>
          <w:szCs w:val="28"/>
          <w:lang w:val="kk-KZ"/>
        </w:rPr>
        <w:t>.</w:t>
      </w:r>
    </w:p>
    <w:p w:rsidR="00C241FC" w:rsidRPr="00C241FC" w:rsidRDefault="00C241FC" w:rsidP="00C241FC">
      <w:pPr>
        <w:spacing w:after="0" w:line="240" w:lineRule="auto"/>
        <w:ind w:firstLine="709"/>
        <w:rPr>
          <w:rFonts w:ascii="Times New Roman" w:eastAsia="Calibri" w:hAnsi="Times New Roman" w:cs="Times New Roman"/>
          <w:sz w:val="28"/>
          <w:szCs w:val="28"/>
          <w:lang w:val="kk-KZ"/>
        </w:rPr>
      </w:pPr>
      <w:r w:rsidRPr="00C241FC">
        <w:rPr>
          <w:rFonts w:ascii="Times New Roman" w:eastAsia="Calibri" w:hAnsi="Times New Roman" w:cs="Times New Roman"/>
          <w:b/>
          <w:bCs/>
          <w:i/>
          <w:iCs/>
          <w:sz w:val="28"/>
          <w:szCs w:val="28"/>
          <w:lang w:val="kk-KZ"/>
        </w:rPr>
        <w:t xml:space="preserve">Мысал. </w:t>
      </w:r>
      <w:r w:rsidRPr="00C241FC">
        <w:rPr>
          <w:rFonts w:ascii="Times New Roman" w:eastAsia="Calibri" w:hAnsi="Times New Roman" w:cs="Times New Roman"/>
          <w:sz w:val="28"/>
          <w:szCs w:val="28"/>
          <w:lang w:val="kk-KZ"/>
        </w:rPr>
        <w:t>(18, 8, 10) сандарының ең кіші ортақ еселігін (ЕКОЕ) табыңыз.</w:t>
      </w:r>
    </w:p>
    <w:p w:rsidR="00C241FC" w:rsidRPr="00C241FC" w:rsidRDefault="00C241FC" w:rsidP="00C241FC">
      <w:pPr>
        <w:spacing w:after="0" w:line="240" w:lineRule="auto"/>
        <w:ind w:firstLine="709"/>
        <w:rPr>
          <w:rFonts w:ascii="Times New Roman" w:eastAsia="Calibri" w:hAnsi="Times New Roman" w:cs="Times New Roman"/>
          <w:sz w:val="28"/>
          <w:szCs w:val="28"/>
          <w:lang w:val="kk-KZ"/>
        </w:rPr>
      </w:pPr>
      <w:r w:rsidRPr="00C241FC">
        <w:rPr>
          <w:rFonts w:ascii="Times New Roman" w:eastAsia="Calibri" w:hAnsi="Times New Roman" w:cs="Times New Roman"/>
          <w:i/>
          <w:iCs/>
          <w:sz w:val="28"/>
          <w:szCs w:val="28"/>
          <w:lang w:val="kk-KZ"/>
        </w:rPr>
        <w:t>Шешуі.</w:t>
      </w:r>
      <w:r w:rsidRPr="00C241FC">
        <w:rPr>
          <w:rFonts w:ascii="Times New Roman" w:eastAsia="Calibri" w:hAnsi="Times New Roman" w:cs="Times New Roman"/>
          <w:sz w:val="28"/>
          <w:szCs w:val="28"/>
          <w:lang w:val="kk-KZ"/>
        </w:rPr>
        <w:t>Алдымен 18, 8 және 10 сандарын жай көбейткіштерге жіктейміз:</w:t>
      </w:r>
    </w:p>
    <w:p w:rsidR="00C241FC" w:rsidRPr="00C241FC" w:rsidRDefault="00C241FC" w:rsidP="00C241FC">
      <w:pPr>
        <w:spacing w:after="0" w:line="240" w:lineRule="auto"/>
        <w:jc w:val="both"/>
        <w:rPr>
          <w:rFonts w:ascii="Times New Roman" w:eastAsia="Calibri" w:hAnsi="Times New Roman" w:cs="Times New Roman"/>
          <w:sz w:val="28"/>
          <w:szCs w:val="28"/>
          <w:lang w:val="kk-KZ"/>
        </w:rPr>
      </w:pPr>
    </w:p>
    <w:tbl>
      <w:tblPr>
        <w:tblStyle w:val="1"/>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451"/>
        <w:gridCol w:w="3191"/>
      </w:tblGrid>
      <w:tr w:rsidR="00C241FC" w:rsidRPr="00C241FC" w:rsidTr="003A513F">
        <w:tc>
          <w:tcPr>
            <w:tcW w:w="1668" w:type="dxa"/>
          </w:tcPr>
          <w:p w:rsidR="00C241FC" w:rsidRPr="00C241FC" w:rsidRDefault="00C241FC" w:rsidP="00C241FC">
            <w:pPr>
              <w:rPr>
                <w:rFonts w:ascii="Times New Roman" w:eastAsia="Calibri" w:hAnsi="Times New Roman" w:cs="Times New Roman"/>
                <w:sz w:val="28"/>
                <w:szCs w:val="28"/>
                <w:lang w:val="kk-KZ"/>
              </w:rPr>
            </w:pPr>
            <w:r w:rsidRPr="00C241FC">
              <w:rPr>
                <w:rFonts w:ascii="Times New Roman" w:eastAsia="Calibri"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211455</wp:posOffset>
                      </wp:positionH>
                      <wp:positionV relativeFrom="paragraph">
                        <wp:posOffset>59690</wp:posOffset>
                      </wp:positionV>
                      <wp:extent cx="0" cy="718185"/>
                      <wp:effectExtent l="10160" t="11430" r="8890" b="1333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81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5EB6912"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5pt,4.7pt" to="16.65pt,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"/>
                  </w:pict>
                </mc:Fallback>
              </mc:AlternateContent>
            </w:r>
            <w:r w:rsidRPr="00C241FC">
              <w:rPr>
                <w:rFonts w:ascii="Times New Roman" w:eastAsia="Calibri" w:hAnsi="Times New Roman" w:cs="Times New Roman"/>
                <w:sz w:val="28"/>
                <w:szCs w:val="28"/>
                <w:lang w:val="kk-KZ"/>
              </w:rPr>
              <w:t xml:space="preserve">18  2            </w:t>
            </w:r>
          </w:p>
          <w:p w:rsidR="00C241FC" w:rsidRPr="00C241FC" w:rsidRDefault="00C241FC" w:rsidP="00C241FC">
            <w:pPr>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 xml:space="preserve">  9  3</w:t>
            </w:r>
          </w:p>
          <w:p w:rsidR="00C241FC" w:rsidRPr="00C241FC" w:rsidRDefault="00C241FC" w:rsidP="00C241FC">
            <w:pPr>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 xml:space="preserve">  3  3</w:t>
            </w:r>
          </w:p>
          <w:p w:rsidR="00C241FC" w:rsidRPr="00C241FC" w:rsidRDefault="00C241FC" w:rsidP="00C241FC">
            <w:pPr>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 xml:space="preserve">  1</w:t>
            </w:r>
          </w:p>
        </w:tc>
        <w:tc>
          <w:tcPr>
            <w:tcW w:w="1451" w:type="dxa"/>
          </w:tcPr>
          <w:p w:rsidR="00C241FC" w:rsidRPr="00C241FC" w:rsidRDefault="00C241FC" w:rsidP="00C241FC">
            <w:pPr>
              <w:jc w:val="both"/>
              <w:rPr>
                <w:rFonts w:ascii="Times New Roman" w:eastAsia="Calibri" w:hAnsi="Times New Roman" w:cs="Times New Roman"/>
                <w:sz w:val="28"/>
                <w:szCs w:val="28"/>
                <w:lang w:val="kk-KZ"/>
              </w:rPr>
            </w:pPr>
            <w:r w:rsidRPr="00C241FC">
              <w:rPr>
                <w:rFonts w:ascii="Times New Roman" w:eastAsia="Calibri"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140970</wp:posOffset>
                      </wp:positionH>
                      <wp:positionV relativeFrom="paragraph">
                        <wp:posOffset>59690</wp:posOffset>
                      </wp:positionV>
                      <wp:extent cx="0" cy="718185"/>
                      <wp:effectExtent l="8255" t="11430" r="10795" b="1333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81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15301FE" id="Прямая соединительная линия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pt,4.7pt" to="11.1pt,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"/>
                  </w:pict>
                </mc:Fallback>
              </mc:AlternateContent>
            </w:r>
            <w:r w:rsidRPr="00C241FC">
              <w:rPr>
                <w:rFonts w:ascii="Times New Roman" w:eastAsia="Calibri" w:hAnsi="Times New Roman" w:cs="Times New Roman"/>
                <w:sz w:val="28"/>
                <w:szCs w:val="28"/>
                <w:lang w:val="kk-KZ"/>
              </w:rPr>
              <w:t>8  2</w:t>
            </w:r>
          </w:p>
          <w:p w:rsidR="00C241FC" w:rsidRPr="00C241FC" w:rsidRDefault="00C241FC" w:rsidP="00C241FC">
            <w:pPr>
              <w:jc w:val="both"/>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4  2</w:t>
            </w:r>
          </w:p>
          <w:p w:rsidR="00C241FC" w:rsidRPr="00C241FC" w:rsidRDefault="00C241FC" w:rsidP="00C241FC">
            <w:pPr>
              <w:jc w:val="both"/>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2  2</w:t>
            </w:r>
          </w:p>
          <w:p w:rsidR="00C241FC" w:rsidRPr="00C241FC" w:rsidRDefault="00C241FC" w:rsidP="00C241FC">
            <w:pPr>
              <w:jc w:val="both"/>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1</w:t>
            </w:r>
          </w:p>
        </w:tc>
        <w:tc>
          <w:tcPr>
            <w:tcW w:w="3191" w:type="dxa"/>
          </w:tcPr>
          <w:p w:rsidR="00C241FC" w:rsidRPr="00C241FC" w:rsidRDefault="00C241FC" w:rsidP="00C241FC">
            <w:pPr>
              <w:jc w:val="both"/>
              <w:rPr>
                <w:rFonts w:ascii="Times New Roman" w:eastAsia="Calibri" w:hAnsi="Times New Roman" w:cs="Times New Roman"/>
                <w:sz w:val="28"/>
                <w:szCs w:val="28"/>
                <w:lang w:val="kk-KZ"/>
              </w:rPr>
            </w:pPr>
            <w:r w:rsidRPr="00C241FC">
              <w:rPr>
                <w:rFonts w:ascii="Times New Roman" w:eastAsia="Calibri"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227330</wp:posOffset>
                      </wp:positionH>
                      <wp:positionV relativeFrom="paragraph">
                        <wp:posOffset>59690</wp:posOffset>
                      </wp:positionV>
                      <wp:extent cx="0" cy="503555"/>
                      <wp:effectExtent l="6350" t="11430" r="12700" b="889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3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63DDD81"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pt,4.7pt" to="17.9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"/>
                  </w:pict>
                </mc:Fallback>
              </mc:AlternateContent>
            </w:r>
            <w:r w:rsidRPr="00C241FC">
              <w:rPr>
                <w:rFonts w:ascii="Times New Roman" w:eastAsia="Calibri" w:hAnsi="Times New Roman" w:cs="Times New Roman"/>
                <w:sz w:val="28"/>
                <w:szCs w:val="28"/>
                <w:lang w:val="kk-KZ"/>
              </w:rPr>
              <w:t>10  2</w:t>
            </w:r>
          </w:p>
          <w:p w:rsidR="00C241FC" w:rsidRPr="00C241FC" w:rsidRDefault="00C241FC" w:rsidP="00C241FC">
            <w:pPr>
              <w:jc w:val="both"/>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 xml:space="preserve">  5  5</w:t>
            </w:r>
          </w:p>
          <w:p w:rsidR="00C241FC" w:rsidRPr="00C241FC" w:rsidRDefault="00C241FC" w:rsidP="00C241FC">
            <w:pPr>
              <w:jc w:val="both"/>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 xml:space="preserve">  1</w:t>
            </w:r>
          </w:p>
        </w:tc>
      </w:tr>
    </w:tbl>
    <w:p w:rsidR="00C241FC" w:rsidRPr="00C241FC" w:rsidRDefault="00C241FC" w:rsidP="00C241FC">
      <w:pPr>
        <w:spacing w:after="0" w:line="240" w:lineRule="auto"/>
        <w:jc w:val="both"/>
        <w:rPr>
          <w:rFonts w:ascii="Times New Roman" w:eastAsia="Times New Roman" w:hAnsi="Times New Roman" w:cs="Times New Roman"/>
          <w:sz w:val="28"/>
          <w:szCs w:val="28"/>
          <w:lang w:val="en-US"/>
        </w:rPr>
      </w:pPr>
      <m:oMathPara>
        <m:oMath>
          <m:r>
            <w:rPr>
              <w:rFonts w:ascii="Cambria Math" w:eastAsia="Calibri" w:hAnsi="Cambria Math" w:cs="Times New Roman"/>
              <w:sz w:val="28"/>
              <w:szCs w:val="28"/>
              <w:lang w:val="en-US"/>
            </w:rPr>
            <m:t>18=2∙</m:t>
          </m:r>
          <m:sSup>
            <m:sSupPr>
              <m:ctrlPr>
                <w:rPr>
                  <w:rFonts w:ascii="Cambria Math" w:eastAsia="Calibri" w:hAnsi="Cambria Math" w:cs="Times New Roman"/>
                  <w:i/>
                  <w:sz w:val="28"/>
                  <w:szCs w:val="28"/>
                  <w:lang w:val="en-US"/>
                </w:rPr>
              </m:ctrlPr>
            </m:sSupPr>
            <m:e>
              <m:r>
                <w:rPr>
                  <w:rFonts w:ascii="Cambria Math" w:eastAsia="Calibri" w:hAnsi="Cambria Math" w:cs="Times New Roman"/>
                  <w:sz w:val="28"/>
                  <w:szCs w:val="28"/>
                  <w:lang w:val="en-US"/>
                </w:rPr>
                <m:t>3</m:t>
              </m:r>
            </m:e>
            <m:sup>
              <m:r>
                <w:rPr>
                  <w:rFonts w:ascii="Cambria Math" w:eastAsia="Calibri" w:hAnsi="Cambria Math" w:cs="Times New Roman"/>
                  <w:sz w:val="28"/>
                  <w:szCs w:val="28"/>
                  <w:lang w:val="en-US"/>
                </w:rPr>
                <m:t>2</m:t>
              </m:r>
            </m:sup>
          </m:sSup>
        </m:oMath>
      </m:oMathPara>
    </w:p>
    <w:p w:rsidR="00C241FC" w:rsidRPr="00C241FC" w:rsidRDefault="00C241FC" w:rsidP="00C241FC">
      <w:pPr>
        <w:spacing w:after="0" w:line="240" w:lineRule="auto"/>
        <w:jc w:val="both"/>
        <w:rPr>
          <w:rFonts w:ascii="Times New Roman" w:eastAsia="Times New Roman" w:hAnsi="Times New Roman" w:cs="Times New Roman"/>
          <w:sz w:val="28"/>
          <w:szCs w:val="28"/>
          <w:lang w:val="kk-KZ"/>
        </w:rPr>
      </w:pPr>
      <m:oMathPara>
        <m:oMath>
          <m:r>
            <w:rPr>
              <w:rFonts w:ascii="Cambria Math" w:eastAsia="Times New Roman" w:hAnsi="Cambria Math" w:cs="Times New Roman"/>
              <w:sz w:val="28"/>
              <w:szCs w:val="28"/>
              <w:lang w:val="kk-KZ"/>
            </w:rPr>
            <m:t>8=</m:t>
          </m:r>
          <m:sSup>
            <m:sSupPr>
              <m:ctrlPr>
                <w:rPr>
                  <w:rFonts w:ascii="Cambria Math" w:eastAsia="Times New Roman" w:hAnsi="Cambria Math" w:cs="Times New Roman"/>
                  <w:i/>
                  <w:sz w:val="28"/>
                  <w:szCs w:val="28"/>
                  <w:lang w:val="kk-KZ"/>
                </w:rPr>
              </m:ctrlPr>
            </m:sSupPr>
            <m:e>
              <m:r>
                <w:rPr>
                  <w:rFonts w:ascii="Cambria Math" w:eastAsia="Times New Roman" w:hAnsi="Cambria Math" w:cs="Times New Roman"/>
                  <w:sz w:val="28"/>
                  <w:szCs w:val="28"/>
                  <w:lang w:val="kk-KZ"/>
                </w:rPr>
                <m:t>2</m:t>
              </m:r>
            </m:e>
            <m:sup>
              <m:r>
                <w:rPr>
                  <w:rFonts w:ascii="Cambria Math" w:eastAsia="Times New Roman" w:hAnsi="Cambria Math" w:cs="Times New Roman"/>
                  <w:sz w:val="28"/>
                  <w:szCs w:val="28"/>
                  <w:lang w:val="kk-KZ"/>
                </w:rPr>
                <m:t>3</m:t>
              </m:r>
            </m:sup>
          </m:sSup>
        </m:oMath>
      </m:oMathPara>
    </w:p>
    <w:p w:rsidR="00C241FC" w:rsidRPr="00C241FC" w:rsidRDefault="00C241FC" w:rsidP="00C241FC">
      <w:pPr>
        <w:spacing w:after="0" w:line="240" w:lineRule="auto"/>
        <w:jc w:val="both"/>
        <w:rPr>
          <w:rFonts w:ascii="Times New Roman" w:eastAsia="Times New Roman" w:hAnsi="Times New Roman" w:cs="Times New Roman"/>
          <w:sz w:val="28"/>
          <w:szCs w:val="28"/>
          <w:lang w:val="kk-KZ"/>
        </w:rPr>
      </w:pPr>
      <m:oMathPara>
        <m:oMath>
          <m:r>
            <w:rPr>
              <w:rFonts w:ascii="Cambria Math" w:eastAsia="Times New Roman" w:hAnsi="Cambria Math" w:cs="Times New Roman"/>
              <w:sz w:val="28"/>
              <w:szCs w:val="28"/>
              <w:lang w:val="kk-KZ"/>
            </w:rPr>
            <m:t>10=2∙5</m:t>
          </m:r>
        </m:oMath>
      </m:oMathPara>
    </w:p>
    <w:p w:rsidR="00C241FC" w:rsidRPr="00C241FC" w:rsidRDefault="00C241FC" w:rsidP="00C241FC">
      <w:pPr>
        <w:spacing w:after="0" w:line="240" w:lineRule="auto"/>
        <w:jc w:val="both"/>
        <w:rPr>
          <w:rFonts w:ascii="Times New Roman" w:eastAsia="Times New Roman" w:hAnsi="Times New Roman" w:cs="Times New Roman"/>
          <w:sz w:val="28"/>
          <w:szCs w:val="28"/>
          <w:lang w:val="kk-KZ"/>
        </w:rPr>
      </w:pPr>
    </w:p>
    <w:p w:rsidR="00C241FC" w:rsidRPr="00C241FC" w:rsidRDefault="00C241FC" w:rsidP="00C241FC">
      <w:pPr>
        <w:spacing w:after="0" w:line="240" w:lineRule="auto"/>
        <w:ind w:firstLine="709"/>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 xml:space="preserve">Бұдан ортақ көбейткіштердің дәрежесінің үлкенін аламыз. Ол </w:t>
      </w:r>
      <m:oMath>
        <m:sSup>
          <m:sSupPr>
            <m:ctrlPr>
              <w:rPr>
                <w:rFonts w:ascii="Cambria Math" w:eastAsia="Calibri" w:hAnsi="Cambria Math" w:cs="Times New Roman"/>
                <w:i/>
                <w:sz w:val="28"/>
                <w:szCs w:val="28"/>
                <w:lang w:val="kk-KZ"/>
              </w:rPr>
            </m:ctrlPr>
          </m:sSupPr>
          <m:e>
            <m:r>
              <w:rPr>
                <w:rFonts w:ascii="Cambria Math" w:eastAsia="Calibri" w:hAnsi="Cambria Math" w:cs="Times New Roman"/>
                <w:sz w:val="28"/>
                <w:szCs w:val="28"/>
                <w:lang w:val="kk-KZ"/>
              </w:rPr>
              <m:t>2</m:t>
            </m:r>
          </m:e>
          <m:sup>
            <m:r>
              <w:rPr>
                <w:rFonts w:ascii="Cambria Math" w:eastAsia="Calibri" w:hAnsi="Cambria Math" w:cs="Times New Roman"/>
                <w:sz w:val="28"/>
                <w:szCs w:val="28"/>
                <w:lang w:val="kk-KZ"/>
              </w:rPr>
              <m:t>3</m:t>
            </m:r>
          </m:sup>
        </m:sSup>
        <m:r>
          <w:rPr>
            <w:rFonts w:ascii="Cambria Math" w:eastAsia="Calibri" w:hAnsi="Cambria Math" w:cs="Times New Roman"/>
            <w:sz w:val="28"/>
            <w:szCs w:val="28"/>
            <w:lang w:val="kk-KZ"/>
          </w:rPr>
          <m:t xml:space="preserve"> және</m:t>
        </m:r>
        <m:sSup>
          <m:sSupPr>
            <m:ctrlPr>
              <w:rPr>
                <w:rFonts w:ascii="Cambria Math" w:eastAsia="Calibri" w:hAnsi="Cambria Math" w:cs="Times New Roman"/>
                <w:i/>
                <w:sz w:val="28"/>
                <w:szCs w:val="28"/>
                <w:lang w:val="en-US"/>
              </w:rPr>
            </m:ctrlPr>
          </m:sSupPr>
          <m:e>
            <m:r>
              <w:rPr>
                <w:rFonts w:ascii="Cambria Math" w:eastAsia="Calibri" w:hAnsi="Cambria Math" w:cs="Times New Roman"/>
                <w:sz w:val="28"/>
                <w:szCs w:val="28"/>
              </w:rPr>
              <m:t>3</m:t>
            </m:r>
          </m:e>
          <m:sup>
            <m:r>
              <w:rPr>
                <w:rFonts w:ascii="Cambria Math" w:eastAsia="Calibri" w:hAnsi="Cambria Math" w:cs="Times New Roman"/>
                <w:sz w:val="28"/>
                <w:szCs w:val="28"/>
              </w:rPr>
              <m:t>2</m:t>
            </m:r>
          </m:sup>
        </m:sSup>
      </m:oMath>
      <w:r w:rsidRPr="00C241FC">
        <w:rPr>
          <w:rFonts w:ascii="Times New Roman" w:eastAsia="Calibri" w:hAnsi="Times New Roman" w:cs="Times New Roman"/>
          <w:sz w:val="28"/>
          <w:szCs w:val="28"/>
          <w:lang w:val="kk-KZ"/>
        </w:rPr>
        <w:t xml:space="preserve">. Ортақ емес көбейткіш 5 санын да аламыз. </w:t>
      </w:r>
    </w:p>
    <w:p w:rsidR="00C241FC" w:rsidRPr="00C241FC" w:rsidRDefault="00C241FC" w:rsidP="00C241FC">
      <w:pPr>
        <w:spacing w:after="0" w:line="240" w:lineRule="auto"/>
        <w:ind w:firstLine="709"/>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 xml:space="preserve">Сонда ЕКОЕ (18, 8, 10) = </w:t>
      </w:r>
      <m:oMath>
        <m:sSup>
          <m:sSupPr>
            <m:ctrlPr>
              <w:rPr>
                <w:rFonts w:ascii="Cambria Math" w:eastAsia="Calibri" w:hAnsi="Cambria Math" w:cs="Times New Roman"/>
                <w:i/>
                <w:sz w:val="28"/>
                <w:szCs w:val="28"/>
                <w:lang w:val="kk-KZ"/>
              </w:rPr>
            </m:ctrlPr>
          </m:sSupPr>
          <m:e>
            <m:r>
              <w:rPr>
                <w:rFonts w:ascii="Cambria Math" w:eastAsia="Calibri" w:hAnsi="Cambria Math" w:cs="Times New Roman"/>
                <w:sz w:val="28"/>
                <w:szCs w:val="28"/>
                <w:lang w:val="kk-KZ"/>
              </w:rPr>
              <m:t>2</m:t>
            </m:r>
          </m:e>
          <m:sup>
            <m:r>
              <w:rPr>
                <w:rFonts w:ascii="Cambria Math" w:eastAsia="Calibri" w:hAnsi="Cambria Math" w:cs="Times New Roman"/>
                <w:sz w:val="28"/>
                <w:szCs w:val="28"/>
                <w:lang w:val="kk-KZ"/>
              </w:rPr>
              <m:t>3</m:t>
            </m:r>
          </m:sup>
        </m:sSup>
        <m:r>
          <w:rPr>
            <w:rFonts w:ascii="Cambria Math" w:eastAsia="Calibri" w:hAnsi="Cambria Math" w:cs="Times New Roman"/>
            <w:sz w:val="28"/>
            <w:szCs w:val="28"/>
            <w:lang w:val="kk-KZ"/>
          </w:rPr>
          <m:t>∙</m:t>
        </m:r>
        <m:sSup>
          <m:sSupPr>
            <m:ctrlPr>
              <w:rPr>
                <w:rFonts w:ascii="Cambria Math" w:eastAsia="Calibri" w:hAnsi="Cambria Math" w:cs="Times New Roman"/>
                <w:i/>
                <w:sz w:val="28"/>
                <w:szCs w:val="28"/>
                <w:lang w:val="kk-KZ"/>
              </w:rPr>
            </m:ctrlPr>
          </m:sSupPr>
          <m:e>
            <m:r>
              <w:rPr>
                <w:rFonts w:ascii="Cambria Math" w:eastAsia="Calibri" w:hAnsi="Cambria Math" w:cs="Times New Roman"/>
                <w:sz w:val="28"/>
                <w:szCs w:val="28"/>
                <w:lang w:val="kk-KZ"/>
              </w:rPr>
              <m:t>3</m:t>
            </m:r>
          </m:e>
          <m:sup>
            <m:r>
              <w:rPr>
                <w:rFonts w:ascii="Cambria Math" w:eastAsia="Calibri" w:hAnsi="Cambria Math" w:cs="Times New Roman"/>
                <w:sz w:val="28"/>
                <w:szCs w:val="28"/>
                <w:lang w:val="kk-KZ"/>
              </w:rPr>
              <m:t>2</m:t>
            </m:r>
          </m:sup>
        </m:sSup>
        <m:r>
          <w:rPr>
            <w:rFonts w:ascii="Cambria Math" w:eastAsia="Calibri" w:hAnsi="Cambria Math" w:cs="Times New Roman"/>
            <w:sz w:val="28"/>
            <w:szCs w:val="28"/>
            <w:lang w:val="kk-KZ"/>
          </w:rPr>
          <m:t>∙5=360</m:t>
        </m:r>
      </m:oMath>
      <w:r w:rsidRPr="00C241FC">
        <w:rPr>
          <w:rFonts w:ascii="Times New Roman" w:eastAsia="Times New Roman" w:hAnsi="Times New Roman" w:cs="Times New Roman"/>
          <w:sz w:val="28"/>
          <w:szCs w:val="28"/>
          <w:lang w:val="kk-KZ"/>
        </w:rPr>
        <w:t>.</w:t>
      </w:r>
    </w:p>
    <w:p w:rsidR="00C241FC" w:rsidRPr="00C241FC" w:rsidRDefault="00C241FC" w:rsidP="00C241FC">
      <w:pPr>
        <w:spacing w:after="0" w:line="240" w:lineRule="auto"/>
        <w:ind w:firstLine="709"/>
        <w:jc w:val="both"/>
        <w:rPr>
          <w:rFonts w:ascii="Times New Roman" w:eastAsia="Calibri" w:hAnsi="Times New Roman" w:cs="Times New Roman"/>
          <w:sz w:val="28"/>
          <w:szCs w:val="28"/>
        </w:rPr>
      </w:pPr>
      <w:r w:rsidRPr="00C241FC">
        <w:rPr>
          <w:rFonts w:ascii="Times New Roman" w:eastAsia="Calibri" w:hAnsi="Times New Roman" w:cs="Times New Roman"/>
          <w:i/>
          <w:iCs/>
          <w:sz w:val="28"/>
          <w:szCs w:val="28"/>
          <w:lang w:val="kk-KZ"/>
        </w:rPr>
        <w:t>Жауабы</w:t>
      </w:r>
      <w:r w:rsidRPr="00C241FC">
        <w:rPr>
          <w:rFonts w:ascii="Times New Roman" w:eastAsia="Calibri" w:hAnsi="Times New Roman" w:cs="Times New Roman"/>
          <w:sz w:val="28"/>
          <w:szCs w:val="28"/>
          <w:lang w:val="kk-KZ"/>
        </w:rPr>
        <w:t>. ЕКОЕ (18, 8, 10) = 360.</w:t>
      </w:r>
    </w:p>
    <w:p w:rsidR="00C241FC" w:rsidRDefault="00C241FC" w:rsidP="00C241FC">
      <w:pPr>
        <w:spacing w:after="0" w:line="240" w:lineRule="auto"/>
        <w:jc w:val="both"/>
        <w:rPr>
          <w:rFonts w:ascii="Times New Roman" w:eastAsia="Calibri" w:hAnsi="Times New Roman" w:cs="Times New Roman"/>
          <w:sz w:val="28"/>
          <w:szCs w:val="28"/>
        </w:rPr>
      </w:pPr>
    </w:p>
    <w:p w:rsidR="00510170" w:rsidRDefault="00510170" w:rsidP="00C241FC">
      <w:pPr>
        <w:spacing w:after="0" w:line="240" w:lineRule="auto"/>
        <w:jc w:val="both"/>
        <w:rPr>
          <w:rFonts w:ascii="Times New Roman" w:eastAsia="Calibri" w:hAnsi="Times New Roman" w:cs="Times New Roman"/>
          <w:sz w:val="28"/>
          <w:szCs w:val="28"/>
        </w:rPr>
      </w:pPr>
    </w:p>
    <w:p w:rsidR="00510170" w:rsidRPr="00C241FC" w:rsidRDefault="00510170" w:rsidP="00C241FC">
      <w:pPr>
        <w:spacing w:after="0" w:line="240" w:lineRule="auto"/>
        <w:jc w:val="both"/>
        <w:rPr>
          <w:rFonts w:ascii="Times New Roman" w:eastAsia="Calibri" w:hAnsi="Times New Roman" w:cs="Times New Roman"/>
          <w:sz w:val="28"/>
          <w:szCs w:val="28"/>
        </w:rPr>
      </w:pPr>
    </w:p>
    <w:p w:rsidR="00C241FC" w:rsidRPr="00C241FC" w:rsidRDefault="00C241FC" w:rsidP="00C241FC">
      <w:pPr>
        <w:spacing w:after="0" w:line="240" w:lineRule="auto"/>
        <w:ind w:left="1069"/>
        <w:jc w:val="center"/>
        <w:rPr>
          <w:rFonts w:ascii="Times New Roman" w:eastAsia="Calibri" w:hAnsi="Times New Roman" w:cs="Times New Roman"/>
          <w:b/>
          <w:bCs/>
          <w:sz w:val="28"/>
          <w:szCs w:val="28"/>
          <w:lang w:val="kk-KZ"/>
        </w:rPr>
      </w:pPr>
      <w:r w:rsidRPr="00C241FC">
        <w:rPr>
          <w:rFonts w:ascii="Times New Roman" w:eastAsia="Calibri" w:hAnsi="Times New Roman" w:cs="Times New Roman"/>
          <w:b/>
          <w:bCs/>
          <w:sz w:val="28"/>
          <w:szCs w:val="28"/>
          <w:lang w:val="kk-KZ"/>
        </w:rPr>
        <w:lastRenderedPageBreak/>
        <w:t>Кітап беті. Газет</w:t>
      </w:r>
      <m:oMath>
        <m:r>
          <m:rPr>
            <m:sty m:val="bi"/>
          </m:rPr>
          <w:rPr>
            <w:rFonts w:ascii="Cambria Math" w:eastAsia="Calibri" w:hAnsi="Cambria Math" w:cs="Times New Roman"/>
            <w:sz w:val="28"/>
            <w:szCs w:val="28"/>
            <w:lang w:val="kk-KZ"/>
          </w:rPr>
          <m:t>-</m:t>
        </m:r>
      </m:oMath>
      <w:r w:rsidRPr="00C241FC">
        <w:rPr>
          <w:rFonts w:ascii="Times New Roman" w:eastAsia="Calibri" w:hAnsi="Times New Roman" w:cs="Times New Roman"/>
          <w:b/>
          <w:bCs/>
          <w:sz w:val="28"/>
          <w:szCs w:val="28"/>
          <w:lang w:val="kk-KZ"/>
        </w:rPr>
        <w:t>журнал беті</w:t>
      </w:r>
    </w:p>
    <w:p w:rsidR="00C241FC" w:rsidRPr="00C241FC" w:rsidRDefault="00C241FC" w:rsidP="00C241FC">
      <w:pPr>
        <w:spacing w:after="0" w:line="240" w:lineRule="auto"/>
        <w:ind w:firstLine="709"/>
        <w:jc w:val="both"/>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 xml:space="preserve">Барлық кітаптардың беттері кәдімгі цифрлармен нөмірленеді. Есептерде кітап бетін нөмірлеуге пайдаланылған цифлар саны беріледі және сол кітаптың неше беттен тұратынын табуға болады. </w:t>
      </w:r>
    </w:p>
    <w:p w:rsidR="00C241FC" w:rsidRPr="00C241FC" w:rsidRDefault="00C241FC" w:rsidP="00C241FC">
      <w:pPr>
        <w:spacing w:after="0" w:line="240" w:lineRule="auto"/>
        <w:ind w:firstLine="709"/>
        <w:jc w:val="both"/>
        <w:rPr>
          <w:rFonts w:ascii="Times New Roman" w:eastAsia="Calibri" w:hAnsi="Times New Roman" w:cs="Times New Roman"/>
          <w:i/>
          <w:iCs/>
          <w:sz w:val="28"/>
          <w:szCs w:val="28"/>
          <w:lang w:val="kk-KZ"/>
        </w:rPr>
      </w:pPr>
      <w:r w:rsidRPr="00C241FC">
        <w:rPr>
          <w:rFonts w:ascii="Times New Roman" w:eastAsia="Calibri" w:hAnsi="Times New Roman" w:cs="Times New Roman"/>
          <w:i/>
          <w:iCs/>
          <w:sz w:val="28"/>
          <w:szCs w:val="28"/>
          <w:lang w:val="kk-KZ"/>
        </w:rPr>
        <w:t xml:space="preserve">Яғни формуласы: </w:t>
      </w:r>
    </w:p>
    <w:p w:rsidR="00C241FC" w:rsidRPr="00C241FC" w:rsidRDefault="00C241FC" w:rsidP="00C241FC">
      <w:pPr>
        <w:spacing w:after="0" w:line="240" w:lineRule="auto"/>
        <w:jc w:val="both"/>
        <w:rPr>
          <w:rFonts w:ascii="Times New Roman" w:eastAsia="Times New Roman" w:hAnsi="Times New Roman" w:cs="Times New Roman"/>
          <w:sz w:val="28"/>
          <w:szCs w:val="28"/>
          <w:lang w:val="kk-KZ"/>
        </w:rPr>
      </w:pPr>
      <w:r w:rsidRPr="00C241FC">
        <w:rPr>
          <w:rFonts w:ascii="Times New Roman" w:eastAsia="Calibri" w:hAnsi="Times New Roman" w:cs="Times New Roman"/>
          <w:sz w:val="28"/>
          <w:szCs w:val="28"/>
          <w:lang w:val="kk-KZ"/>
        </w:rPr>
        <w:t>(</w:t>
      </w:r>
      <w:r w:rsidRPr="00C241FC">
        <w:rPr>
          <w:rFonts w:ascii="Times New Roman" w:eastAsia="Calibri" w:hAnsi="Times New Roman" w:cs="Times New Roman"/>
          <w:i/>
          <w:iCs/>
          <w:sz w:val="28"/>
          <w:szCs w:val="28"/>
          <w:lang w:val="kk-KZ"/>
        </w:rPr>
        <w:t>n</w:t>
      </w:r>
      <w:r w:rsidRPr="00C241FC">
        <w:rPr>
          <w:rFonts w:ascii="Times New Roman" w:eastAsia="Calibri" w:hAnsi="Times New Roman" w:cs="Times New Roman"/>
          <w:sz w:val="28"/>
          <w:szCs w:val="28"/>
          <w:lang w:val="kk-KZ"/>
        </w:rPr>
        <w:t xml:space="preserve"> - кітаптың беттерін нөмірлеу үшін қолданылған цифр. </w:t>
      </w:r>
      <m:oMath>
        <m:r>
          <w:rPr>
            <w:rFonts w:ascii="Cambria Math" w:eastAsia="Calibri" w:hAnsi="Cambria Math" w:cs="Times New Roman"/>
            <w:sz w:val="28"/>
            <w:szCs w:val="28"/>
            <w:lang w:val="kk-KZ"/>
          </w:rPr>
          <m:t>189&lt;n≤2889</m:t>
        </m:r>
      </m:oMath>
      <w:r w:rsidRPr="00C241FC">
        <w:rPr>
          <w:rFonts w:ascii="Times New Roman" w:eastAsia="Times New Roman" w:hAnsi="Times New Roman" w:cs="Times New Roman"/>
          <w:sz w:val="28"/>
          <w:szCs w:val="28"/>
          <w:lang w:val="kk-KZ"/>
        </w:rPr>
        <w:t>)</w:t>
      </w:r>
    </w:p>
    <w:p w:rsidR="00C241FC" w:rsidRPr="00C241FC" w:rsidRDefault="00C241FC" w:rsidP="00C241FC">
      <w:pPr>
        <w:spacing w:after="0" w:line="240" w:lineRule="auto"/>
        <w:ind w:firstLine="709"/>
        <w:jc w:val="both"/>
        <w:rPr>
          <w:rFonts w:ascii="Times New Roman" w:eastAsia="Times New Roman" w:hAnsi="Times New Roman" w:cs="Times New Roman"/>
          <w:sz w:val="28"/>
          <w:szCs w:val="28"/>
          <w:lang w:val="kk-KZ"/>
        </w:rPr>
      </w:pPr>
      <w:r w:rsidRPr="00C241FC">
        <w:rPr>
          <w:rFonts w:ascii="Times New Roman" w:eastAsia="Times New Roman" w:hAnsi="Times New Roman" w:cs="Times New Roman"/>
          <w:sz w:val="28"/>
          <w:szCs w:val="28"/>
          <w:lang w:val="kk-KZ"/>
        </w:rPr>
        <w:t xml:space="preserve">Егер кітап </w:t>
      </w:r>
      <w:r w:rsidRPr="00C241FC">
        <w:rPr>
          <w:rFonts w:ascii="Times New Roman" w:eastAsia="Times New Roman" w:hAnsi="Times New Roman" w:cs="Times New Roman"/>
          <w:i/>
          <w:iCs/>
          <w:sz w:val="28"/>
          <w:szCs w:val="28"/>
          <w:lang w:val="kk-KZ"/>
        </w:rPr>
        <w:t>1-ші</w:t>
      </w:r>
      <w:r w:rsidRPr="00C241FC">
        <w:rPr>
          <w:rFonts w:ascii="Times New Roman" w:eastAsia="Times New Roman" w:hAnsi="Times New Roman" w:cs="Times New Roman"/>
          <w:sz w:val="28"/>
          <w:szCs w:val="28"/>
          <w:lang w:val="kk-KZ"/>
        </w:rPr>
        <w:t xml:space="preserve"> беттен басталатын болса, </w:t>
      </w:r>
    </w:p>
    <w:p w:rsidR="00C241FC" w:rsidRPr="00C241FC" w:rsidRDefault="00C241FC" w:rsidP="00C241FC">
      <w:pPr>
        <w:spacing w:after="0" w:line="240" w:lineRule="auto"/>
        <w:ind w:firstLine="709"/>
        <w:jc w:val="both"/>
        <w:rPr>
          <w:rFonts w:ascii="Times New Roman" w:eastAsia="Times New Roman" w:hAnsi="Times New Roman" w:cs="Times New Roman"/>
          <w:sz w:val="28"/>
          <w:szCs w:val="28"/>
          <w:lang w:val="kk-KZ"/>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12"/>
        <w:gridCol w:w="543"/>
      </w:tblGrid>
      <w:tr w:rsidR="00C241FC" w:rsidRPr="00C241FC" w:rsidTr="003A513F">
        <w:tc>
          <w:tcPr>
            <w:tcW w:w="9311" w:type="dxa"/>
          </w:tcPr>
          <w:p w:rsidR="00C241FC" w:rsidRPr="00C241FC" w:rsidRDefault="00C241FC" w:rsidP="00C241FC">
            <w:pPr>
              <w:rPr>
                <w:rFonts w:ascii="Times New Roman" w:eastAsia="Times New Roman" w:hAnsi="Times New Roman" w:cs="Times New Roman"/>
                <w:sz w:val="28"/>
                <w:szCs w:val="28"/>
                <w:lang w:val="kk-KZ"/>
              </w:rPr>
            </w:pPr>
            <m:oMathPara>
              <m:oMathParaPr>
                <m:jc m:val="center"/>
              </m:oMathParaPr>
              <m:oMath>
                <m:r>
                  <w:rPr>
                    <w:rFonts w:ascii="Cambria Math" w:eastAsia="Calibri" w:hAnsi="Cambria Math" w:cs="Times New Roman"/>
                    <w:sz w:val="28"/>
                    <w:szCs w:val="28"/>
                    <w:lang w:val="kk-KZ"/>
                  </w:rPr>
                  <m:t>Кітап беті=</m:t>
                </m:r>
                <m:f>
                  <m:fPr>
                    <m:ctrlPr>
                      <w:rPr>
                        <w:rFonts w:ascii="Cambria Math" w:eastAsia="Calibri" w:hAnsi="Cambria Math" w:cs="Times New Roman"/>
                        <w:i/>
                        <w:sz w:val="28"/>
                        <w:szCs w:val="28"/>
                        <w:lang w:val="kk-KZ"/>
                      </w:rPr>
                    </m:ctrlPr>
                  </m:fPr>
                  <m:num>
                    <m:r>
                      <w:rPr>
                        <w:rFonts w:ascii="Cambria Math" w:eastAsia="Calibri" w:hAnsi="Cambria Math" w:cs="Times New Roman"/>
                        <w:sz w:val="28"/>
                        <w:szCs w:val="28"/>
                        <w:lang w:val="en-US"/>
                      </w:rPr>
                      <m:t>n-189</m:t>
                    </m:r>
                  </m:num>
                  <m:den>
                    <m:r>
                      <w:rPr>
                        <w:rFonts w:ascii="Cambria Math" w:eastAsia="Calibri" w:hAnsi="Cambria Math" w:cs="Times New Roman"/>
                        <w:sz w:val="28"/>
                        <w:szCs w:val="28"/>
                        <w:lang w:val="kk-KZ"/>
                      </w:rPr>
                      <m:t>3</m:t>
                    </m:r>
                  </m:den>
                </m:f>
                <m:r>
                  <w:rPr>
                    <w:rFonts w:ascii="Cambria Math" w:eastAsia="Calibri" w:hAnsi="Cambria Math" w:cs="Times New Roman"/>
                    <w:sz w:val="28"/>
                    <w:szCs w:val="28"/>
                    <w:lang w:val="kk-KZ"/>
                  </w:rPr>
                  <m:t>+99</m:t>
                </m:r>
              </m:oMath>
            </m:oMathPara>
          </w:p>
        </w:tc>
        <w:tc>
          <w:tcPr>
            <w:tcW w:w="543" w:type="dxa"/>
          </w:tcPr>
          <w:p w:rsidR="00C241FC" w:rsidRPr="00C241FC" w:rsidRDefault="00C241FC" w:rsidP="00C241FC">
            <w:pPr>
              <w:jc w:val="right"/>
              <w:rPr>
                <w:rFonts w:ascii="Times New Roman" w:eastAsia="Times New Roman" w:hAnsi="Times New Roman" w:cs="Times New Roman"/>
                <w:sz w:val="28"/>
                <w:szCs w:val="28"/>
                <w:lang w:val="kk-KZ"/>
              </w:rPr>
            </w:pPr>
            <w:r w:rsidRPr="00C241FC">
              <w:rPr>
                <w:rFonts w:ascii="Times New Roman" w:eastAsia="Times New Roman" w:hAnsi="Times New Roman" w:cs="Times New Roman"/>
                <w:sz w:val="28"/>
                <w:szCs w:val="28"/>
                <w:lang w:val="kk-KZ"/>
              </w:rPr>
              <w:t>(1)</w:t>
            </w:r>
          </w:p>
        </w:tc>
      </w:tr>
    </w:tbl>
    <w:p w:rsidR="00C241FC" w:rsidRPr="00C241FC" w:rsidRDefault="00C241FC" w:rsidP="00C241FC">
      <w:pPr>
        <w:spacing w:after="0" w:line="240" w:lineRule="auto"/>
        <w:rPr>
          <w:rFonts w:ascii="Times New Roman" w:eastAsia="Calibri" w:hAnsi="Times New Roman" w:cs="Times New Roman"/>
          <w:sz w:val="28"/>
          <w:szCs w:val="28"/>
          <w:lang w:val="kk-KZ"/>
        </w:rPr>
      </w:pPr>
    </w:p>
    <w:p w:rsidR="00C241FC" w:rsidRPr="00C241FC" w:rsidRDefault="00C241FC" w:rsidP="00C241FC">
      <w:pPr>
        <w:spacing w:after="0" w:line="240" w:lineRule="auto"/>
        <w:ind w:firstLine="709"/>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 xml:space="preserve">Егер кітап </w:t>
      </w:r>
      <w:r w:rsidRPr="00C241FC">
        <w:rPr>
          <w:rFonts w:ascii="Times New Roman" w:eastAsia="Calibri" w:hAnsi="Times New Roman" w:cs="Times New Roman"/>
          <w:i/>
          <w:iCs/>
          <w:sz w:val="28"/>
          <w:szCs w:val="28"/>
        </w:rPr>
        <w:t>3</w:t>
      </w:r>
      <w:r w:rsidRPr="00C241FC">
        <w:rPr>
          <w:rFonts w:ascii="Times New Roman" w:eastAsia="Calibri" w:hAnsi="Times New Roman" w:cs="Times New Roman"/>
          <w:i/>
          <w:iCs/>
          <w:sz w:val="28"/>
          <w:szCs w:val="28"/>
          <w:lang w:val="kk-KZ"/>
        </w:rPr>
        <w:t>-ші</w:t>
      </w:r>
      <w:r w:rsidRPr="00C241FC">
        <w:rPr>
          <w:rFonts w:ascii="Times New Roman" w:eastAsia="Calibri" w:hAnsi="Times New Roman" w:cs="Times New Roman"/>
          <w:sz w:val="28"/>
          <w:szCs w:val="28"/>
          <w:lang w:val="kk-KZ"/>
        </w:rPr>
        <w:t xml:space="preserve"> беттен басталатын болса, </w:t>
      </w:r>
    </w:p>
    <w:p w:rsidR="00C241FC" w:rsidRPr="00C241FC" w:rsidRDefault="00C241FC" w:rsidP="00C241FC">
      <w:pPr>
        <w:spacing w:after="0" w:line="240" w:lineRule="auto"/>
        <w:ind w:firstLine="709"/>
        <w:rPr>
          <w:rFonts w:ascii="Times New Roman" w:eastAsia="Calibri" w:hAnsi="Times New Roman" w:cs="Times New Roman"/>
          <w:sz w:val="28"/>
          <w:szCs w:val="28"/>
          <w:lang w:val="kk-KZ"/>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12"/>
        <w:gridCol w:w="543"/>
      </w:tblGrid>
      <w:tr w:rsidR="00C241FC" w:rsidRPr="00C241FC" w:rsidTr="003A513F">
        <w:tc>
          <w:tcPr>
            <w:tcW w:w="9311" w:type="dxa"/>
          </w:tcPr>
          <w:p w:rsidR="00C241FC" w:rsidRPr="00C241FC" w:rsidRDefault="00C241FC" w:rsidP="00C241FC">
            <w:pPr>
              <w:rPr>
                <w:rFonts w:ascii="Times New Roman" w:eastAsia="Times New Roman" w:hAnsi="Times New Roman" w:cs="Times New Roman"/>
                <w:i/>
                <w:sz w:val="28"/>
                <w:szCs w:val="28"/>
                <w:lang w:val="kk-KZ"/>
              </w:rPr>
            </w:pPr>
            <m:oMathPara>
              <m:oMathParaPr>
                <m:jc m:val="center"/>
              </m:oMathParaPr>
              <m:oMath>
                <m:r>
                  <w:rPr>
                    <w:rFonts w:ascii="Cambria Math" w:eastAsia="Calibri" w:hAnsi="Cambria Math" w:cs="Times New Roman"/>
                    <w:sz w:val="28"/>
                    <w:szCs w:val="28"/>
                  </w:rPr>
                  <m:t>Кітап беті=</m:t>
                </m:r>
                <m:f>
                  <m:fPr>
                    <m:ctrlPr>
                      <w:rPr>
                        <w:rFonts w:ascii="Cambria Math" w:eastAsia="Calibri" w:hAnsi="Cambria Math" w:cs="Times New Roman"/>
                        <w:i/>
                        <w:sz w:val="28"/>
                        <w:szCs w:val="28"/>
                      </w:rPr>
                    </m:ctrlPr>
                  </m:fPr>
                  <m:num>
                    <m:r>
                      <w:rPr>
                        <w:rFonts w:ascii="Cambria Math" w:eastAsia="Calibri" w:hAnsi="Cambria Math" w:cs="Times New Roman"/>
                        <w:sz w:val="28"/>
                        <w:szCs w:val="28"/>
                      </w:rPr>
                      <m:t>n-187</m:t>
                    </m:r>
                  </m:num>
                  <m:den>
                    <m:r>
                      <w:rPr>
                        <w:rFonts w:ascii="Cambria Math" w:eastAsia="Calibri" w:hAnsi="Cambria Math" w:cs="Times New Roman"/>
                        <w:sz w:val="28"/>
                        <w:szCs w:val="28"/>
                      </w:rPr>
                      <m:t>3</m:t>
                    </m:r>
                  </m:den>
                </m:f>
                <m:r>
                  <w:rPr>
                    <w:rFonts w:ascii="Cambria Math" w:eastAsia="Calibri" w:hAnsi="Cambria Math" w:cs="Times New Roman"/>
                    <w:sz w:val="28"/>
                    <w:szCs w:val="28"/>
                  </w:rPr>
                  <m:t>+99</m:t>
                </m:r>
              </m:oMath>
            </m:oMathPara>
          </w:p>
        </w:tc>
        <w:tc>
          <w:tcPr>
            <w:tcW w:w="543" w:type="dxa"/>
          </w:tcPr>
          <w:p w:rsidR="00C241FC" w:rsidRPr="00C241FC" w:rsidRDefault="00C241FC" w:rsidP="00C241FC">
            <w:pPr>
              <w:jc w:val="right"/>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(2)</w:t>
            </w:r>
          </w:p>
        </w:tc>
      </w:tr>
    </w:tbl>
    <w:p w:rsidR="00C241FC" w:rsidRPr="00C241FC" w:rsidRDefault="00C241FC" w:rsidP="00C241FC">
      <w:pPr>
        <w:spacing w:after="0" w:line="240" w:lineRule="auto"/>
        <w:rPr>
          <w:rFonts w:ascii="Times New Roman" w:eastAsia="Calibri" w:hAnsi="Times New Roman" w:cs="Times New Roman"/>
          <w:i/>
          <w:sz w:val="28"/>
          <w:szCs w:val="28"/>
          <w:lang w:val="kk-KZ"/>
        </w:rPr>
      </w:pPr>
    </w:p>
    <w:p w:rsidR="00C241FC" w:rsidRPr="00C241FC" w:rsidRDefault="00C241FC" w:rsidP="00C241FC">
      <w:pPr>
        <w:spacing w:after="0" w:line="240" w:lineRule="auto"/>
        <w:ind w:firstLine="709"/>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 xml:space="preserve">Ал егер газет немесе журнал </w:t>
      </w:r>
      <w:r w:rsidRPr="00C241FC">
        <w:rPr>
          <w:rFonts w:ascii="Times New Roman" w:eastAsia="Calibri" w:hAnsi="Times New Roman" w:cs="Times New Roman"/>
          <w:i/>
          <w:iCs/>
          <w:sz w:val="28"/>
          <w:szCs w:val="28"/>
          <w:lang w:val="kk-KZ"/>
        </w:rPr>
        <w:t>n</w:t>
      </w:r>
      <w:r w:rsidRPr="00C241FC">
        <w:rPr>
          <w:rFonts w:ascii="Times New Roman" w:eastAsia="Calibri" w:hAnsi="Times New Roman" w:cs="Times New Roman"/>
          <w:sz w:val="28"/>
          <w:szCs w:val="28"/>
          <w:lang w:val="kk-KZ"/>
        </w:rPr>
        <w:t xml:space="preserve"> беттен тұрса, онда кез келген қос бетінің қосындысы </w:t>
      </w:r>
      <w:r w:rsidRPr="00C241FC">
        <w:rPr>
          <w:rFonts w:ascii="Times New Roman" w:eastAsia="Calibri" w:hAnsi="Times New Roman" w:cs="Times New Roman"/>
          <w:i/>
          <w:iCs/>
          <w:sz w:val="28"/>
          <w:szCs w:val="28"/>
          <w:lang w:val="kk-KZ"/>
        </w:rPr>
        <w:t>n+1</w:t>
      </w:r>
      <w:r w:rsidRPr="00C241FC">
        <w:rPr>
          <w:rFonts w:ascii="Times New Roman" w:eastAsia="Calibri" w:hAnsi="Times New Roman" w:cs="Times New Roman"/>
          <w:sz w:val="28"/>
          <w:szCs w:val="28"/>
          <w:lang w:val="kk-KZ"/>
        </w:rPr>
        <w:t xml:space="preserve"> болады. [20]</w:t>
      </w:r>
    </w:p>
    <w:p w:rsidR="00C241FC" w:rsidRPr="00C241FC" w:rsidRDefault="00C241FC" w:rsidP="00C241FC">
      <w:pPr>
        <w:spacing w:after="0" w:line="240" w:lineRule="auto"/>
        <w:ind w:firstLine="709"/>
        <w:rPr>
          <w:rFonts w:ascii="Times New Roman" w:eastAsia="Calibri" w:hAnsi="Times New Roman" w:cs="Times New Roman"/>
          <w:sz w:val="28"/>
          <w:szCs w:val="28"/>
          <w:lang w:val="kk-KZ"/>
        </w:rPr>
      </w:pPr>
      <w:r w:rsidRPr="00C241FC">
        <w:rPr>
          <w:rFonts w:ascii="Times New Roman" w:eastAsia="Calibri" w:hAnsi="Times New Roman" w:cs="Times New Roman"/>
          <w:b/>
          <w:bCs/>
          <w:sz w:val="28"/>
          <w:szCs w:val="28"/>
          <w:lang w:val="kk-KZ"/>
        </w:rPr>
        <w:t>Мысал.</w:t>
      </w:r>
      <w:r w:rsidRPr="00C241FC">
        <w:rPr>
          <w:rFonts w:ascii="Times New Roman" w:eastAsia="Calibri" w:hAnsi="Times New Roman" w:cs="Times New Roman"/>
          <w:sz w:val="28"/>
          <w:szCs w:val="28"/>
          <w:lang w:val="kk-KZ"/>
        </w:rPr>
        <w:t xml:space="preserve"> Кітаптың беттерін нөмірлеу үшін 300 цифр пайдаланылды. Осы кітапта барлығы неше бет екенін анықтаңыз.</w:t>
      </w:r>
    </w:p>
    <w:p w:rsidR="00C241FC" w:rsidRPr="00C241FC" w:rsidRDefault="00C241FC" w:rsidP="00C241FC">
      <w:pPr>
        <w:spacing w:after="0" w:line="240" w:lineRule="auto"/>
        <w:ind w:firstLine="709"/>
        <w:rPr>
          <w:rFonts w:ascii="Times New Roman" w:eastAsia="Calibri" w:hAnsi="Times New Roman" w:cs="Times New Roman"/>
          <w:sz w:val="28"/>
          <w:szCs w:val="28"/>
          <w:lang w:val="kk-KZ"/>
        </w:rPr>
      </w:pPr>
      <w:r w:rsidRPr="00C241FC">
        <w:rPr>
          <w:rFonts w:ascii="Times New Roman" w:eastAsia="Calibri" w:hAnsi="Times New Roman" w:cs="Times New Roman"/>
          <w:i/>
          <w:iCs/>
          <w:sz w:val="28"/>
          <w:szCs w:val="28"/>
          <w:lang w:val="kk-KZ"/>
        </w:rPr>
        <w:t>Шешуі.</w:t>
      </w:r>
      <w:r w:rsidRPr="00C241FC">
        <w:rPr>
          <w:rFonts w:ascii="Times New Roman" w:eastAsia="Calibri" w:hAnsi="Times New Roman" w:cs="Times New Roman"/>
          <w:sz w:val="28"/>
          <w:szCs w:val="28"/>
          <w:lang w:val="kk-KZ"/>
        </w:rPr>
        <w:t xml:space="preserve"> Бұнда бет берілмеген, яғни кітап 1-ші беттен нөмірленген. </w:t>
      </w:r>
    </w:p>
    <w:p w:rsidR="00C241FC" w:rsidRPr="00C241FC" w:rsidRDefault="00C241FC" w:rsidP="00C241FC">
      <w:pPr>
        <w:spacing w:after="0" w:line="240" w:lineRule="auto"/>
        <w:ind w:firstLine="709"/>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Формула бойынша шығарсақ:</w:t>
      </w:r>
    </w:p>
    <w:p w:rsidR="00C241FC" w:rsidRPr="00C241FC" w:rsidRDefault="00C241FC" w:rsidP="00C241FC">
      <w:pPr>
        <w:spacing w:after="0" w:line="240" w:lineRule="auto"/>
        <w:ind w:firstLine="709"/>
        <w:rPr>
          <w:rFonts w:ascii="Times New Roman" w:eastAsia="Calibri" w:hAnsi="Times New Roman" w:cs="Times New Roman"/>
          <w:sz w:val="28"/>
          <w:szCs w:val="28"/>
          <w:lang w:val="kk-KZ"/>
        </w:rPr>
      </w:pPr>
      <m:oMathPara>
        <m:oMathParaPr>
          <m:jc m:val="left"/>
        </m:oMathParaPr>
        <m:oMath>
          <m:r>
            <w:rPr>
              <w:rFonts w:ascii="Cambria Math" w:eastAsia="Calibri" w:hAnsi="Cambria Math" w:cs="Times New Roman"/>
              <w:sz w:val="28"/>
              <w:szCs w:val="28"/>
              <w:lang w:val="kk-KZ"/>
            </w:rPr>
            <m:t>Кітап беті=</m:t>
          </m:r>
          <m:f>
            <m:fPr>
              <m:ctrlPr>
                <w:rPr>
                  <w:rFonts w:ascii="Cambria Math" w:eastAsia="Calibri" w:hAnsi="Cambria Math" w:cs="Times New Roman"/>
                  <w:i/>
                  <w:sz w:val="28"/>
                  <w:szCs w:val="28"/>
                  <w:lang w:val="kk-KZ"/>
                </w:rPr>
              </m:ctrlPr>
            </m:fPr>
            <m:num>
              <m:r>
                <w:rPr>
                  <w:rFonts w:ascii="Cambria Math" w:eastAsia="Calibri" w:hAnsi="Cambria Math" w:cs="Times New Roman"/>
                  <w:sz w:val="28"/>
                  <w:szCs w:val="28"/>
                  <w:lang w:val="kk-KZ"/>
                </w:rPr>
                <m:t>n-189</m:t>
              </m:r>
            </m:num>
            <m:den>
              <m:r>
                <w:rPr>
                  <w:rFonts w:ascii="Cambria Math" w:eastAsia="Calibri" w:hAnsi="Cambria Math" w:cs="Times New Roman"/>
                  <w:sz w:val="28"/>
                  <w:szCs w:val="28"/>
                  <w:lang w:val="kk-KZ"/>
                </w:rPr>
                <m:t>3</m:t>
              </m:r>
            </m:den>
          </m:f>
          <m:r>
            <w:rPr>
              <w:rFonts w:ascii="Cambria Math" w:eastAsia="Calibri" w:hAnsi="Cambria Math" w:cs="Times New Roman"/>
              <w:sz w:val="28"/>
              <w:szCs w:val="28"/>
              <w:lang w:val="kk-KZ"/>
            </w:rPr>
            <m:t>+99</m:t>
          </m:r>
          <m:r>
            <w:rPr>
              <w:rFonts w:ascii="Cambria Math" w:eastAsia="Times New Roman" w:hAnsi="Cambria Math" w:cs="Times New Roman"/>
              <w:sz w:val="28"/>
              <w:szCs w:val="28"/>
              <w:lang w:val="kk-KZ"/>
            </w:rPr>
            <m:t>=</m:t>
          </m:r>
          <m:f>
            <m:fPr>
              <m:ctrlPr>
                <w:rPr>
                  <w:rFonts w:ascii="Cambria Math" w:eastAsia="Times New Roman" w:hAnsi="Cambria Math" w:cs="Times New Roman"/>
                  <w:i/>
                  <w:sz w:val="28"/>
                  <w:szCs w:val="28"/>
                  <w:lang w:val="kk-KZ"/>
                </w:rPr>
              </m:ctrlPr>
            </m:fPr>
            <m:num>
              <m:r>
                <w:rPr>
                  <w:rFonts w:ascii="Cambria Math" w:eastAsia="Times New Roman" w:hAnsi="Cambria Math" w:cs="Times New Roman"/>
                  <w:sz w:val="28"/>
                  <w:szCs w:val="28"/>
                  <w:lang w:val="kk-KZ"/>
                </w:rPr>
                <m:t>300-189</m:t>
              </m:r>
            </m:num>
            <m:den>
              <m:r>
                <w:rPr>
                  <w:rFonts w:ascii="Cambria Math" w:eastAsia="Times New Roman" w:hAnsi="Cambria Math" w:cs="Times New Roman"/>
                  <w:sz w:val="28"/>
                  <w:szCs w:val="28"/>
                  <w:lang w:val="kk-KZ"/>
                </w:rPr>
                <m:t>3</m:t>
              </m:r>
            </m:den>
          </m:f>
          <m:r>
            <w:rPr>
              <w:rFonts w:ascii="Cambria Math" w:eastAsia="Times New Roman" w:hAnsi="Cambria Math" w:cs="Times New Roman"/>
              <w:sz w:val="28"/>
              <w:szCs w:val="28"/>
              <w:lang w:val="kk-KZ"/>
            </w:rPr>
            <m:t>+99=</m:t>
          </m:r>
          <m:f>
            <m:fPr>
              <m:ctrlPr>
                <w:rPr>
                  <w:rFonts w:ascii="Cambria Math" w:eastAsia="Times New Roman" w:hAnsi="Cambria Math" w:cs="Times New Roman"/>
                  <w:i/>
                  <w:sz w:val="28"/>
                  <w:szCs w:val="28"/>
                  <w:lang w:val="kk-KZ"/>
                </w:rPr>
              </m:ctrlPr>
            </m:fPr>
            <m:num>
              <m:r>
                <w:rPr>
                  <w:rFonts w:ascii="Cambria Math" w:eastAsia="Times New Roman" w:hAnsi="Cambria Math" w:cs="Times New Roman"/>
                  <w:sz w:val="28"/>
                  <w:szCs w:val="28"/>
                  <w:lang w:val="kk-KZ"/>
                </w:rPr>
                <m:t>111</m:t>
              </m:r>
            </m:num>
            <m:den>
              <m:r>
                <w:rPr>
                  <w:rFonts w:ascii="Cambria Math" w:eastAsia="Times New Roman" w:hAnsi="Cambria Math" w:cs="Times New Roman"/>
                  <w:sz w:val="28"/>
                  <w:szCs w:val="28"/>
                  <w:lang w:val="kk-KZ"/>
                </w:rPr>
                <m:t>3</m:t>
              </m:r>
            </m:den>
          </m:f>
          <m:r>
            <w:rPr>
              <w:rFonts w:ascii="Cambria Math" w:eastAsia="Times New Roman" w:hAnsi="Cambria Math" w:cs="Times New Roman"/>
              <w:sz w:val="28"/>
              <w:szCs w:val="28"/>
              <w:lang w:val="kk-KZ"/>
            </w:rPr>
            <m:t>+99=37+99=136</m:t>
          </m:r>
        </m:oMath>
      </m:oMathPara>
    </w:p>
    <w:p w:rsidR="00C241FC" w:rsidRPr="00C241FC" w:rsidRDefault="00C241FC" w:rsidP="00C241FC">
      <w:pPr>
        <w:spacing w:after="0" w:line="240" w:lineRule="auto"/>
        <w:ind w:firstLine="709"/>
        <w:rPr>
          <w:rFonts w:ascii="Times New Roman" w:eastAsia="Calibri" w:hAnsi="Times New Roman" w:cs="Times New Roman"/>
          <w:sz w:val="28"/>
          <w:szCs w:val="28"/>
          <w:lang w:val="kk-KZ"/>
        </w:rPr>
      </w:pPr>
      <w:r w:rsidRPr="00C241FC">
        <w:rPr>
          <w:rFonts w:ascii="Times New Roman" w:eastAsia="Calibri" w:hAnsi="Times New Roman" w:cs="Times New Roman"/>
          <w:i/>
          <w:iCs/>
          <w:sz w:val="28"/>
          <w:szCs w:val="28"/>
          <w:lang w:val="kk-KZ"/>
        </w:rPr>
        <w:t>Жауабы.</w:t>
      </w:r>
      <w:r w:rsidRPr="00C241FC">
        <w:rPr>
          <w:rFonts w:ascii="Times New Roman" w:eastAsia="Calibri" w:hAnsi="Times New Roman" w:cs="Times New Roman"/>
          <w:sz w:val="28"/>
          <w:szCs w:val="28"/>
          <w:lang w:val="kk-KZ"/>
        </w:rPr>
        <w:t xml:space="preserve"> Осы кітапта барлығы 136 бет екен.</w:t>
      </w:r>
    </w:p>
    <w:p w:rsidR="00C241FC" w:rsidRPr="00C241FC" w:rsidRDefault="00C241FC" w:rsidP="00C241FC">
      <w:pPr>
        <w:spacing w:after="0" w:line="240" w:lineRule="auto"/>
        <w:rPr>
          <w:rFonts w:ascii="Times New Roman" w:eastAsia="Calibri" w:hAnsi="Times New Roman" w:cs="Times New Roman"/>
          <w:sz w:val="28"/>
          <w:szCs w:val="28"/>
          <w:lang w:val="kk-KZ"/>
        </w:rPr>
      </w:pPr>
    </w:p>
    <w:p w:rsidR="00C241FC" w:rsidRPr="00C241FC" w:rsidRDefault="00C241FC" w:rsidP="00C241FC">
      <w:pPr>
        <w:tabs>
          <w:tab w:val="left" w:pos="3845"/>
        </w:tabs>
        <w:spacing w:after="0" w:line="240" w:lineRule="auto"/>
        <w:ind w:left="360"/>
        <w:jc w:val="center"/>
        <w:rPr>
          <w:rFonts w:ascii="Times New Roman" w:eastAsia="Calibri" w:hAnsi="Times New Roman" w:cs="Times New Roman"/>
          <w:b/>
          <w:bCs/>
          <w:sz w:val="28"/>
          <w:szCs w:val="28"/>
          <w:lang w:val="kk-KZ"/>
        </w:rPr>
      </w:pPr>
      <w:r w:rsidRPr="00C241FC">
        <w:rPr>
          <w:rFonts w:ascii="Times New Roman" w:eastAsia="Calibri" w:hAnsi="Times New Roman" w:cs="Times New Roman"/>
          <w:b/>
          <w:bCs/>
          <w:sz w:val="28"/>
          <w:szCs w:val="28"/>
          <w:lang w:val="kk-KZ"/>
        </w:rPr>
        <w:t>Арифметикалық орта, мода, өзгеріс ауқымы, медиана</w:t>
      </w:r>
    </w:p>
    <w:p w:rsidR="00C241FC" w:rsidRPr="00C241FC" w:rsidRDefault="00C241FC" w:rsidP="00C241FC">
      <w:pPr>
        <w:tabs>
          <w:tab w:val="left" w:pos="3845"/>
        </w:tabs>
        <w:spacing w:after="0" w:line="240" w:lineRule="auto"/>
        <w:ind w:firstLine="709"/>
        <w:jc w:val="both"/>
        <w:rPr>
          <w:rFonts w:ascii="Times New Roman" w:eastAsia="Calibri" w:hAnsi="Times New Roman" w:cs="Times New Roman"/>
          <w:sz w:val="28"/>
          <w:szCs w:val="28"/>
          <w:lang w:val="kk-KZ"/>
        </w:rPr>
      </w:pPr>
      <w:r w:rsidRPr="00C241FC">
        <w:rPr>
          <w:rFonts w:ascii="Times New Roman" w:eastAsia="Calibri" w:hAnsi="Times New Roman" w:cs="Times New Roman"/>
          <w:b/>
          <w:bCs/>
          <w:i/>
          <w:iCs/>
          <w:sz w:val="28"/>
          <w:szCs w:val="28"/>
          <w:lang w:val="kk-KZ"/>
        </w:rPr>
        <w:t xml:space="preserve">Анықтама. </w:t>
      </w:r>
      <w:r w:rsidRPr="00C241FC">
        <w:rPr>
          <w:rFonts w:ascii="Times New Roman" w:eastAsia="Calibri" w:hAnsi="Times New Roman" w:cs="Times New Roman"/>
          <w:b/>
          <w:bCs/>
          <w:sz w:val="28"/>
          <w:szCs w:val="28"/>
          <w:lang w:val="kk-KZ"/>
        </w:rPr>
        <w:t>Мода</w:t>
      </w:r>
      <w:r>
        <w:rPr>
          <w:rFonts w:ascii="Times New Roman" w:eastAsia="Calibri" w:hAnsi="Times New Roman" w:cs="Times New Roman"/>
          <w:b/>
          <w:bCs/>
          <w:sz w:val="28"/>
          <w:szCs w:val="28"/>
          <w:lang w:val="kk-KZ"/>
        </w:rPr>
        <w:t xml:space="preserve"> </w:t>
      </w:r>
      <w:r w:rsidRPr="00C241FC">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r w:rsidRPr="00C241FC">
        <w:rPr>
          <w:rFonts w:ascii="Times New Roman" w:eastAsia="Calibri" w:hAnsi="Times New Roman" w:cs="Times New Roman"/>
          <w:sz w:val="28"/>
          <w:szCs w:val="28"/>
          <w:lang w:val="kk-KZ"/>
        </w:rPr>
        <w:t>сандық қатарда жиі кездесетін мән. Мысалда, егер сіз бағалау санын есептесеңіз, ол саншығады: 3 – 1, 4 – 5, 5 – 4. Мода 4 саны болады.</w:t>
      </w:r>
    </w:p>
    <w:p w:rsidR="00C241FC" w:rsidRPr="00C241FC" w:rsidRDefault="00C241FC" w:rsidP="00C241FC">
      <w:pPr>
        <w:tabs>
          <w:tab w:val="left" w:pos="3845"/>
        </w:tabs>
        <w:spacing w:after="0" w:line="240" w:lineRule="auto"/>
        <w:ind w:firstLine="709"/>
        <w:jc w:val="both"/>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Егер қатарда жиі кездесетін бірнеше сандар болса (мысалы, студент тағы 5 алады), онда бұның модасы жоқ. Бірақ мода әрқашан сандық қатарды дұрыс сипаттауға мүмкіндік бермейді. Мысалда мода 4-ке тең. Бірақ оқушының үлгерімі шамамен 4 (мода) деп айту дұрыс емес. Шынында да, егер басқа оқушы бағаларды санау нәтижесінде пайда болса: 3 – 4, 4 – 5, 5 – 1, онда қорытынды бірдей болуы керек еді. Бірақ бірінші оқушы екіншіден жақсы оқитыны түсінікті.</w:t>
      </w:r>
    </w:p>
    <w:p w:rsidR="00C241FC" w:rsidRPr="00C241FC" w:rsidRDefault="00C241FC" w:rsidP="00C241FC">
      <w:pPr>
        <w:tabs>
          <w:tab w:val="left" w:pos="3845"/>
        </w:tabs>
        <w:spacing w:after="0" w:line="240" w:lineRule="auto"/>
        <w:ind w:firstLine="709"/>
        <w:jc w:val="both"/>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 xml:space="preserve">Шамалар жиынтығының орташа мәнін бағалау үшін </w:t>
      </w:r>
      <w:r w:rsidRPr="00C241FC">
        <w:rPr>
          <w:rFonts w:ascii="Times New Roman" w:eastAsia="Calibri" w:hAnsi="Times New Roman" w:cs="Times New Roman"/>
          <w:b/>
          <w:bCs/>
          <w:i/>
          <w:iCs/>
          <w:sz w:val="28"/>
          <w:szCs w:val="28"/>
          <w:lang w:val="kk-KZ"/>
        </w:rPr>
        <w:t>арифметикалық орта</w:t>
      </w:r>
      <w:r w:rsidRPr="00C241FC">
        <w:rPr>
          <w:rFonts w:ascii="Times New Roman" w:eastAsia="Calibri" w:hAnsi="Times New Roman" w:cs="Times New Roman"/>
          <w:sz w:val="28"/>
          <w:szCs w:val="28"/>
          <w:lang w:val="kk-KZ"/>
        </w:rPr>
        <w:t xml:space="preserve"> ұғым қолданылады. </w:t>
      </w:r>
    </w:p>
    <w:p w:rsidR="00C241FC" w:rsidRPr="00C241FC" w:rsidRDefault="00C241FC" w:rsidP="00C241FC">
      <w:pPr>
        <w:tabs>
          <w:tab w:val="left" w:pos="3845"/>
        </w:tabs>
        <w:spacing w:after="0" w:line="240" w:lineRule="auto"/>
        <w:ind w:firstLine="709"/>
        <w:jc w:val="both"/>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Анықтама бойынша сандар жиынының арифметикалық мәні - барлық сандардың олардың санына бөлінген қосындысы:</w:t>
      </w:r>
    </w:p>
    <w:p w:rsidR="00C241FC" w:rsidRPr="00C241FC" w:rsidRDefault="00C241FC" w:rsidP="00C241FC">
      <w:pPr>
        <w:tabs>
          <w:tab w:val="left" w:pos="3845"/>
        </w:tabs>
        <w:spacing w:after="0" w:line="240" w:lineRule="auto"/>
        <w:ind w:firstLine="709"/>
        <w:jc w:val="both"/>
        <w:rPr>
          <w:rFonts w:ascii="Times New Roman" w:eastAsia="Calibri" w:hAnsi="Times New Roman" w:cs="Times New Roman"/>
          <w:sz w:val="28"/>
          <w:szCs w:val="28"/>
          <w:lang w:val="kk-KZ"/>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12"/>
        <w:gridCol w:w="543"/>
      </w:tblGrid>
      <w:tr w:rsidR="00C241FC" w:rsidRPr="00C241FC" w:rsidTr="003A513F">
        <w:tc>
          <w:tcPr>
            <w:tcW w:w="9311" w:type="dxa"/>
          </w:tcPr>
          <w:p w:rsidR="00C241FC" w:rsidRPr="00C241FC" w:rsidRDefault="00C241FC" w:rsidP="00C241FC">
            <w:pPr>
              <w:tabs>
                <w:tab w:val="left" w:pos="3845"/>
              </w:tabs>
              <w:ind w:firstLine="709"/>
              <w:jc w:val="both"/>
              <w:rPr>
                <w:rFonts w:ascii="Times New Roman" w:eastAsia="Calibri" w:hAnsi="Times New Roman" w:cs="Times New Roman"/>
                <w:sz w:val="28"/>
                <w:szCs w:val="28"/>
                <w:lang w:val="kk-KZ"/>
              </w:rPr>
            </w:pPr>
            <m:oMathPara>
              <m:oMathParaPr>
                <m:jc m:val="center"/>
              </m:oMathParaPr>
              <m:oMath>
                <m:acc>
                  <m:accPr>
                    <m:chr m:val="̅"/>
                    <m:ctrlPr>
                      <w:rPr>
                        <w:rFonts w:ascii="Cambria Math" w:eastAsia="Calibri" w:hAnsi="Cambria Math" w:cs="Times New Roman"/>
                        <w:i/>
                        <w:sz w:val="28"/>
                        <w:szCs w:val="28"/>
                        <w:lang w:val="kk-KZ"/>
                      </w:rPr>
                    </m:ctrlPr>
                  </m:accPr>
                  <m:e>
                    <m:r>
                      <w:rPr>
                        <w:rFonts w:ascii="Cambria Math" w:eastAsia="Calibri" w:hAnsi="Cambria Math" w:cs="Times New Roman"/>
                        <w:sz w:val="28"/>
                        <w:szCs w:val="28"/>
                        <w:lang w:val="en-US"/>
                      </w:rPr>
                      <m:t>x</m:t>
                    </m:r>
                  </m:e>
                </m:acc>
                <m:r>
                  <w:rPr>
                    <w:rFonts w:ascii="Cambria Math" w:eastAsia="Calibri" w:hAnsi="Cambria Math" w:cs="Times New Roman"/>
                    <w:sz w:val="28"/>
                    <w:szCs w:val="28"/>
                    <w:lang w:val="kk-KZ"/>
                  </w:rPr>
                  <m:t>=</m:t>
                </m:r>
                <m:f>
                  <m:fPr>
                    <m:ctrlPr>
                      <w:rPr>
                        <w:rFonts w:ascii="Cambria Math" w:eastAsia="Calibri" w:hAnsi="Cambria Math" w:cs="Times New Roman"/>
                        <w:i/>
                        <w:sz w:val="28"/>
                        <w:szCs w:val="28"/>
                        <w:lang w:val="kk-KZ"/>
                      </w:rPr>
                    </m:ctrlPr>
                  </m:fPr>
                  <m:num>
                    <m:sSub>
                      <m:sSubPr>
                        <m:ctrlPr>
                          <w:rPr>
                            <w:rFonts w:ascii="Cambria Math" w:eastAsia="Calibri" w:hAnsi="Cambria Math" w:cs="Times New Roman"/>
                            <w:i/>
                            <w:sz w:val="28"/>
                            <w:szCs w:val="28"/>
                            <w:lang w:val="kk-KZ"/>
                          </w:rPr>
                        </m:ctrlPr>
                      </m:sSubPr>
                      <m:e>
                        <m:r>
                          <w:rPr>
                            <w:rFonts w:ascii="Cambria Math" w:eastAsia="Calibri" w:hAnsi="Cambria Math" w:cs="Times New Roman"/>
                            <w:sz w:val="28"/>
                            <w:szCs w:val="28"/>
                            <w:lang w:val="kk-KZ"/>
                          </w:rPr>
                          <m:t>x</m:t>
                        </m:r>
                      </m:e>
                      <m:sub>
                        <m:r>
                          <w:rPr>
                            <w:rFonts w:ascii="Cambria Math" w:eastAsia="Calibri" w:hAnsi="Cambria Math" w:cs="Times New Roman"/>
                            <w:sz w:val="28"/>
                            <w:szCs w:val="28"/>
                            <w:lang w:val="kk-KZ"/>
                          </w:rPr>
                          <m:t>1</m:t>
                        </m:r>
                      </m:sub>
                    </m:sSub>
                    <m:r>
                      <w:rPr>
                        <w:rFonts w:ascii="Cambria Math" w:eastAsia="Calibri" w:hAnsi="Cambria Math" w:cs="Times New Roman"/>
                        <w:sz w:val="28"/>
                        <w:szCs w:val="28"/>
                        <w:lang w:val="kk-KZ"/>
                      </w:rPr>
                      <m:t>+</m:t>
                    </m:r>
                    <m:sSub>
                      <m:sSubPr>
                        <m:ctrlPr>
                          <w:rPr>
                            <w:rFonts w:ascii="Cambria Math" w:eastAsia="Calibri" w:hAnsi="Cambria Math" w:cs="Times New Roman"/>
                            <w:i/>
                            <w:sz w:val="28"/>
                            <w:szCs w:val="28"/>
                            <w:lang w:val="kk-KZ"/>
                          </w:rPr>
                        </m:ctrlPr>
                      </m:sSubPr>
                      <m:e>
                        <m:r>
                          <w:rPr>
                            <w:rFonts w:ascii="Cambria Math" w:eastAsia="Calibri" w:hAnsi="Cambria Math" w:cs="Times New Roman"/>
                            <w:sz w:val="28"/>
                            <w:szCs w:val="28"/>
                            <w:lang w:val="kk-KZ"/>
                          </w:rPr>
                          <m:t>x</m:t>
                        </m:r>
                      </m:e>
                      <m:sub>
                        <m:r>
                          <w:rPr>
                            <w:rFonts w:ascii="Cambria Math" w:eastAsia="Calibri" w:hAnsi="Cambria Math" w:cs="Times New Roman"/>
                            <w:sz w:val="28"/>
                            <w:szCs w:val="28"/>
                            <w:lang w:val="kk-KZ"/>
                          </w:rPr>
                          <m:t>2</m:t>
                        </m:r>
                      </m:sub>
                    </m:sSub>
                    <m:r>
                      <w:rPr>
                        <w:rFonts w:ascii="Cambria Math" w:eastAsia="Calibri" w:hAnsi="Cambria Math" w:cs="Times New Roman"/>
                        <w:sz w:val="28"/>
                        <w:szCs w:val="28"/>
                        <w:lang w:val="kk-KZ"/>
                      </w:rPr>
                      <m:t>+…+</m:t>
                    </m:r>
                    <m:sSub>
                      <m:sSubPr>
                        <m:ctrlPr>
                          <w:rPr>
                            <w:rFonts w:ascii="Cambria Math" w:eastAsia="Calibri" w:hAnsi="Cambria Math" w:cs="Times New Roman"/>
                            <w:i/>
                            <w:sz w:val="28"/>
                            <w:szCs w:val="28"/>
                            <w:lang w:val="kk-KZ"/>
                          </w:rPr>
                        </m:ctrlPr>
                      </m:sSubPr>
                      <m:e>
                        <m:r>
                          <w:rPr>
                            <w:rFonts w:ascii="Cambria Math" w:eastAsia="Calibri" w:hAnsi="Cambria Math" w:cs="Times New Roman"/>
                            <w:sz w:val="28"/>
                            <w:szCs w:val="28"/>
                            <w:lang w:val="kk-KZ"/>
                          </w:rPr>
                          <m:t>x</m:t>
                        </m:r>
                      </m:e>
                      <m:sub>
                        <m:r>
                          <w:rPr>
                            <w:rFonts w:ascii="Cambria Math" w:eastAsia="Calibri" w:hAnsi="Cambria Math" w:cs="Times New Roman"/>
                            <w:sz w:val="28"/>
                            <w:szCs w:val="28"/>
                            <w:lang w:val="kk-KZ"/>
                          </w:rPr>
                          <m:t>n</m:t>
                        </m:r>
                      </m:sub>
                    </m:sSub>
                  </m:num>
                  <m:den>
                    <m:r>
                      <w:rPr>
                        <w:rFonts w:ascii="Cambria Math" w:eastAsia="Calibri" w:hAnsi="Cambria Math" w:cs="Times New Roman"/>
                        <w:sz w:val="28"/>
                        <w:szCs w:val="28"/>
                        <w:lang w:val="kk-KZ"/>
                      </w:rPr>
                      <m:t>n</m:t>
                    </m:r>
                  </m:den>
                </m:f>
              </m:oMath>
            </m:oMathPara>
          </w:p>
        </w:tc>
        <w:tc>
          <w:tcPr>
            <w:tcW w:w="543" w:type="dxa"/>
          </w:tcPr>
          <w:p w:rsidR="00C241FC" w:rsidRPr="00C241FC" w:rsidRDefault="00C241FC" w:rsidP="00C241FC">
            <w:pPr>
              <w:tabs>
                <w:tab w:val="left" w:pos="3845"/>
              </w:tabs>
              <w:jc w:val="right"/>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(3)</w:t>
            </w:r>
          </w:p>
        </w:tc>
      </w:tr>
    </w:tbl>
    <w:p w:rsidR="00C241FC" w:rsidRPr="00C241FC" w:rsidRDefault="00C241FC" w:rsidP="00C241FC">
      <w:pPr>
        <w:tabs>
          <w:tab w:val="left" w:pos="3845"/>
        </w:tabs>
        <w:spacing w:after="0" w:line="240" w:lineRule="auto"/>
        <w:ind w:firstLine="709"/>
        <w:rPr>
          <w:rFonts w:ascii="Times New Roman" w:eastAsia="Calibri" w:hAnsi="Times New Roman" w:cs="Times New Roman"/>
          <w:sz w:val="28"/>
          <w:szCs w:val="28"/>
          <w:lang w:val="kk-KZ"/>
        </w:rPr>
      </w:pPr>
    </w:p>
    <w:p w:rsidR="00C241FC" w:rsidRPr="00C241FC" w:rsidRDefault="00C241FC" w:rsidP="00C241FC">
      <w:pPr>
        <w:tabs>
          <w:tab w:val="left" w:pos="3845"/>
        </w:tabs>
        <w:spacing w:after="0" w:line="240" w:lineRule="auto"/>
        <w:ind w:firstLine="709"/>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Мысалда:</w:t>
      </w:r>
      <m:oMath>
        <m:r>
          <w:rPr>
            <w:rFonts w:ascii="Cambria Math" w:eastAsia="Calibri" w:hAnsi="Cambria Math" w:cs="Times New Roman"/>
            <w:sz w:val="28"/>
            <w:szCs w:val="28"/>
            <w:lang w:val="kk-KZ"/>
          </w:rPr>
          <m:t xml:space="preserve">  </m:t>
        </m:r>
        <m:sSub>
          <m:sSubPr>
            <m:ctrlPr>
              <w:rPr>
                <w:rFonts w:ascii="Cambria Math" w:eastAsia="Calibri" w:hAnsi="Cambria Math" w:cs="Times New Roman"/>
                <w:i/>
                <w:sz w:val="28"/>
                <w:szCs w:val="28"/>
                <w:lang w:val="en-US"/>
              </w:rPr>
            </m:ctrlPr>
          </m:sSubPr>
          <m:e>
            <m:r>
              <w:rPr>
                <w:rFonts w:ascii="Cambria Math" w:eastAsia="Calibri" w:hAnsi="Cambria Math" w:cs="Times New Roman"/>
                <w:sz w:val="28"/>
                <w:szCs w:val="28"/>
                <w:lang w:val="kk-KZ"/>
              </w:rPr>
              <m:t>x</m:t>
            </m:r>
          </m:e>
          <m:sub>
            <m:r>
              <w:rPr>
                <w:rFonts w:ascii="Cambria Math" w:eastAsia="Calibri" w:hAnsi="Cambria Math" w:cs="Times New Roman"/>
                <w:sz w:val="28"/>
                <w:szCs w:val="28"/>
                <w:lang w:val="kk-KZ"/>
              </w:rPr>
              <m:t>1</m:t>
            </m:r>
          </m:sub>
        </m:sSub>
        <m:r>
          <w:rPr>
            <w:rFonts w:ascii="Cambria Math" w:eastAsia="Calibri" w:hAnsi="Cambria Math" w:cs="Times New Roman"/>
            <w:sz w:val="28"/>
            <w:szCs w:val="28"/>
            <w:lang w:val="kk-KZ"/>
          </w:rPr>
          <m:t>=</m:t>
        </m:r>
        <m:f>
          <m:fPr>
            <m:ctrlPr>
              <w:rPr>
                <w:rFonts w:ascii="Cambria Math" w:eastAsia="Calibri" w:hAnsi="Cambria Math" w:cs="Times New Roman"/>
                <w:i/>
                <w:sz w:val="28"/>
                <w:szCs w:val="28"/>
                <w:lang w:val="en-US"/>
              </w:rPr>
            </m:ctrlPr>
          </m:fPr>
          <m:num>
            <m:r>
              <w:rPr>
                <w:rFonts w:ascii="Cambria Math" w:eastAsia="Calibri" w:hAnsi="Cambria Math" w:cs="Times New Roman"/>
                <w:sz w:val="28"/>
                <w:szCs w:val="28"/>
                <w:lang w:val="kk-KZ"/>
              </w:rPr>
              <m:t>3∙1+4∙5+5∙4</m:t>
            </m:r>
          </m:num>
          <m:den>
            <m:r>
              <w:rPr>
                <w:rFonts w:ascii="Cambria Math" w:eastAsia="Calibri" w:hAnsi="Cambria Math" w:cs="Times New Roman"/>
                <w:sz w:val="28"/>
                <w:szCs w:val="28"/>
                <w:lang w:val="kk-KZ"/>
              </w:rPr>
              <m:t>10</m:t>
            </m:r>
          </m:den>
        </m:f>
        <m:r>
          <w:rPr>
            <w:rFonts w:ascii="Cambria Math" w:eastAsia="Calibri" w:hAnsi="Cambria Math" w:cs="Times New Roman"/>
            <w:sz w:val="28"/>
            <w:szCs w:val="28"/>
            <w:lang w:val="kk-KZ"/>
          </w:rPr>
          <m:t>=4,3</m:t>
        </m:r>
      </m:oMath>
      <w:r w:rsidRPr="00C241FC">
        <w:rPr>
          <w:rFonts w:ascii="Times New Roman" w:eastAsia="Calibri" w:hAnsi="Times New Roman" w:cs="Times New Roman"/>
          <w:sz w:val="28"/>
          <w:szCs w:val="28"/>
          <w:lang w:val="kk-KZ"/>
        </w:rPr>
        <w:t xml:space="preserve"> . </w:t>
      </w:r>
    </w:p>
    <w:p w:rsidR="00C241FC" w:rsidRPr="00C241FC" w:rsidRDefault="00C241FC" w:rsidP="00C241FC">
      <w:pPr>
        <w:tabs>
          <w:tab w:val="left" w:pos="3845"/>
        </w:tabs>
        <w:spacing w:after="0" w:line="240" w:lineRule="auto"/>
        <w:ind w:firstLine="709"/>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lastRenderedPageBreak/>
        <w:t xml:space="preserve">Ал екінші оқушы үшін:   </w:t>
      </w:r>
      <m:oMath>
        <m:sSub>
          <m:sSubPr>
            <m:ctrlPr>
              <w:rPr>
                <w:rFonts w:ascii="Cambria Math" w:eastAsia="Calibri" w:hAnsi="Cambria Math" w:cs="Times New Roman"/>
                <w:i/>
                <w:sz w:val="28"/>
                <w:szCs w:val="28"/>
                <w:lang w:val="kk-KZ"/>
              </w:rPr>
            </m:ctrlPr>
          </m:sSubPr>
          <m:e>
            <m:r>
              <w:rPr>
                <w:rFonts w:ascii="Cambria Math" w:eastAsia="Calibri" w:hAnsi="Cambria Math" w:cs="Times New Roman"/>
                <w:sz w:val="28"/>
                <w:szCs w:val="28"/>
                <w:lang w:val="kk-KZ"/>
              </w:rPr>
              <m:t>x</m:t>
            </m:r>
          </m:e>
          <m:sub>
            <m:r>
              <w:rPr>
                <w:rFonts w:ascii="Cambria Math" w:eastAsia="Calibri" w:hAnsi="Cambria Math" w:cs="Times New Roman"/>
                <w:sz w:val="28"/>
                <w:szCs w:val="28"/>
                <w:lang w:val="kk-KZ"/>
              </w:rPr>
              <m:t>2</m:t>
            </m:r>
          </m:sub>
        </m:sSub>
        <m:r>
          <w:rPr>
            <w:rFonts w:ascii="Cambria Math" w:eastAsia="Calibri" w:hAnsi="Cambria Math" w:cs="Times New Roman"/>
            <w:sz w:val="28"/>
            <w:szCs w:val="28"/>
            <w:lang w:val="kk-KZ"/>
          </w:rPr>
          <m:t>=</m:t>
        </m:r>
        <m:f>
          <m:fPr>
            <m:ctrlPr>
              <w:rPr>
                <w:rFonts w:ascii="Cambria Math" w:eastAsia="Calibri" w:hAnsi="Cambria Math" w:cs="Times New Roman"/>
                <w:i/>
                <w:sz w:val="28"/>
                <w:szCs w:val="28"/>
                <w:lang w:val="en-US"/>
              </w:rPr>
            </m:ctrlPr>
          </m:fPr>
          <m:num>
            <m:r>
              <w:rPr>
                <w:rFonts w:ascii="Cambria Math" w:eastAsia="Calibri" w:hAnsi="Cambria Math" w:cs="Times New Roman"/>
                <w:sz w:val="28"/>
                <w:szCs w:val="28"/>
                <w:lang w:val="kk-KZ"/>
              </w:rPr>
              <m:t>3∙4+4∙5+5∙1</m:t>
            </m:r>
          </m:num>
          <m:den>
            <m:r>
              <w:rPr>
                <w:rFonts w:ascii="Cambria Math" w:eastAsia="Calibri" w:hAnsi="Cambria Math" w:cs="Times New Roman"/>
                <w:sz w:val="28"/>
                <w:szCs w:val="28"/>
                <w:lang w:val="kk-KZ"/>
              </w:rPr>
              <m:t>10</m:t>
            </m:r>
          </m:den>
        </m:f>
        <m:r>
          <w:rPr>
            <w:rFonts w:ascii="Cambria Math" w:eastAsia="Calibri" w:hAnsi="Cambria Math" w:cs="Times New Roman"/>
            <w:sz w:val="28"/>
            <w:szCs w:val="28"/>
            <w:lang w:val="kk-KZ"/>
          </w:rPr>
          <m:t>=3,7</m:t>
        </m:r>
      </m:oMath>
      <w:r w:rsidRPr="00C241FC">
        <w:rPr>
          <w:rFonts w:ascii="Times New Roman" w:eastAsia="Calibri" w:hAnsi="Times New Roman" w:cs="Times New Roman"/>
          <w:sz w:val="28"/>
          <w:szCs w:val="28"/>
          <w:lang w:val="kk-KZ"/>
        </w:rPr>
        <w:t xml:space="preserve">. </w:t>
      </w:r>
    </w:p>
    <w:p w:rsidR="00C241FC" w:rsidRPr="00C241FC" w:rsidRDefault="00C241FC" w:rsidP="00C241FC">
      <w:pPr>
        <w:tabs>
          <w:tab w:val="left" w:pos="3845"/>
        </w:tabs>
        <w:spacing w:after="0" w:line="240" w:lineRule="auto"/>
        <w:ind w:firstLine="709"/>
        <w:jc w:val="both"/>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Көріп отырғаныңыздай, арифметикалық орта оқушылардың үлгерімін объективті түрде салыстыруға мүмкіндік береді.</w:t>
      </w:r>
    </w:p>
    <w:p w:rsidR="00C241FC" w:rsidRPr="00C241FC" w:rsidRDefault="00C241FC" w:rsidP="00510170">
      <w:pPr>
        <w:tabs>
          <w:tab w:val="left" w:pos="3845"/>
        </w:tabs>
        <w:spacing w:after="0" w:line="240" w:lineRule="auto"/>
        <w:ind w:firstLine="709"/>
        <w:jc w:val="both"/>
        <w:rPr>
          <w:rFonts w:ascii="Times New Roman" w:eastAsia="Calibri" w:hAnsi="Times New Roman" w:cs="Times New Roman"/>
          <w:sz w:val="28"/>
          <w:szCs w:val="28"/>
          <w:lang w:val="kk-KZ"/>
        </w:rPr>
      </w:pPr>
      <w:r w:rsidRPr="00C241FC">
        <w:rPr>
          <w:rFonts w:ascii="Times New Roman" w:eastAsia="Calibri" w:hAnsi="Times New Roman" w:cs="Times New Roman"/>
          <w:b/>
          <w:bCs/>
          <w:i/>
          <w:iCs/>
          <w:sz w:val="28"/>
          <w:szCs w:val="28"/>
          <w:lang w:val="kk-KZ"/>
        </w:rPr>
        <w:t xml:space="preserve">Орташа мән немесе арифметикалық орта – </w:t>
      </w:r>
      <w:r w:rsidRPr="00C241FC">
        <w:rPr>
          <w:rFonts w:ascii="Times New Roman" w:eastAsia="Calibri" w:hAnsi="Times New Roman" w:cs="Times New Roman"/>
          <w:sz w:val="28"/>
          <w:szCs w:val="28"/>
          <w:lang w:val="kk-KZ"/>
        </w:rPr>
        <w:t>ең көп қолданылатын орталық тенденция өлшемі. Ол үлестірімдегі орташа баллды білдіреді, ол баллдардың барлығының қосындысын қосылғыштардың санына (</w:t>
      </w:r>
      <w:r w:rsidRPr="00C241FC">
        <w:rPr>
          <w:rFonts w:ascii="Times New Roman" w:eastAsia="Calibri" w:hAnsi="Times New Roman" w:cs="Times New Roman"/>
          <w:i/>
          <w:iCs/>
          <w:sz w:val="28"/>
          <w:szCs w:val="28"/>
          <w:lang w:val="kk-KZ"/>
        </w:rPr>
        <w:t>N</w:t>
      </w:r>
      <w:r w:rsidRPr="00C241FC">
        <w:rPr>
          <w:rFonts w:ascii="Times New Roman" w:eastAsia="Calibri" w:hAnsi="Times New Roman" w:cs="Times New Roman"/>
          <w:sz w:val="28"/>
          <w:szCs w:val="28"/>
          <w:lang w:val="kk-KZ"/>
        </w:rPr>
        <w:t xml:space="preserve">) бөлу арқылы анықталады. </w:t>
      </w:r>
    </w:p>
    <w:p w:rsidR="00C241FC" w:rsidRPr="00C241FC" w:rsidRDefault="00C241FC" w:rsidP="00C241FC">
      <w:pPr>
        <w:tabs>
          <w:tab w:val="left" w:pos="3845"/>
        </w:tabs>
        <w:spacing w:after="0" w:line="240" w:lineRule="auto"/>
        <w:ind w:firstLine="709"/>
        <w:jc w:val="both"/>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Арифметикалық ортаның математикалық формуласы:</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12"/>
        <w:gridCol w:w="543"/>
      </w:tblGrid>
      <w:tr w:rsidR="00C241FC" w:rsidRPr="00C241FC" w:rsidTr="003A513F">
        <w:tc>
          <w:tcPr>
            <w:tcW w:w="9311" w:type="dxa"/>
          </w:tcPr>
          <w:p w:rsidR="00C241FC" w:rsidRPr="00C241FC" w:rsidRDefault="00C241FC" w:rsidP="00C241FC">
            <w:pPr>
              <w:tabs>
                <w:tab w:val="left" w:pos="3845"/>
              </w:tabs>
              <w:ind w:firstLine="709"/>
              <w:jc w:val="both"/>
              <w:rPr>
                <w:rFonts w:ascii="Times New Roman" w:eastAsia="Times New Roman" w:hAnsi="Times New Roman" w:cs="Times New Roman"/>
                <w:i/>
                <w:sz w:val="28"/>
                <w:szCs w:val="28"/>
                <w:lang w:val="kk-KZ"/>
              </w:rPr>
            </w:pPr>
            <m:oMathPara>
              <m:oMathParaPr>
                <m:jc m:val="center"/>
              </m:oMathParaPr>
              <m:oMath>
                <m:acc>
                  <m:accPr>
                    <m:chr m:val="̅"/>
                    <m:ctrlPr>
                      <w:rPr>
                        <w:rFonts w:ascii="Cambria Math" w:eastAsia="Calibri" w:hAnsi="Cambria Math" w:cs="Times New Roman"/>
                        <w:i/>
                        <w:sz w:val="28"/>
                        <w:szCs w:val="28"/>
                        <w:lang w:val="kk-KZ"/>
                      </w:rPr>
                    </m:ctrlPr>
                  </m:accPr>
                  <m:e>
                    <m:r>
                      <w:rPr>
                        <w:rFonts w:ascii="Cambria Math" w:eastAsia="Calibri" w:hAnsi="Cambria Math" w:cs="Times New Roman"/>
                        <w:sz w:val="28"/>
                        <w:szCs w:val="28"/>
                        <w:lang w:val="kk-KZ"/>
                      </w:rPr>
                      <m:t>X</m:t>
                    </m:r>
                  </m:e>
                </m:acc>
                <m:r>
                  <w:rPr>
                    <w:rFonts w:ascii="Cambria Math" w:eastAsia="Calibri" w:hAnsi="Cambria Math" w:cs="Times New Roman"/>
                    <w:sz w:val="28"/>
                    <w:szCs w:val="28"/>
                    <w:lang w:val="kk-KZ"/>
                  </w:rPr>
                  <m:t>=</m:t>
                </m:r>
                <m:f>
                  <m:fPr>
                    <m:ctrlPr>
                      <w:rPr>
                        <w:rFonts w:ascii="Cambria Math" w:eastAsia="Calibri" w:hAnsi="Cambria Math" w:cs="Times New Roman"/>
                        <w:i/>
                        <w:sz w:val="28"/>
                        <w:szCs w:val="28"/>
                        <w:lang w:val="kk-KZ"/>
                      </w:rPr>
                    </m:ctrlPr>
                  </m:fPr>
                  <m:num>
                    <m:nary>
                      <m:naryPr>
                        <m:chr m:val="∑"/>
                        <m:limLoc m:val="undOvr"/>
                        <m:subHide m:val="1"/>
                        <m:supHide m:val="1"/>
                        <m:ctrlPr>
                          <w:rPr>
                            <w:rFonts w:ascii="Cambria Math" w:eastAsia="Calibri" w:hAnsi="Cambria Math" w:cs="Times New Roman"/>
                            <w:i/>
                            <w:sz w:val="28"/>
                            <w:szCs w:val="28"/>
                            <w:lang w:val="kk-KZ"/>
                          </w:rPr>
                        </m:ctrlPr>
                      </m:naryPr>
                      <m:sub/>
                      <m:sup/>
                      <m:e>
                        <m:r>
                          <w:rPr>
                            <w:rFonts w:ascii="Cambria Math" w:eastAsia="Calibri" w:hAnsi="Cambria Math" w:cs="Times New Roman"/>
                            <w:sz w:val="28"/>
                            <w:szCs w:val="28"/>
                            <w:lang w:val="kk-KZ"/>
                          </w:rPr>
                          <m:t>(</m:t>
                        </m:r>
                        <m:sSub>
                          <m:sSubPr>
                            <m:ctrlPr>
                              <w:rPr>
                                <w:rFonts w:ascii="Cambria Math" w:eastAsia="Calibri" w:hAnsi="Cambria Math" w:cs="Times New Roman"/>
                                <w:i/>
                                <w:sz w:val="28"/>
                                <w:szCs w:val="28"/>
                                <w:lang w:val="kk-KZ"/>
                              </w:rPr>
                            </m:ctrlPr>
                          </m:sSubPr>
                          <m:e>
                            <m:r>
                              <w:rPr>
                                <w:rFonts w:ascii="Cambria Math" w:eastAsia="Calibri" w:hAnsi="Cambria Math" w:cs="Times New Roman"/>
                                <w:sz w:val="28"/>
                                <w:szCs w:val="28"/>
                                <w:lang w:val="kk-KZ"/>
                              </w:rPr>
                              <m:t>X</m:t>
                            </m:r>
                          </m:e>
                          <m:sub>
                            <m:r>
                              <w:rPr>
                                <w:rFonts w:ascii="Cambria Math" w:eastAsia="Calibri" w:hAnsi="Cambria Math" w:cs="Times New Roman"/>
                                <w:sz w:val="28"/>
                                <w:szCs w:val="28"/>
                                <w:lang w:val="kk-KZ"/>
                              </w:rPr>
                              <m:t>i</m:t>
                            </m:r>
                          </m:sub>
                        </m:sSub>
                        <m:r>
                          <w:rPr>
                            <w:rFonts w:ascii="Cambria Math" w:eastAsia="Calibri" w:hAnsi="Cambria Math" w:cs="Times New Roman"/>
                            <w:sz w:val="28"/>
                            <w:szCs w:val="28"/>
                            <w:lang w:val="kk-KZ"/>
                          </w:rPr>
                          <m:t>)</m:t>
                        </m:r>
                      </m:e>
                    </m:nary>
                  </m:num>
                  <m:den>
                    <m:r>
                      <w:rPr>
                        <w:rFonts w:ascii="Cambria Math" w:eastAsia="Calibri" w:hAnsi="Cambria Math" w:cs="Times New Roman"/>
                        <w:sz w:val="28"/>
                        <w:szCs w:val="28"/>
                        <w:lang w:val="kk-KZ"/>
                      </w:rPr>
                      <m:t>N</m:t>
                    </m:r>
                  </m:den>
                </m:f>
              </m:oMath>
            </m:oMathPara>
          </w:p>
        </w:tc>
        <w:tc>
          <w:tcPr>
            <w:tcW w:w="543" w:type="dxa"/>
          </w:tcPr>
          <w:p w:rsidR="00C241FC" w:rsidRPr="00C241FC" w:rsidRDefault="00C241FC" w:rsidP="00C241FC">
            <w:pPr>
              <w:tabs>
                <w:tab w:val="left" w:pos="3845"/>
              </w:tabs>
              <w:jc w:val="right"/>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(4)</w:t>
            </w:r>
          </w:p>
        </w:tc>
      </w:tr>
    </w:tbl>
    <w:p w:rsidR="00C241FC" w:rsidRPr="00C241FC" w:rsidRDefault="00C241FC" w:rsidP="00C241FC">
      <w:pPr>
        <w:tabs>
          <w:tab w:val="left" w:pos="3845"/>
        </w:tabs>
        <w:spacing w:after="0" w:line="240" w:lineRule="auto"/>
        <w:ind w:firstLine="709"/>
        <w:jc w:val="both"/>
        <w:rPr>
          <w:rFonts w:ascii="Times New Roman" w:eastAsia="Times New Roman" w:hAnsi="Times New Roman" w:cs="Times New Roman"/>
          <w:i/>
          <w:sz w:val="28"/>
          <w:szCs w:val="28"/>
          <w:lang w:val="kk-KZ"/>
        </w:rPr>
      </w:pPr>
    </w:p>
    <w:p w:rsidR="00C241FC" w:rsidRPr="00C241FC" w:rsidRDefault="00C241FC" w:rsidP="00C241FC">
      <w:pPr>
        <w:tabs>
          <w:tab w:val="left" w:pos="3845"/>
        </w:tabs>
        <w:spacing w:after="0" w:line="240" w:lineRule="auto"/>
        <w:ind w:firstLine="709"/>
        <w:jc w:val="both"/>
        <w:rPr>
          <w:rFonts w:ascii="Times New Roman" w:eastAsia="Times New Roman" w:hAnsi="Times New Roman" w:cs="Times New Roman"/>
          <w:i/>
          <w:sz w:val="28"/>
          <w:szCs w:val="28"/>
          <w:lang w:val="kk-KZ"/>
        </w:rPr>
      </w:pPr>
      <m:oMath>
        <m:acc>
          <m:accPr>
            <m:chr m:val="̅"/>
            <m:ctrlPr>
              <w:rPr>
                <w:rFonts w:ascii="Cambria Math" w:eastAsia="Calibri" w:hAnsi="Cambria Math" w:cs="Times New Roman"/>
                <w:i/>
                <w:sz w:val="28"/>
                <w:szCs w:val="28"/>
                <w:lang w:val="kk-KZ"/>
              </w:rPr>
            </m:ctrlPr>
          </m:accPr>
          <m:e>
            <m:r>
              <w:rPr>
                <w:rFonts w:ascii="Cambria Math" w:eastAsia="Calibri" w:hAnsi="Cambria Math" w:cs="Times New Roman"/>
                <w:sz w:val="28"/>
                <w:szCs w:val="28"/>
                <w:lang w:val="kk-KZ"/>
              </w:rPr>
              <m:t>X</m:t>
            </m:r>
          </m:e>
        </m:acc>
      </m:oMath>
      <w:r w:rsidRPr="00C241FC">
        <w:rPr>
          <w:rFonts w:ascii="Times New Roman" w:eastAsia="Times New Roman" w:hAnsi="Times New Roman" w:cs="Times New Roman"/>
          <w:i/>
          <w:sz w:val="28"/>
          <w:szCs w:val="28"/>
          <w:lang w:val="kk-KZ"/>
        </w:rPr>
        <w:t>-арифметикалық орта</w:t>
      </w:r>
    </w:p>
    <w:p w:rsidR="00C241FC" w:rsidRPr="00C241FC" w:rsidRDefault="00C241FC" w:rsidP="00C241FC">
      <w:pPr>
        <w:tabs>
          <w:tab w:val="left" w:pos="3845"/>
        </w:tabs>
        <w:spacing w:after="0" w:line="240" w:lineRule="auto"/>
        <w:ind w:firstLine="709"/>
        <w:jc w:val="both"/>
        <w:rPr>
          <w:rFonts w:ascii="Times New Roman" w:eastAsia="Times New Roman" w:hAnsi="Times New Roman" w:cs="Times New Roman"/>
          <w:i/>
          <w:sz w:val="28"/>
          <w:szCs w:val="28"/>
          <w:lang w:val="kk-KZ"/>
        </w:rPr>
      </w:pPr>
      <m:oMath>
        <m:nary>
          <m:naryPr>
            <m:chr m:val="∑"/>
            <m:limLoc m:val="undOvr"/>
            <m:subHide m:val="1"/>
            <m:supHide m:val="1"/>
            <m:ctrlPr>
              <w:rPr>
                <w:rFonts w:ascii="Cambria Math" w:eastAsia="Calibri" w:hAnsi="Cambria Math" w:cs="Times New Roman"/>
                <w:i/>
                <w:sz w:val="28"/>
                <w:szCs w:val="28"/>
                <w:lang w:val="en-US"/>
              </w:rPr>
            </m:ctrlPr>
          </m:naryPr>
          <m:sub/>
          <m:sup/>
          <m:e>
            <m:r>
              <w:rPr>
                <w:rFonts w:ascii="Cambria Math" w:eastAsia="Calibri" w:hAnsi="Cambria Math" w:cs="Times New Roman"/>
                <w:sz w:val="28"/>
                <w:szCs w:val="28"/>
                <w:lang w:val="kk-KZ"/>
              </w:rPr>
              <m:t>(</m:t>
            </m:r>
            <m:sSub>
              <m:sSubPr>
                <m:ctrlPr>
                  <w:rPr>
                    <w:rFonts w:ascii="Cambria Math" w:eastAsia="Calibri" w:hAnsi="Cambria Math" w:cs="Times New Roman"/>
                    <w:i/>
                    <w:sz w:val="28"/>
                    <w:szCs w:val="28"/>
                    <w:lang w:val="en-US"/>
                  </w:rPr>
                </m:ctrlPr>
              </m:sSubPr>
              <m:e>
                <m:r>
                  <w:rPr>
                    <w:rFonts w:ascii="Cambria Math" w:eastAsia="Calibri" w:hAnsi="Cambria Math" w:cs="Times New Roman"/>
                    <w:sz w:val="28"/>
                    <w:szCs w:val="28"/>
                    <w:lang w:val="kk-KZ"/>
                  </w:rPr>
                  <m:t>X</m:t>
                </m:r>
              </m:e>
              <m:sub>
                <m:r>
                  <w:rPr>
                    <w:rFonts w:ascii="Cambria Math" w:eastAsia="Calibri" w:hAnsi="Cambria Math" w:cs="Times New Roman"/>
                    <w:sz w:val="28"/>
                    <w:szCs w:val="28"/>
                    <w:lang w:val="kk-KZ"/>
                  </w:rPr>
                  <m:t>i</m:t>
                </m:r>
              </m:sub>
            </m:sSub>
            <m:r>
              <w:rPr>
                <w:rFonts w:ascii="Cambria Math" w:eastAsia="Calibri" w:hAnsi="Cambria Math" w:cs="Times New Roman"/>
                <w:sz w:val="28"/>
                <w:szCs w:val="28"/>
                <w:lang w:val="kk-KZ"/>
              </w:rPr>
              <m:t>)</m:t>
            </m:r>
          </m:e>
        </m:nary>
      </m:oMath>
      <w:r w:rsidRPr="00C241FC">
        <w:rPr>
          <w:rFonts w:ascii="Times New Roman" w:eastAsia="Times New Roman" w:hAnsi="Times New Roman" w:cs="Times New Roman"/>
          <w:i/>
          <w:sz w:val="28"/>
          <w:szCs w:val="28"/>
          <w:lang w:val="kk-KZ"/>
        </w:rPr>
        <w:t>-балалардың қосындысы</w:t>
      </w:r>
    </w:p>
    <w:p w:rsidR="00C241FC" w:rsidRPr="00C241FC" w:rsidRDefault="00C241FC" w:rsidP="00C241FC">
      <w:pPr>
        <w:tabs>
          <w:tab w:val="left" w:pos="3845"/>
        </w:tabs>
        <w:spacing w:after="0" w:line="240" w:lineRule="auto"/>
        <w:ind w:firstLine="709"/>
        <w:jc w:val="both"/>
        <w:rPr>
          <w:rFonts w:ascii="Times New Roman" w:eastAsia="Calibri" w:hAnsi="Times New Roman" w:cs="Times New Roman"/>
          <w:iCs/>
          <w:sz w:val="28"/>
          <w:szCs w:val="28"/>
          <w:lang w:val="kk-KZ"/>
        </w:rPr>
      </w:pPr>
      <w:r w:rsidRPr="00C241FC">
        <w:rPr>
          <w:rFonts w:ascii="Times New Roman" w:eastAsia="Times New Roman" w:hAnsi="Times New Roman" w:cs="Times New Roman"/>
          <w:i/>
          <w:sz w:val="28"/>
          <w:szCs w:val="28"/>
          <w:lang w:val="kk-KZ"/>
        </w:rPr>
        <w:t>N-кейстер саны</w:t>
      </w:r>
    </w:p>
    <w:p w:rsidR="00C241FC" w:rsidRPr="00C241FC" w:rsidRDefault="00C241FC" w:rsidP="00C241FC">
      <w:pPr>
        <w:tabs>
          <w:tab w:val="left" w:pos="3845"/>
        </w:tabs>
        <w:spacing w:after="0" w:line="240" w:lineRule="auto"/>
        <w:ind w:firstLine="709"/>
        <w:jc w:val="both"/>
        <w:rPr>
          <w:rFonts w:ascii="Times New Roman" w:eastAsia="Calibri" w:hAnsi="Times New Roman" w:cs="Times New Roman"/>
          <w:i/>
          <w:sz w:val="28"/>
          <w:szCs w:val="28"/>
          <w:lang w:val="kk-KZ"/>
        </w:rPr>
      </w:pPr>
    </w:p>
    <w:p w:rsidR="00C241FC" w:rsidRPr="00C241FC" w:rsidRDefault="00C241FC" w:rsidP="00C241FC">
      <w:pPr>
        <w:tabs>
          <w:tab w:val="left" w:pos="3845"/>
        </w:tabs>
        <w:spacing w:after="0" w:line="240" w:lineRule="auto"/>
        <w:ind w:firstLine="709"/>
        <w:jc w:val="both"/>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Алайда, «орта» (арифметикалық ортаны есептеу) әрдайым дұрыс бола бермейтінін есте ұстаған жөн. Мұндай әрекеттердің қауіптілігі туралы белгілі сөйлем: «аурухананың орташа температурасы» туралы-ескі анекдот. Шынында да, егер бір адамның температурасы 38,2, ал екіншісінде 35 болса, онда екеуі де сау емес, бірақ олардың орташа температурасы 36,6 құрайды. Бұл мысал нақты параметрлерді ескерусіз жиі "орта" қате екенін және ешқандай мағынасы жоқ екенін көрсетеді.</w:t>
      </w:r>
    </w:p>
    <w:p w:rsidR="00C241FC" w:rsidRPr="00C241FC" w:rsidRDefault="00C241FC" w:rsidP="00C241FC">
      <w:pPr>
        <w:tabs>
          <w:tab w:val="left" w:pos="3845"/>
        </w:tabs>
        <w:spacing w:after="0" w:line="240" w:lineRule="auto"/>
        <w:ind w:firstLine="709"/>
        <w:jc w:val="both"/>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Арифметикалық орта, мода және медиана – жинақталған мәліметтерге қатысты барлық сандардың мәнін көрсететін бір ғана санды таңдаудың әртүрлі тәсілдері.</w:t>
      </w:r>
    </w:p>
    <w:p w:rsidR="00C241FC" w:rsidRPr="00C241FC" w:rsidRDefault="00C241FC" w:rsidP="00C241FC">
      <w:pPr>
        <w:tabs>
          <w:tab w:val="left" w:pos="3845"/>
        </w:tabs>
        <w:spacing w:after="0" w:line="240" w:lineRule="auto"/>
        <w:ind w:firstLine="709"/>
        <w:jc w:val="both"/>
        <w:rPr>
          <w:rFonts w:ascii="Times New Roman" w:eastAsia="Calibri" w:hAnsi="Times New Roman" w:cs="Times New Roman"/>
          <w:sz w:val="28"/>
          <w:szCs w:val="28"/>
          <w:lang w:val="kk-KZ"/>
        </w:rPr>
      </w:pPr>
      <w:r w:rsidRPr="00C241FC">
        <w:rPr>
          <w:rFonts w:ascii="Times New Roman" w:eastAsia="Calibri" w:hAnsi="Times New Roman" w:cs="Times New Roman"/>
          <w:b/>
          <w:bCs/>
          <w:sz w:val="28"/>
          <w:szCs w:val="28"/>
          <w:lang w:val="kk-KZ"/>
        </w:rPr>
        <w:t>Медиана -</w:t>
      </w:r>
      <w:r w:rsidRPr="00C241FC">
        <w:rPr>
          <w:rFonts w:ascii="Times New Roman" w:eastAsia="Calibri" w:hAnsi="Times New Roman" w:cs="Times New Roman"/>
          <w:sz w:val="28"/>
          <w:szCs w:val="28"/>
          <w:lang w:val="kk-KZ"/>
        </w:rPr>
        <w:t xml:space="preserve"> бұл сандар қатарының өсу реті бойынша ортасында тұрған сан (егер сандар саны тақ болса) немесе сандардың ортасында тұрған екі санның жартысы (егер қатардағы сандар саны жұп болса).</w:t>
      </w:r>
    </w:p>
    <w:p w:rsidR="00C241FC" w:rsidRPr="00C241FC" w:rsidRDefault="00C241FC" w:rsidP="00C241FC">
      <w:pPr>
        <w:tabs>
          <w:tab w:val="left" w:pos="3845"/>
        </w:tabs>
        <w:spacing w:after="0" w:line="240" w:lineRule="auto"/>
        <w:ind w:firstLine="709"/>
        <w:jc w:val="both"/>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 xml:space="preserve">Ал статистикада </w:t>
      </w:r>
      <w:r w:rsidRPr="00C241FC">
        <w:rPr>
          <w:rFonts w:ascii="Times New Roman" w:eastAsia="Calibri" w:hAnsi="Times New Roman" w:cs="Times New Roman"/>
          <w:i/>
          <w:iCs/>
          <w:sz w:val="28"/>
          <w:szCs w:val="28"/>
          <w:lang w:val="kk-KZ"/>
        </w:rPr>
        <w:t>медиана</w:t>
      </w:r>
      <w:r w:rsidRPr="00C241FC">
        <w:rPr>
          <w:rFonts w:ascii="Times New Roman" w:eastAsia="Calibri" w:hAnsi="Times New Roman" w:cs="Times New Roman"/>
          <w:sz w:val="28"/>
          <w:szCs w:val="28"/>
          <w:lang w:val="kk-KZ"/>
        </w:rPr>
        <w:t xml:space="preserve"> деп мәліметтер жиынтығын тең екі бөлікке бөлетін санды айтады.</w:t>
      </w:r>
    </w:p>
    <w:p w:rsidR="00C241FC" w:rsidRPr="00C241FC" w:rsidRDefault="00C241FC" w:rsidP="00C241FC">
      <w:pPr>
        <w:tabs>
          <w:tab w:val="left" w:pos="3845"/>
        </w:tabs>
        <w:spacing w:after="0" w:line="240" w:lineRule="auto"/>
        <w:ind w:firstLine="709"/>
        <w:jc w:val="both"/>
        <w:rPr>
          <w:rFonts w:ascii="Times New Roman" w:eastAsia="Times New Roman" w:hAnsi="Times New Roman" w:cs="Times New Roman"/>
          <w:sz w:val="28"/>
          <w:szCs w:val="28"/>
          <w:lang w:val="kk-KZ"/>
        </w:rPr>
      </w:pPr>
      <w:r w:rsidRPr="00C241FC">
        <w:rPr>
          <w:rFonts w:ascii="Times New Roman" w:eastAsia="Calibri" w:hAnsi="Times New Roman" w:cs="Times New Roman"/>
          <w:i/>
          <w:iCs/>
          <w:sz w:val="28"/>
          <w:szCs w:val="28"/>
          <w:lang w:val="kk-KZ"/>
        </w:rPr>
        <w:t>n</w:t>
      </w:r>
      <w:r w:rsidRPr="00C241FC">
        <w:rPr>
          <w:rFonts w:ascii="Times New Roman" w:eastAsia="Calibri" w:hAnsi="Times New Roman" w:cs="Times New Roman"/>
          <w:sz w:val="28"/>
          <w:szCs w:val="28"/>
          <w:lang w:val="kk-KZ"/>
        </w:rPr>
        <w:t xml:space="preserve"> элементтен тұратын өсу бойынша орналасқан</w:t>
      </w:r>
      <m:oMath>
        <m:sSub>
          <m:sSubPr>
            <m:ctrlPr>
              <w:rPr>
                <w:rFonts w:ascii="Cambria Math" w:eastAsia="Calibri" w:hAnsi="Cambria Math" w:cs="Times New Roman"/>
                <w:i/>
                <w:sz w:val="28"/>
                <w:szCs w:val="28"/>
                <w:lang w:val="en-US"/>
              </w:rPr>
            </m:ctrlPr>
          </m:sSubPr>
          <m:e>
            <m:r>
              <w:rPr>
                <w:rFonts w:ascii="Cambria Math" w:eastAsia="Calibri" w:hAnsi="Cambria Math" w:cs="Times New Roman"/>
                <w:sz w:val="28"/>
                <w:szCs w:val="28"/>
                <w:lang w:val="kk-KZ"/>
              </w:rPr>
              <m:t xml:space="preserve"> X</m:t>
            </m:r>
          </m:e>
          <m:sub>
            <m:r>
              <w:rPr>
                <w:rFonts w:ascii="Cambria Math" w:eastAsia="Calibri" w:hAnsi="Cambria Math" w:cs="Times New Roman"/>
                <w:sz w:val="28"/>
                <w:szCs w:val="28"/>
                <w:lang w:val="kk-KZ"/>
              </w:rPr>
              <m:t xml:space="preserve">1, </m:t>
            </m:r>
          </m:sub>
        </m:sSub>
        <m:sSub>
          <m:sSubPr>
            <m:ctrlPr>
              <w:rPr>
                <w:rFonts w:ascii="Cambria Math" w:eastAsia="Calibri" w:hAnsi="Cambria Math" w:cs="Times New Roman"/>
                <w:i/>
                <w:sz w:val="28"/>
                <w:szCs w:val="28"/>
                <w:lang w:val="en-US"/>
              </w:rPr>
            </m:ctrlPr>
          </m:sSubPr>
          <m:e>
            <m:r>
              <w:rPr>
                <w:rFonts w:ascii="Cambria Math" w:eastAsia="Calibri" w:hAnsi="Cambria Math" w:cs="Times New Roman"/>
                <w:sz w:val="28"/>
                <w:szCs w:val="28"/>
                <w:lang w:val="kk-KZ"/>
              </w:rPr>
              <m:t>X</m:t>
            </m:r>
          </m:e>
          <m:sub>
            <m:r>
              <w:rPr>
                <w:rFonts w:ascii="Cambria Math" w:eastAsia="Calibri" w:hAnsi="Cambria Math" w:cs="Times New Roman"/>
                <w:sz w:val="28"/>
                <w:szCs w:val="28"/>
                <w:lang w:val="kk-KZ"/>
              </w:rPr>
              <m:t>2</m:t>
            </m:r>
          </m:sub>
        </m:sSub>
        <m:r>
          <w:rPr>
            <w:rFonts w:ascii="Cambria Math" w:eastAsia="Calibri" w:hAnsi="Cambria Math" w:cs="Times New Roman"/>
            <w:sz w:val="28"/>
            <w:szCs w:val="28"/>
            <w:lang w:val="kk-KZ"/>
          </w:rPr>
          <m:t>,</m:t>
        </m:r>
        <m:sSub>
          <m:sSubPr>
            <m:ctrlPr>
              <w:rPr>
                <w:rFonts w:ascii="Cambria Math" w:eastAsia="Calibri" w:hAnsi="Cambria Math" w:cs="Times New Roman"/>
                <w:i/>
                <w:sz w:val="28"/>
                <w:szCs w:val="28"/>
                <w:lang w:val="en-US"/>
              </w:rPr>
            </m:ctrlPr>
          </m:sSubPr>
          <m:e>
            <m:r>
              <w:rPr>
                <w:rFonts w:ascii="Cambria Math" w:eastAsia="Calibri" w:hAnsi="Cambria Math" w:cs="Times New Roman"/>
                <w:sz w:val="28"/>
                <w:szCs w:val="28"/>
                <w:lang w:val="kk-KZ"/>
              </w:rPr>
              <m:t>X</m:t>
            </m:r>
          </m:e>
          <m:sub>
            <m:r>
              <w:rPr>
                <w:rFonts w:ascii="Cambria Math" w:eastAsia="Calibri" w:hAnsi="Cambria Math" w:cs="Times New Roman"/>
                <w:sz w:val="28"/>
                <w:szCs w:val="28"/>
                <w:lang w:val="kk-KZ"/>
              </w:rPr>
              <m:t>3</m:t>
            </m:r>
          </m:sub>
        </m:sSub>
        <m:r>
          <w:rPr>
            <w:rFonts w:ascii="Cambria Math" w:eastAsia="Calibri" w:hAnsi="Cambria Math" w:cs="Times New Roman"/>
            <w:sz w:val="28"/>
            <w:szCs w:val="28"/>
            <w:lang w:val="kk-KZ"/>
          </w:rPr>
          <m:t>,…,</m:t>
        </m:r>
        <m:sSub>
          <m:sSubPr>
            <m:ctrlPr>
              <w:rPr>
                <w:rFonts w:ascii="Cambria Math" w:eastAsia="Calibri" w:hAnsi="Cambria Math" w:cs="Times New Roman"/>
                <w:i/>
                <w:sz w:val="28"/>
                <w:szCs w:val="28"/>
                <w:lang w:val="en-US"/>
              </w:rPr>
            </m:ctrlPr>
          </m:sSubPr>
          <m:e>
            <m:r>
              <w:rPr>
                <w:rFonts w:ascii="Cambria Math" w:eastAsia="Calibri" w:hAnsi="Cambria Math" w:cs="Times New Roman"/>
                <w:sz w:val="28"/>
                <w:szCs w:val="28"/>
                <w:lang w:val="kk-KZ"/>
              </w:rPr>
              <m:t>X</m:t>
            </m:r>
          </m:e>
          <m:sub>
            <m:r>
              <w:rPr>
                <w:rFonts w:ascii="Cambria Math" w:eastAsia="Calibri" w:hAnsi="Cambria Math" w:cs="Times New Roman"/>
                <w:sz w:val="28"/>
                <w:szCs w:val="28"/>
                <w:lang w:val="kk-KZ"/>
              </w:rPr>
              <m:t>n</m:t>
            </m:r>
          </m:sub>
        </m:sSub>
      </m:oMath>
      <w:r w:rsidRPr="00C241FC">
        <w:rPr>
          <w:rFonts w:ascii="Times New Roman" w:eastAsia="Times New Roman" w:hAnsi="Times New Roman" w:cs="Times New Roman"/>
          <w:sz w:val="28"/>
          <w:szCs w:val="28"/>
          <w:lang w:val="kk-KZ"/>
        </w:rPr>
        <w:t xml:space="preserve"> жиынтық болса, онда </w:t>
      </w:r>
    </w:p>
    <w:p w:rsidR="00C241FC" w:rsidRPr="00C241FC" w:rsidRDefault="00C241FC" w:rsidP="00C241FC">
      <w:pPr>
        <w:tabs>
          <w:tab w:val="left" w:pos="3845"/>
        </w:tabs>
        <w:spacing w:after="0" w:line="240" w:lineRule="auto"/>
        <w:ind w:firstLine="709"/>
        <w:jc w:val="both"/>
        <w:rPr>
          <w:rFonts w:ascii="Times New Roman" w:eastAsia="Times New Roman" w:hAnsi="Times New Roman" w:cs="Times New Roman"/>
          <w:i/>
          <w:sz w:val="28"/>
          <w:szCs w:val="28"/>
          <w:lang w:val="kk-KZ"/>
        </w:rPr>
      </w:pPr>
      <w:r w:rsidRPr="00C241FC">
        <w:rPr>
          <w:rFonts w:ascii="Times New Roman" w:eastAsia="Times New Roman" w:hAnsi="Times New Roman" w:cs="Times New Roman"/>
          <w:sz w:val="28"/>
          <w:szCs w:val="28"/>
          <w:lang w:val="kk-KZ"/>
        </w:rPr>
        <w:t xml:space="preserve">1) </w:t>
      </w:r>
      <w:r w:rsidRPr="00C241FC">
        <w:rPr>
          <w:rFonts w:ascii="Times New Roman" w:eastAsia="Times New Roman" w:hAnsi="Times New Roman" w:cs="Times New Roman"/>
          <w:i/>
          <w:iCs/>
          <w:sz w:val="28"/>
          <w:szCs w:val="28"/>
          <w:lang w:val="kk-KZ"/>
        </w:rPr>
        <w:t>М</w:t>
      </w:r>
      <w:r w:rsidRPr="00C241FC">
        <w:rPr>
          <w:rFonts w:ascii="Times New Roman" w:eastAsia="Times New Roman" w:hAnsi="Times New Roman" w:cs="Times New Roman"/>
          <w:sz w:val="28"/>
          <w:szCs w:val="28"/>
          <w:lang w:val="kk-KZ"/>
        </w:rPr>
        <w:t xml:space="preserve"> медиана оқиға деректерінің мәні болады, егер берілгендер саны тең болса, яғни </w:t>
      </w:r>
      <m:oMath>
        <m:r>
          <w:rPr>
            <w:rFonts w:ascii="Cambria Math" w:eastAsia="Times New Roman" w:hAnsi="Cambria Math" w:cs="Times New Roman"/>
            <w:sz w:val="28"/>
            <w:szCs w:val="28"/>
            <w:lang w:val="kk-KZ"/>
          </w:rPr>
          <m:t>M=</m:t>
        </m:r>
        <m:sSub>
          <m:sSubPr>
            <m:ctrlPr>
              <w:rPr>
                <w:rFonts w:ascii="Cambria Math" w:eastAsia="Times New Roman" w:hAnsi="Cambria Math" w:cs="Times New Roman"/>
                <w:i/>
                <w:sz w:val="28"/>
                <w:szCs w:val="28"/>
                <w:lang w:val="kk-KZ"/>
              </w:rPr>
            </m:ctrlPr>
          </m:sSubPr>
          <m:e>
            <m:r>
              <w:rPr>
                <w:rFonts w:ascii="Cambria Math" w:eastAsia="Times New Roman" w:hAnsi="Cambria Math" w:cs="Times New Roman"/>
                <w:sz w:val="28"/>
                <w:szCs w:val="28"/>
                <w:lang w:val="kk-KZ"/>
              </w:rPr>
              <m:t>X</m:t>
            </m:r>
          </m:e>
          <m:sub>
            <m:f>
              <m:fPr>
                <m:ctrlPr>
                  <w:rPr>
                    <w:rFonts w:ascii="Cambria Math" w:eastAsia="Times New Roman" w:hAnsi="Cambria Math" w:cs="Times New Roman"/>
                    <w:i/>
                    <w:sz w:val="28"/>
                    <w:szCs w:val="28"/>
                    <w:lang w:val="kk-KZ"/>
                  </w:rPr>
                </m:ctrlPr>
              </m:fPr>
              <m:num>
                <m:r>
                  <w:rPr>
                    <w:rFonts w:ascii="Cambria Math" w:eastAsia="Times New Roman" w:hAnsi="Cambria Math" w:cs="Times New Roman"/>
                    <w:sz w:val="28"/>
                    <w:szCs w:val="28"/>
                    <w:lang w:val="kk-KZ"/>
                  </w:rPr>
                  <m:t>n+1</m:t>
                </m:r>
              </m:num>
              <m:den>
                <m:r>
                  <w:rPr>
                    <w:rFonts w:ascii="Cambria Math" w:eastAsia="Times New Roman" w:hAnsi="Cambria Math" w:cs="Times New Roman"/>
                    <w:sz w:val="28"/>
                    <w:szCs w:val="28"/>
                    <w:lang w:val="kk-KZ"/>
                  </w:rPr>
                  <m:t>2</m:t>
                </m:r>
              </m:den>
            </m:f>
          </m:sub>
        </m:sSub>
        <m:r>
          <w:rPr>
            <w:rFonts w:ascii="Cambria Math" w:eastAsia="Times New Roman" w:hAnsi="Cambria Math" w:cs="Times New Roman"/>
            <w:sz w:val="28"/>
            <w:szCs w:val="28"/>
            <w:lang w:val="kk-KZ"/>
          </w:rPr>
          <m:t>, n-</m:t>
        </m:r>
      </m:oMath>
      <w:r w:rsidRPr="00C241FC">
        <w:rPr>
          <w:rFonts w:ascii="Times New Roman" w:eastAsia="Times New Roman" w:hAnsi="Times New Roman" w:cs="Times New Roman"/>
          <w:sz w:val="28"/>
          <w:szCs w:val="28"/>
          <w:lang w:val="kk-KZ"/>
        </w:rPr>
        <w:t xml:space="preserve">тақ </w:t>
      </w:r>
      <w:r w:rsidRPr="00C241FC">
        <w:rPr>
          <w:rFonts w:ascii="Times New Roman" w:eastAsia="Times New Roman" w:hAnsi="Times New Roman" w:cs="Times New Roman"/>
          <w:i/>
          <w:iCs/>
          <w:sz w:val="28"/>
          <w:szCs w:val="28"/>
          <w:lang w:val="kk-KZ"/>
        </w:rPr>
        <w:t>натурал сан</w:t>
      </w:r>
      <w:r w:rsidRPr="00C241FC">
        <w:rPr>
          <w:rFonts w:ascii="Times New Roman" w:eastAsia="Times New Roman" w:hAnsi="Times New Roman" w:cs="Times New Roman"/>
          <w:sz w:val="28"/>
          <w:szCs w:val="28"/>
          <w:lang w:val="kk-KZ"/>
        </w:rPr>
        <w:t xml:space="preserve"> дейміз;</w:t>
      </w:r>
    </w:p>
    <w:p w:rsidR="00C241FC" w:rsidRPr="00C241FC" w:rsidRDefault="00C241FC" w:rsidP="00C241FC">
      <w:pPr>
        <w:tabs>
          <w:tab w:val="left" w:pos="3845"/>
        </w:tabs>
        <w:spacing w:after="0" w:line="240" w:lineRule="auto"/>
        <w:ind w:firstLine="709"/>
        <w:jc w:val="both"/>
        <w:rPr>
          <w:rFonts w:ascii="Times New Roman" w:eastAsia="Times New Roman" w:hAnsi="Times New Roman" w:cs="Times New Roman"/>
          <w:i/>
          <w:sz w:val="28"/>
          <w:szCs w:val="28"/>
          <w:lang w:val="kk-KZ"/>
        </w:rPr>
      </w:pPr>
      <w:r w:rsidRPr="00C241FC">
        <w:rPr>
          <w:rFonts w:ascii="Times New Roman" w:eastAsia="Times New Roman" w:hAnsi="Times New Roman" w:cs="Times New Roman"/>
          <w:sz w:val="28"/>
          <w:szCs w:val="28"/>
          <w:lang w:val="kk-KZ"/>
        </w:rPr>
        <w:t xml:space="preserve">2) медиана берілген көршілес екі санның арифметикалық ортасы болып табылады, таңдауда олардың саны </w:t>
      </w:r>
      <w:r w:rsidRPr="00C241FC">
        <w:rPr>
          <w:rFonts w:ascii="Times New Roman" w:eastAsia="Times New Roman" w:hAnsi="Times New Roman" w:cs="Times New Roman"/>
          <w:i/>
          <w:iCs/>
          <w:sz w:val="28"/>
          <w:szCs w:val="28"/>
          <w:lang w:val="kk-KZ"/>
        </w:rPr>
        <w:t>n</w:t>
      </w:r>
      <w:r w:rsidRPr="00C241FC">
        <w:rPr>
          <w:rFonts w:ascii="Times New Roman" w:eastAsia="Times New Roman" w:hAnsi="Times New Roman" w:cs="Times New Roman"/>
          <w:sz w:val="28"/>
          <w:szCs w:val="28"/>
          <w:lang w:val="kk-KZ"/>
        </w:rPr>
        <w:t xml:space="preserve"> - жұп сан, яғни </w:t>
      </w:r>
      <m:oMath>
        <m:r>
          <w:rPr>
            <w:rFonts w:ascii="Cambria Math" w:eastAsia="Times New Roman" w:hAnsi="Cambria Math" w:cs="Times New Roman"/>
            <w:sz w:val="28"/>
            <w:szCs w:val="28"/>
            <w:lang w:val="kk-KZ"/>
          </w:rPr>
          <m:t>M=</m:t>
        </m:r>
        <m:f>
          <m:fPr>
            <m:ctrlPr>
              <w:rPr>
                <w:rFonts w:ascii="Cambria Math" w:eastAsia="Times New Roman" w:hAnsi="Cambria Math" w:cs="Times New Roman"/>
                <w:i/>
                <w:sz w:val="28"/>
                <w:szCs w:val="28"/>
                <w:lang w:val="kk-KZ"/>
              </w:rPr>
            </m:ctrlPr>
          </m:fPr>
          <m:num>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kk-KZ"/>
                  </w:rPr>
                  <m:t>X</m:t>
                </m:r>
              </m:e>
              <m:sub>
                <m:f>
                  <m:fPr>
                    <m:ctrlPr>
                      <w:rPr>
                        <w:rFonts w:ascii="Cambria Math" w:eastAsia="Times New Roman" w:hAnsi="Cambria Math" w:cs="Times New Roman"/>
                        <w:i/>
                        <w:sz w:val="28"/>
                        <w:szCs w:val="28"/>
                        <w:lang w:val="en-US"/>
                      </w:rPr>
                    </m:ctrlPr>
                  </m:fPr>
                  <m:num>
                    <m:r>
                      <w:rPr>
                        <w:rFonts w:ascii="Cambria Math" w:eastAsia="Times New Roman" w:hAnsi="Cambria Math" w:cs="Times New Roman"/>
                        <w:sz w:val="28"/>
                        <w:szCs w:val="28"/>
                        <w:lang w:val="kk-KZ"/>
                      </w:rPr>
                      <m:t>n</m:t>
                    </m:r>
                  </m:num>
                  <m:den>
                    <m:r>
                      <w:rPr>
                        <w:rFonts w:ascii="Cambria Math" w:eastAsia="Times New Roman" w:hAnsi="Cambria Math" w:cs="Times New Roman"/>
                        <w:sz w:val="28"/>
                        <w:szCs w:val="28"/>
                        <w:lang w:val="kk-KZ"/>
                      </w:rPr>
                      <m:t>2</m:t>
                    </m:r>
                  </m:den>
                </m:f>
              </m:sub>
            </m:sSub>
            <m:r>
              <w:rPr>
                <w:rFonts w:ascii="Cambria Math" w:eastAsia="Times New Roman" w:hAnsi="Cambria Math" w:cs="Times New Roman"/>
                <w:sz w:val="28"/>
                <w:szCs w:val="28"/>
                <w:lang w:val="kk-KZ"/>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kk-KZ"/>
                  </w:rPr>
                  <m:t>X</m:t>
                </m:r>
              </m:e>
              <m:sub>
                <m:f>
                  <m:fPr>
                    <m:ctrlPr>
                      <w:rPr>
                        <w:rFonts w:ascii="Cambria Math" w:eastAsia="Times New Roman" w:hAnsi="Cambria Math" w:cs="Times New Roman"/>
                        <w:i/>
                        <w:sz w:val="28"/>
                        <w:szCs w:val="28"/>
                        <w:lang w:val="en-US"/>
                      </w:rPr>
                    </m:ctrlPr>
                  </m:fPr>
                  <m:num>
                    <m:r>
                      <w:rPr>
                        <w:rFonts w:ascii="Cambria Math" w:eastAsia="Times New Roman" w:hAnsi="Cambria Math" w:cs="Times New Roman"/>
                        <w:sz w:val="28"/>
                        <w:szCs w:val="28"/>
                        <w:lang w:val="kk-KZ"/>
                      </w:rPr>
                      <m:t>n+2</m:t>
                    </m:r>
                  </m:num>
                  <m:den>
                    <m:r>
                      <w:rPr>
                        <w:rFonts w:ascii="Cambria Math" w:eastAsia="Times New Roman" w:hAnsi="Cambria Math" w:cs="Times New Roman"/>
                        <w:sz w:val="28"/>
                        <w:szCs w:val="28"/>
                        <w:lang w:val="kk-KZ"/>
                      </w:rPr>
                      <m:t>2</m:t>
                    </m:r>
                  </m:den>
                </m:f>
              </m:sub>
            </m:sSub>
          </m:num>
          <m:den>
            <m:r>
              <w:rPr>
                <w:rFonts w:ascii="Cambria Math" w:eastAsia="Times New Roman" w:hAnsi="Cambria Math" w:cs="Times New Roman"/>
                <w:sz w:val="28"/>
                <w:szCs w:val="28"/>
                <w:lang w:val="kk-KZ"/>
              </w:rPr>
              <m:t>2</m:t>
            </m:r>
          </m:den>
        </m:f>
      </m:oMath>
      <w:r w:rsidRPr="00C241FC">
        <w:rPr>
          <w:rFonts w:ascii="Times New Roman" w:eastAsia="Times New Roman" w:hAnsi="Times New Roman" w:cs="Times New Roman"/>
          <w:sz w:val="28"/>
          <w:szCs w:val="28"/>
          <w:lang w:val="kk-KZ"/>
        </w:rPr>
        <w:t>.</w:t>
      </w:r>
    </w:p>
    <w:p w:rsidR="00C241FC" w:rsidRPr="00C241FC" w:rsidRDefault="00C241FC" w:rsidP="00C241FC">
      <w:pPr>
        <w:tabs>
          <w:tab w:val="left" w:pos="3845"/>
        </w:tabs>
        <w:spacing w:after="0" w:line="240" w:lineRule="auto"/>
        <w:ind w:firstLine="709"/>
        <w:jc w:val="both"/>
        <w:rPr>
          <w:rFonts w:ascii="Times New Roman" w:eastAsia="Calibri" w:hAnsi="Times New Roman" w:cs="Times New Roman"/>
          <w:iCs/>
          <w:sz w:val="28"/>
          <w:szCs w:val="28"/>
          <w:lang w:val="kk-KZ"/>
        </w:rPr>
      </w:pPr>
      <w:r w:rsidRPr="00C241FC">
        <w:rPr>
          <w:rFonts w:ascii="Times New Roman" w:eastAsia="Calibri" w:hAnsi="Times New Roman" w:cs="Times New Roman"/>
          <w:i/>
          <w:sz w:val="28"/>
          <w:szCs w:val="28"/>
          <w:lang w:val="kk-KZ"/>
        </w:rPr>
        <w:t>М</w:t>
      </w:r>
      <w:r w:rsidRPr="00C241FC">
        <w:rPr>
          <w:rFonts w:ascii="Times New Roman" w:eastAsia="Calibri" w:hAnsi="Times New Roman" w:cs="Times New Roman"/>
          <w:iCs/>
          <w:sz w:val="28"/>
          <w:szCs w:val="28"/>
          <w:lang w:val="kk-KZ"/>
        </w:rPr>
        <w:t xml:space="preserve"> медианасы статистикалық мәліметтерді тең екі бөлікке бөлетін бөлігінің мәні және элементтердің жартысы мәліметтер жиынында медианадан көп, ал екінші жартысы аз.</w:t>
      </w:r>
    </w:p>
    <w:p w:rsidR="00C241FC" w:rsidRPr="00C241FC" w:rsidRDefault="00C241FC" w:rsidP="00C241FC">
      <w:pPr>
        <w:tabs>
          <w:tab w:val="left" w:pos="3845"/>
        </w:tabs>
        <w:spacing w:after="0" w:line="240" w:lineRule="auto"/>
        <w:ind w:firstLine="709"/>
        <w:jc w:val="both"/>
        <w:rPr>
          <w:rFonts w:ascii="Times New Roman" w:eastAsia="Calibri" w:hAnsi="Times New Roman" w:cs="Times New Roman"/>
          <w:iCs/>
          <w:sz w:val="28"/>
          <w:szCs w:val="28"/>
          <w:lang w:val="kk-KZ"/>
        </w:rPr>
      </w:pPr>
      <w:r w:rsidRPr="00C241FC">
        <w:rPr>
          <w:rFonts w:ascii="Times New Roman" w:eastAsia="Calibri" w:hAnsi="Times New Roman" w:cs="Times New Roman"/>
          <w:iCs/>
          <w:sz w:val="28"/>
          <w:szCs w:val="28"/>
          <w:lang w:val="kk-KZ"/>
        </w:rPr>
        <w:t>Медиананы табу үшін берілгендерді өсу ретімен қойған соң орта мәнін анықтайды.</w:t>
      </w:r>
    </w:p>
    <w:p w:rsidR="00C241FC" w:rsidRPr="00C241FC" w:rsidRDefault="00C241FC" w:rsidP="00C241FC">
      <w:pPr>
        <w:tabs>
          <w:tab w:val="left" w:pos="3845"/>
        </w:tabs>
        <w:spacing w:after="0" w:line="240" w:lineRule="auto"/>
        <w:ind w:firstLine="709"/>
        <w:jc w:val="both"/>
        <w:rPr>
          <w:rFonts w:ascii="Times New Roman" w:eastAsia="Calibri" w:hAnsi="Times New Roman" w:cs="Times New Roman"/>
          <w:iCs/>
          <w:sz w:val="28"/>
          <w:szCs w:val="28"/>
          <w:lang w:val="kk-KZ"/>
        </w:rPr>
      </w:pPr>
      <w:r w:rsidRPr="00C241FC">
        <w:rPr>
          <w:rFonts w:ascii="Times New Roman" w:eastAsia="Calibri" w:hAnsi="Times New Roman" w:cs="Times New Roman"/>
          <w:iCs/>
          <w:sz w:val="28"/>
          <w:szCs w:val="28"/>
          <w:lang w:val="kk-KZ"/>
        </w:rPr>
        <w:t xml:space="preserve">1) Егер </w:t>
      </w:r>
      <w:r w:rsidRPr="00C241FC">
        <w:rPr>
          <w:rFonts w:ascii="Times New Roman" w:eastAsia="Calibri" w:hAnsi="Times New Roman" w:cs="Times New Roman"/>
          <w:i/>
          <w:sz w:val="28"/>
          <w:szCs w:val="28"/>
          <w:lang w:val="en-US"/>
        </w:rPr>
        <w:t>n</w:t>
      </w:r>
      <w:r w:rsidRPr="00C241FC">
        <w:rPr>
          <w:rFonts w:ascii="Times New Roman" w:eastAsia="Calibri" w:hAnsi="Times New Roman" w:cs="Times New Roman"/>
          <w:i/>
          <w:sz w:val="28"/>
          <w:szCs w:val="28"/>
          <w:lang w:val="kk-KZ"/>
        </w:rPr>
        <w:t xml:space="preserve"> </w:t>
      </w:r>
      <w:r w:rsidRPr="00C241FC">
        <w:rPr>
          <w:rFonts w:ascii="Times New Roman" w:eastAsia="Calibri" w:hAnsi="Times New Roman" w:cs="Times New Roman"/>
          <w:iCs/>
          <w:sz w:val="28"/>
          <w:szCs w:val="28"/>
          <w:lang w:val="kk-KZ"/>
        </w:rPr>
        <w:t>тақ болса, онда 1 орта мәні болады.</w:t>
      </w:r>
    </w:p>
    <w:p w:rsidR="00C241FC" w:rsidRPr="00C241FC" w:rsidRDefault="00C241FC" w:rsidP="00C241FC">
      <w:pPr>
        <w:tabs>
          <w:tab w:val="left" w:pos="3845"/>
        </w:tabs>
        <w:spacing w:after="0" w:line="240" w:lineRule="auto"/>
        <w:jc w:val="both"/>
        <w:rPr>
          <w:rFonts w:ascii="Times New Roman" w:eastAsia="Calibri" w:hAnsi="Times New Roman" w:cs="Times New Roman"/>
          <w:iCs/>
          <w:sz w:val="28"/>
          <w:szCs w:val="28"/>
          <w:lang w:val="kk-KZ"/>
        </w:rPr>
      </w:pPr>
      <w:r w:rsidRPr="00C241FC">
        <w:rPr>
          <w:rFonts w:ascii="Times New Roman" w:eastAsia="Calibri" w:hAnsi="Times New Roman" w:cs="Times New Roman"/>
          <w:iCs/>
          <w:sz w:val="28"/>
          <w:szCs w:val="28"/>
          <w:lang w:val="kk-KZ"/>
        </w:rPr>
        <w:t>Мысал. Медиана (15;27;14;18;21)=медиана (14;15;18;21;27)=18. Медиана 18, бұл реттелген қатардағы рет бойынша үшінші мән.</w:t>
      </w:r>
    </w:p>
    <w:p w:rsidR="00C241FC" w:rsidRPr="00C241FC" w:rsidRDefault="00C241FC" w:rsidP="00C241FC">
      <w:pPr>
        <w:tabs>
          <w:tab w:val="left" w:pos="3845"/>
        </w:tabs>
        <w:spacing w:after="0" w:line="240" w:lineRule="auto"/>
        <w:ind w:firstLine="709"/>
        <w:jc w:val="both"/>
        <w:rPr>
          <w:rFonts w:ascii="Times New Roman" w:eastAsia="Calibri" w:hAnsi="Times New Roman" w:cs="Times New Roman"/>
          <w:iCs/>
          <w:sz w:val="28"/>
          <w:szCs w:val="28"/>
          <w:lang w:val="kk-KZ"/>
        </w:rPr>
      </w:pPr>
      <w:r w:rsidRPr="00C241FC">
        <w:rPr>
          <w:rFonts w:ascii="Times New Roman" w:eastAsia="Calibri" w:hAnsi="Times New Roman" w:cs="Times New Roman"/>
          <w:iCs/>
          <w:sz w:val="28"/>
          <w:szCs w:val="28"/>
          <w:lang w:val="kk-KZ"/>
        </w:rPr>
        <w:t xml:space="preserve">2) Егер </w:t>
      </w:r>
      <w:r w:rsidRPr="00C241FC">
        <w:rPr>
          <w:rFonts w:ascii="Times New Roman" w:eastAsia="Calibri" w:hAnsi="Times New Roman" w:cs="Times New Roman"/>
          <w:i/>
          <w:iCs/>
          <w:sz w:val="28"/>
          <w:szCs w:val="28"/>
          <w:lang w:val="en-US"/>
        </w:rPr>
        <w:t>n</w:t>
      </w:r>
      <w:r w:rsidRPr="00C241FC">
        <w:rPr>
          <w:rFonts w:ascii="Times New Roman" w:eastAsia="Calibri" w:hAnsi="Times New Roman" w:cs="Times New Roman"/>
          <w:i/>
          <w:iCs/>
          <w:sz w:val="28"/>
          <w:szCs w:val="28"/>
          <w:lang w:val="kk-KZ"/>
        </w:rPr>
        <w:t xml:space="preserve"> </w:t>
      </w:r>
      <w:r w:rsidRPr="00C241FC">
        <w:rPr>
          <w:rFonts w:ascii="Times New Roman" w:eastAsia="Calibri" w:hAnsi="Times New Roman" w:cs="Times New Roman"/>
          <w:iCs/>
          <w:sz w:val="28"/>
          <w:szCs w:val="28"/>
          <w:lang w:val="kk-KZ"/>
        </w:rPr>
        <w:t>жұп болса, онда 2 орта мәні болады.</w:t>
      </w:r>
    </w:p>
    <w:p w:rsidR="00C241FC" w:rsidRPr="00C241FC" w:rsidRDefault="00C241FC" w:rsidP="00C241FC">
      <w:pPr>
        <w:tabs>
          <w:tab w:val="left" w:pos="3845"/>
        </w:tabs>
        <w:spacing w:after="0" w:line="240" w:lineRule="auto"/>
        <w:jc w:val="both"/>
        <w:rPr>
          <w:rFonts w:ascii="Times New Roman" w:eastAsia="Calibri" w:hAnsi="Times New Roman" w:cs="Times New Roman"/>
          <w:iCs/>
          <w:sz w:val="28"/>
          <w:szCs w:val="28"/>
          <w:lang w:val="kk-KZ"/>
        </w:rPr>
      </w:pPr>
      <w:r w:rsidRPr="00C241FC">
        <w:rPr>
          <w:rFonts w:ascii="Times New Roman" w:eastAsia="Calibri" w:hAnsi="Times New Roman" w:cs="Times New Roman"/>
          <w:iCs/>
          <w:sz w:val="28"/>
          <w:szCs w:val="28"/>
          <w:lang w:val="kk-KZ"/>
        </w:rPr>
        <w:lastRenderedPageBreak/>
        <w:t>Мысал. Медиана (15;27;14;18)=медиана (14;15;18;27) =</w:t>
      </w:r>
      <m:oMath>
        <m:f>
          <m:fPr>
            <m:ctrlPr>
              <w:rPr>
                <w:rFonts w:ascii="Cambria Math" w:eastAsia="Calibri" w:hAnsi="Cambria Math" w:cs="Times New Roman"/>
                <w:i/>
                <w:iCs/>
                <w:sz w:val="28"/>
                <w:szCs w:val="28"/>
                <w:lang w:val="en-US"/>
              </w:rPr>
            </m:ctrlPr>
          </m:fPr>
          <m:num>
            <m:r>
              <w:rPr>
                <w:rFonts w:ascii="Cambria Math" w:eastAsia="Calibri" w:hAnsi="Cambria Math" w:cs="Times New Roman"/>
                <w:sz w:val="28"/>
                <w:szCs w:val="28"/>
                <w:lang w:val="kk-KZ"/>
              </w:rPr>
              <m:t>15+18</m:t>
            </m:r>
          </m:num>
          <m:den>
            <m:r>
              <w:rPr>
                <w:rFonts w:ascii="Cambria Math" w:eastAsia="Calibri" w:hAnsi="Cambria Math" w:cs="Times New Roman"/>
                <w:sz w:val="28"/>
                <w:szCs w:val="28"/>
                <w:lang w:val="kk-KZ"/>
              </w:rPr>
              <m:t>2</m:t>
            </m:r>
          </m:den>
        </m:f>
        <m:r>
          <w:rPr>
            <w:rFonts w:ascii="Cambria Math" w:eastAsia="Calibri" w:hAnsi="Cambria Math" w:cs="Times New Roman"/>
            <w:sz w:val="28"/>
            <w:szCs w:val="28"/>
            <w:lang w:val="kk-KZ"/>
          </w:rPr>
          <m:t>=16,5.</m:t>
        </m:r>
      </m:oMath>
    </w:p>
    <w:p w:rsidR="00C241FC" w:rsidRPr="00C241FC" w:rsidRDefault="00C241FC" w:rsidP="00C241FC">
      <w:pPr>
        <w:tabs>
          <w:tab w:val="left" w:pos="3845"/>
        </w:tabs>
        <w:spacing w:after="0" w:line="240" w:lineRule="auto"/>
        <w:ind w:firstLine="709"/>
        <w:jc w:val="both"/>
        <w:rPr>
          <w:rFonts w:ascii="Times New Roman" w:eastAsia="Calibri" w:hAnsi="Times New Roman" w:cs="Times New Roman"/>
          <w:iCs/>
          <w:sz w:val="28"/>
          <w:szCs w:val="28"/>
          <w:lang w:val="kk-KZ"/>
        </w:rPr>
      </w:pPr>
      <w:r w:rsidRPr="00C241FC">
        <w:rPr>
          <w:rFonts w:ascii="Times New Roman" w:eastAsia="Calibri" w:hAnsi="Times New Roman" w:cs="Times New Roman"/>
          <w:iCs/>
          <w:sz w:val="28"/>
          <w:szCs w:val="28"/>
          <w:lang w:val="kk-KZ"/>
        </w:rPr>
        <w:t xml:space="preserve">Бақылаудан алынған нәтиженің ең үлкен және ең кіші мәндер арасындағы айырманы білдіретін вариацияның қарапайым көрсеткіші </w:t>
      </w:r>
      <w:r w:rsidRPr="00C241FC">
        <w:rPr>
          <w:rFonts w:ascii="Times New Roman" w:eastAsia="Calibri" w:hAnsi="Times New Roman" w:cs="Times New Roman"/>
          <w:b/>
          <w:bCs/>
          <w:i/>
          <w:sz w:val="28"/>
          <w:szCs w:val="28"/>
          <w:lang w:val="kk-KZ"/>
        </w:rPr>
        <w:t>өзгеріс ауқымы</w:t>
      </w:r>
      <w:r w:rsidRPr="00C241FC">
        <w:rPr>
          <w:rFonts w:ascii="Times New Roman" w:eastAsia="Calibri" w:hAnsi="Times New Roman" w:cs="Times New Roman"/>
          <w:iCs/>
          <w:sz w:val="28"/>
          <w:szCs w:val="28"/>
          <w:lang w:val="kk-KZ"/>
        </w:rPr>
        <w:t xml:space="preserve"> болып табылады.</w:t>
      </w:r>
    </w:p>
    <w:p w:rsidR="00C241FC" w:rsidRPr="00C241FC" w:rsidRDefault="00C241FC" w:rsidP="00C241FC">
      <w:pPr>
        <w:tabs>
          <w:tab w:val="left" w:pos="3845"/>
        </w:tabs>
        <w:spacing w:after="0" w:line="240" w:lineRule="auto"/>
        <w:ind w:firstLine="709"/>
        <w:jc w:val="both"/>
        <w:rPr>
          <w:rFonts w:ascii="Times New Roman" w:eastAsia="Calibri" w:hAnsi="Times New Roman" w:cs="Times New Roman"/>
          <w:iCs/>
          <w:sz w:val="28"/>
          <w:szCs w:val="28"/>
          <w:lang w:val="kk-KZ"/>
        </w:rPr>
      </w:pPr>
      <w:r w:rsidRPr="00C241FC">
        <w:rPr>
          <w:rFonts w:ascii="Times New Roman" w:eastAsia="Calibri" w:hAnsi="Times New Roman" w:cs="Times New Roman"/>
          <w:iCs/>
          <w:sz w:val="28"/>
          <w:szCs w:val="28"/>
          <w:lang w:val="kk-KZ"/>
        </w:rPr>
        <w:t>Өзгеріс ауқымы жеке мәндердің қандай дәрежеге дейін бір-бірінен айырмашылығы бар екенін анықтайды. Ол үшін мәндердің тек тізімі қаралады, тізімнен ең үлкен және ең кіші мәндерді таңдап алып, үлкеннен кішіні алу керек.</w:t>
      </w:r>
    </w:p>
    <w:p w:rsidR="00C241FC" w:rsidRPr="00C241FC" w:rsidRDefault="00C241FC" w:rsidP="00C241FC">
      <w:pPr>
        <w:tabs>
          <w:tab w:val="left" w:pos="3845"/>
        </w:tabs>
        <w:spacing w:after="0" w:line="240" w:lineRule="auto"/>
        <w:ind w:firstLine="709"/>
        <w:jc w:val="both"/>
        <w:rPr>
          <w:rFonts w:ascii="Times New Roman" w:eastAsia="Calibri" w:hAnsi="Times New Roman" w:cs="Times New Roman"/>
          <w:iCs/>
          <w:sz w:val="28"/>
          <w:szCs w:val="28"/>
          <w:lang w:val="kk-KZ"/>
        </w:rPr>
      </w:pPr>
    </w:p>
    <w:p w:rsidR="00C241FC" w:rsidRPr="00C241FC" w:rsidRDefault="00C241FC" w:rsidP="00C241FC">
      <w:pPr>
        <w:tabs>
          <w:tab w:val="left" w:pos="3845"/>
        </w:tabs>
        <w:spacing w:after="0" w:line="240" w:lineRule="auto"/>
        <w:ind w:left="1069"/>
        <w:jc w:val="center"/>
        <w:rPr>
          <w:rFonts w:ascii="Times New Roman" w:eastAsia="Calibri" w:hAnsi="Times New Roman" w:cs="Times New Roman"/>
          <w:b/>
          <w:bCs/>
          <w:sz w:val="28"/>
          <w:szCs w:val="28"/>
          <w:lang w:val="kk-KZ"/>
        </w:rPr>
      </w:pPr>
      <w:r w:rsidRPr="00C241FC">
        <w:rPr>
          <w:rFonts w:ascii="Times New Roman" w:eastAsia="Calibri" w:hAnsi="Times New Roman" w:cs="Times New Roman"/>
          <w:b/>
          <w:bCs/>
          <w:sz w:val="28"/>
          <w:szCs w:val="28"/>
          <w:lang w:val="kk-KZ"/>
        </w:rPr>
        <w:t>Сағат, күн, апта, айлар</w:t>
      </w:r>
    </w:p>
    <w:p w:rsidR="00C241FC" w:rsidRPr="00C241FC" w:rsidRDefault="00C241FC" w:rsidP="00C241FC">
      <w:pPr>
        <w:tabs>
          <w:tab w:val="left" w:pos="3845"/>
        </w:tabs>
        <w:spacing w:after="0" w:line="240" w:lineRule="auto"/>
        <w:ind w:firstLine="709"/>
        <w:jc w:val="both"/>
        <w:rPr>
          <w:rFonts w:ascii="Times New Roman" w:eastAsia="Calibri" w:hAnsi="Times New Roman" w:cs="Times New Roman"/>
          <w:b/>
          <w:bCs/>
          <w:i/>
          <w:iCs/>
          <w:sz w:val="28"/>
          <w:szCs w:val="28"/>
          <w:lang w:val="kk-KZ"/>
        </w:rPr>
      </w:pPr>
      <w:r w:rsidRPr="00C241FC">
        <w:rPr>
          <w:rFonts w:ascii="Times New Roman" w:eastAsia="Calibri" w:hAnsi="Times New Roman" w:cs="Times New Roman"/>
          <w:b/>
          <w:bCs/>
          <w:i/>
          <w:iCs/>
          <w:sz w:val="28"/>
          <w:szCs w:val="28"/>
          <w:lang w:val="kk-KZ"/>
        </w:rPr>
        <w:t xml:space="preserve">Уақыттың өлшем бірліктері: </w:t>
      </w:r>
    </w:p>
    <w:p w:rsidR="00C241FC" w:rsidRPr="00C241FC" w:rsidRDefault="00C241FC" w:rsidP="00C241FC">
      <w:pPr>
        <w:tabs>
          <w:tab w:val="left" w:pos="3845"/>
        </w:tabs>
        <w:spacing w:after="0" w:line="240" w:lineRule="auto"/>
        <w:ind w:firstLine="709"/>
        <w:jc w:val="center"/>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1 секунд= 1000 миллисекунд</w:t>
      </w:r>
    </w:p>
    <w:p w:rsidR="00C241FC" w:rsidRPr="00C241FC" w:rsidRDefault="00C241FC" w:rsidP="00C241FC">
      <w:pPr>
        <w:tabs>
          <w:tab w:val="left" w:pos="3845"/>
        </w:tabs>
        <w:spacing w:after="0" w:line="240" w:lineRule="auto"/>
        <w:ind w:firstLine="709"/>
        <w:jc w:val="center"/>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1 минут = 60 секунд</w:t>
      </w:r>
    </w:p>
    <w:p w:rsidR="00C241FC" w:rsidRPr="00C241FC" w:rsidRDefault="00C241FC" w:rsidP="00C241FC">
      <w:pPr>
        <w:tabs>
          <w:tab w:val="left" w:pos="3845"/>
        </w:tabs>
        <w:spacing w:after="0" w:line="240" w:lineRule="auto"/>
        <w:ind w:firstLine="709"/>
        <w:jc w:val="center"/>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1 сағат = 60 минут</w:t>
      </w:r>
    </w:p>
    <w:p w:rsidR="00C241FC" w:rsidRPr="00C241FC" w:rsidRDefault="00C241FC" w:rsidP="00C241FC">
      <w:pPr>
        <w:tabs>
          <w:tab w:val="left" w:pos="3845"/>
        </w:tabs>
        <w:spacing w:after="0" w:line="240" w:lineRule="auto"/>
        <w:ind w:firstLine="709"/>
        <w:jc w:val="center"/>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1 тәулік (1 күн) = 24 сағат</w:t>
      </w:r>
    </w:p>
    <w:p w:rsidR="00C241FC" w:rsidRPr="00C241FC" w:rsidRDefault="00C241FC" w:rsidP="00C241FC">
      <w:pPr>
        <w:tabs>
          <w:tab w:val="left" w:pos="3845"/>
        </w:tabs>
        <w:spacing w:after="0" w:line="240" w:lineRule="auto"/>
        <w:ind w:firstLine="709"/>
        <w:jc w:val="center"/>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1 апта = 7 күн</w:t>
      </w:r>
    </w:p>
    <w:p w:rsidR="00C241FC" w:rsidRPr="00C241FC" w:rsidRDefault="00C241FC" w:rsidP="00C241FC">
      <w:pPr>
        <w:tabs>
          <w:tab w:val="left" w:pos="3845"/>
        </w:tabs>
        <w:spacing w:after="0" w:line="240" w:lineRule="auto"/>
        <w:ind w:firstLine="709"/>
        <w:jc w:val="center"/>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1 ай = 28,29,30,31 күн</w:t>
      </w:r>
    </w:p>
    <w:p w:rsidR="00C241FC" w:rsidRPr="00C241FC" w:rsidRDefault="00C241FC" w:rsidP="00C241FC">
      <w:pPr>
        <w:tabs>
          <w:tab w:val="left" w:pos="3845"/>
        </w:tabs>
        <w:spacing w:after="0" w:line="240" w:lineRule="auto"/>
        <w:ind w:firstLine="709"/>
        <w:jc w:val="center"/>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1 жыл = 365-366 күн</w:t>
      </w:r>
    </w:p>
    <w:p w:rsidR="00C241FC" w:rsidRPr="00C241FC" w:rsidRDefault="00C241FC" w:rsidP="00C241FC">
      <w:pPr>
        <w:tabs>
          <w:tab w:val="left" w:pos="3845"/>
        </w:tabs>
        <w:spacing w:after="0" w:line="240" w:lineRule="auto"/>
        <w:ind w:firstLine="709"/>
        <w:jc w:val="center"/>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1 ғасыр = 100 жыл</w:t>
      </w:r>
    </w:p>
    <w:p w:rsidR="00C241FC" w:rsidRPr="00C241FC" w:rsidRDefault="00C241FC" w:rsidP="00C241FC">
      <w:pPr>
        <w:tabs>
          <w:tab w:val="left" w:pos="3845"/>
        </w:tabs>
        <w:spacing w:after="0" w:line="240" w:lineRule="auto"/>
        <w:ind w:firstLine="709"/>
        <w:rPr>
          <w:rFonts w:ascii="Times New Roman" w:eastAsia="Calibri" w:hAnsi="Times New Roman" w:cs="Times New Roman"/>
          <w:b/>
          <w:bCs/>
          <w:i/>
          <w:iCs/>
          <w:sz w:val="28"/>
          <w:szCs w:val="28"/>
          <w:lang w:val="kk-KZ"/>
        </w:rPr>
      </w:pPr>
      <w:r w:rsidRPr="00C241FC">
        <w:rPr>
          <w:rFonts w:ascii="Times New Roman" w:eastAsia="Calibri" w:hAnsi="Times New Roman" w:cs="Times New Roman"/>
          <w:b/>
          <w:bCs/>
          <w:i/>
          <w:iCs/>
          <w:sz w:val="28"/>
          <w:szCs w:val="28"/>
          <w:lang w:val="kk-KZ"/>
        </w:rPr>
        <w:t>Апта күндері (7 күн):</w:t>
      </w:r>
    </w:p>
    <w:p w:rsidR="00C241FC" w:rsidRPr="00C241FC" w:rsidRDefault="00C241FC" w:rsidP="00C241FC">
      <w:pPr>
        <w:tabs>
          <w:tab w:val="left" w:pos="3845"/>
        </w:tabs>
        <w:spacing w:after="0" w:line="240" w:lineRule="auto"/>
        <w:ind w:firstLine="709"/>
        <w:jc w:val="center"/>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Бірінші күн: Дүйсенбі</w:t>
      </w:r>
    </w:p>
    <w:p w:rsidR="00C241FC" w:rsidRPr="00C241FC" w:rsidRDefault="00C241FC" w:rsidP="00C241FC">
      <w:pPr>
        <w:tabs>
          <w:tab w:val="left" w:pos="3845"/>
        </w:tabs>
        <w:spacing w:after="0" w:line="240" w:lineRule="auto"/>
        <w:ind w:firstLine="709"/>
        <w:jc w:val="center"/>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Екінші күн: Сейсенбі</w:t>
      </w:r>
    </w:p>
    <w:p w:rsidR="00C241FC" w:rsidRPr="00C241FC" w:rsidRDefault="00C241FC" w:rsidP="00C241FC">
      <w:pPr>
        <w:tabs>
          <w:tab w:val="left" w:pos="3845"/>
        </w:tabs>
        <w:spacing w:after="0" w:line="240" w:lineRule="auto"/>
        <w:ind w:firstLine="709"/>
        <w:jc w:val="center"/>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Үшінші күн: Сәрсенбі</w:t>
      </w:r>
    </w:p>
    <w:p w:rsidR="00C241FC" w:rsidRPr="00C241FC" w:rsidRDefault="00510170" w:rsidP="00C241FC">
      <w:pPr>
        <w:tabs>
          <w:tab w:val="left" w:pos="3845"/>
        </w:tabs>
        <w:spacing w:after="0" w:line="240" w:lineRule="auto"/>
        <w:ind w:firstLine="709"/>
        <w:jc w:val="center"/>
        <w:rPr>
          <w:rFonts w:ascii="Times New Roman" w:eastAsia="Calibri" w:hAnsi="Times New Roman" w:cs="Times New Roman"/>
          <w:sz w:val="28"/>
          <w:szCs w:val="28"/>
          <w:lang w:val="kk-KZ"/>
        </w:rPr>
      </w:pPr>
      <w:r w:rsidRPr="00C241FC">
        <w:rPr>
          <w:rFonts w:ascii="Times New Roman" w:eastAsia="Calibri"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simplePos x="0" y="0"/>
                <wp:positionH relativeFrom="column">
                  <wp:posOffset>2893695</wp:posOffset>
                </wp:positionH>
                <wp:positionV relativeFrom="paragraph">
                  <wp:posOffset>201295</wp:posOffset>
                </wp:positionV>
                <wp:extent cx="191770" cy="6064250"/>
                <wp:effectExtent l="0" t="2540" r="15240" b="15240"/>
                <wp:wrapNone/>
                <wp:docPr id="1" name="Правая фигурная скобка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91770" cy="6064250"/>
                        </a:xfrm>
                        <a:prstGeom prst="rightBrace">
                          <a:avLst>
                            <a:gd name="adj1" fmla="val 19048"/>
                            <a:gd name="adj2" fmla="val 50398"/>
                          </a:avLst>
                        </a:prstGeom>
                        <a:noFill/>
                        <a:ln w="9525">
                          <a:solidFill>
                            <a:srgbClr val="4579B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54C31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1" o:spid="_x0000_s1026" type="#_x0000_t88" style="position:absolute;margin-left:227.85pt;margin-top:15.85pt;width:15.1pt;height:477.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" adj="130,10886" strokecolor="#4579b8"/>
            </w:pict>
          </mc:Fallback>
        </mc:AlternateContent>
      </w:r>
      <w:r w:rsidR="00C241FC" w:rsidRPr="00C241FC">
        <w:rPr>
          <w:rFonts w:ascii="Times New Roman" w:eastAsia="Calibri" w:hAnsi="Times New Roman" w:cs="Times New Roman"/>
          <w:sz w:val="28"/>
          <w:szCs w:val="28"/>
          <w:lang w:val="kk-KZ"/>
        </w:rPr>
        <w:t>Төртінші күн: Бейсенбі</w:t>
      </w:r>
    </w:p>
    <w:p w:rsidR="00C241FC" w:rsidRPr="00C241FC" w:rsidRDefault="00C241FC" w:rsidP="00C241FC">
      <w:pPr>
        <w:tabs>
          <w:tab w:val="left" w:pos="3845"/>
        </w:tabs>
        <w:spacing w:after="0" w:line="240" w:lineRule="auto"/>
        <w:ind w:firstLine="709"/>
        <w:jc w:val="center"/>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Бесінші күн: Жұма</w:t>
      </w:r>
    </w:p>
    <w:p w:rsidR="00C241FC" w:rsidRPr="00C241FC" w:rsidRDefault="00C241FC" w:rsidP="00C241FC">
      <w:pPr>
        <w:tabs>
          <w:tab w:val="left" w:pos="3845"/>
        </w:tabs>
        <w:spacing w:after="0" w:line="240" w:lineRule="auto"/>
        <w:ind w:firstLine="709"/>
        <w:jc w:val="center"/>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Алтыншы күн: Сенбі</w:t>
      </w:r>
    </w:p>
    <w:p w:rsidR="00C241FC" w:rsidRPr="00C241FC" w:rsidRDefault="00C241FC" w:rsidP="00C241FC">
      <w:pPr>
        <w:tabs>
          <w:tab w:val="left" w:pos="3845"/>
        </w:tabs>
        <w:spacing w:after="0" w:line="240" w:lineRule="auto"/>
        <w:ind w:firstLine="709"/>
        <w:jc w:val="center"/>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Жетінші күн: Жексенбі</w:t>
      </w:r>
    </w:p>
    <w:p w:rsidR="00C241FC" w:rsidRPr="00C241FC" w:rsidRDefault="00C241FC" w:rsidP="00C241FC">
      <w:pPr>
        <w:tabs>
          <w:tab w:val="left" w:pos="3845"/>
        </w:tabs>
        <w:spacing w:after="0" w:line="240" w:lineRule="auto"/>
        <w:ind w:firstLine="709"/>
        <w:rPr>
          <w:rFonts w:ascii="Times New Roman" w:eastAsia="Calibri" w:hAnsi="Times New Roman" w:cs="Times New Roman"/>
          <w:sz w:val="28"/>
          <w:szCs w:val="28"/>
          <w:lang w:val="kk-KZ"/>
        </w:rPr>
      </w:pPr>
      <w:r w:rsidRPr="00C241FC">
        <w:rPr>
          <w:rFonts w:ascii="Times New Roman" w:eastAsia="Calibri" w:hAnsi="Times New Roman" w:cs="Times New Roman"/>
          <w:b/>
          <w:bCs/>
          <w:sz w:val="28"/>
          <w:szCs w:val="28"/>
          <w:lang w:val="kk-KZ"/>
        </w:rPr>
        <w:t>Мысал.</w:t>
      </w:r>
      <w:r w:rsidRPr="00C241FC">
        <w:rPr>
          <w:rFonts w:ascii="Times New Roman" w:eastAsia="Calibri" w:hAnsi="Times New Roman" w:cs="Times New Roman"/>
          <w:sz w:val="28"/>
          <w:szCs w:val="28"/>
          <w:lang w:val="kk-KZ"/>
        </w:rPr>
        <w:t xml:space="preserve"> Айдос сейсенбі күні сағат 20:45-те жолға шықты. Ол 29 сағат 30 минут жолда болды. Ол қай күні, неше сағатта жетеді?</w:t>
      </w:r>
    </w:p>
    <w:p w:rsidR="00C241FC" w:rsidRPr="00C241FC" w:rsidRDefault="00C241FC" w:rsidP="00C241FC">
      <w:pPr>
        <w:tabs>
          <w:tab w:val="left" w:pos="3845"/>
        </w:tabs>
        <w:spacing w:after="0" w:line="240" w:lineRule="auto"/>
        <w:ind w:firstLine="709"/>
        <w:rPr>
          <w:rFonts w:ascii="Times New Roman" w:eastAsia="Calibri" w:hAnsi="Times New Roman" w:cs="Times New Roman"/>
          <w:sz w:val="28"/>
          <w:szCs w:val="28"/>
          <w:lang w:val="kk-KZ"/>
        </w:rPr>
      </w:pPr>
      <w:r w:rsidRPr="00C241FC">
        <w:rPr>
          <w:rFonts w:ascii="Times New Roman" w:eastAsia="Calibri" w:hAnsi="Times New Roman" w:cs="Times New Roman"/>
          <w:i/>
          <w:iCs/>
          <w:sz w:val="28"/>
          <w:szCs w:val="28"/>
          <w:lang w:val="kk-KZ"/>
        </w:rPr>
        <w:t>Шешуі:</w:t>
      </w:r>
      <w:r w:rsidRPr="00C241FC">
        <w:rPr>
          <w:rFonts w:ascii="Times New Roman" w:eastAsia="Calibri" w:hAnsi="Times New Roman" w:cs="Times New Roman"/>
          <w:sz w:val="28"/>
          <w:szCs w:val="28"/>
          <w:lang w:val="kk-KZ"/>
        </w:rPr>
        <w:t xml:space="preserve"> Ол егер сейсенбі күні сағат 20:45-те жолға шықса: (1 кестені қараңыз)</w:t>
      </w:r>
    </w:p>
    <w:p w:rsidR="00C241FC" w:rsidRPr="00C241FC" w:rsidRDefault="00C241FC" w:rsidP="00C241FC">
      <w:pPr>
        <w:tabs>
          <w:tab w:val="left" w:pos="3845"/>
        </w:tabs>
        <w:spacing w:after="0" w:line="240" w:lineRule="auto"/>
        <w:ind w:firstLine="709"/>
        <w:rPr>
          <w:rFonts w:ascii="Times New Roman" w:eastAsia="Calibri" w:hAnsi="Times New Roman" w:cs="Times New Roman"/>
          <w:sz w:val="28"/>
          <w:szCs w:val="28"/>
          <w:lang w:val="kk-KZ"/>
        </w:rPr>
      </w:pPr>
    </w:p>
    <w:p w:rsidR="00C241FC" w:rsidRPr="00C241FC" w:rsidRDefault="00C241FC" w:rsidP="00C241FC">
      <w:pPr>
        <w:tabs>
          <w:tab w:val="left" w:pos="3845"/>
        </w:tabs>
        <w:spacing w:after="0" w:line="240" w:lineRule="auto"/>
        <w:ind w:firstLine="709"/>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1 кесте – Айдостың жолда болған уақыты</w:t>
      </w:r>
    </w:p>
    <w:p w:rsidR="00C241FC" w:rsidRPr="00C241FC" w:rsidRDefault="00C241FC" w:rsidP="00C241FC">
      <w:pPr>
        <w:tabs>
          <w:tab w:val="left" w:pos="3845"/>
        </w:tabs>
        <w:spacing w:after="0" w:line="240" w:lineRule="auto"/>
        <w:ind w:firstLine="709"/>
        <w:rPr>
          <w:rFonts w:ascii="Times New Roman" w:eastAsia="Calibri" w:hAnsi="Times New Roman" w:cs="Times New Roman"/>
          <w:sz w:val="28"/>
          <w:szCs w:val="28"/>
          <w:lang w:val="kk-KZ"/>
        </w:rPr>
      </w:pPr>
    </w:p>
    <w:tbl>
      <w:tblPr>
        <w:tblStyle w:val="1"/>
        <w:tblW w:w="0" w:type="auto"/>
        <w:tblLook w:val="04A0" w:firstRow="1" w:lastRow="0" w:firstColumn="1" w:lastColumn="0" w:noHBand="0" w:noVBand="1"/>
      </w:tblPr>
      <w:tblGrid>
        <w:gridCol w:w="3117"/>
        <w:gridCol w:w="3114"/>
        <w:gridCol w:w="3114"/>
      </w:tblGrid>
      <w:tr w:rsidR="00C241FC" w:rsidRPr="00C241FC" w:rsidTr="003A513F">
        <w:tc>
          <w:tcPr>
            <w:tcW w:w="3190" w:type="dxa"/>
          </w:tcPr>
          <w:p w:rsidR="00C241FC" w:rsidRPr="00C241FC" w:rsidRDefault="00C241FC" w:rsidP="00C241FC">
            <w:pPr>
              <w:tabs>
                <w:tab w:val="left" w:pos="3845"/>
              </w:tabs>
              <w:jc w:val="center"/>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Сейсенбі</w:t>
            </w:r>
          </w:p>
        </w:tc>
        <w:tc>
          <w:tcPr>
            <w:tcW w:w="3190" w:type="dxa"/>
          </w:tcPr>
          <w:p w:rsidR="00C241FC" w:rsidRPr="00C241FC" w:rsidRDefault="00C241FC" w:rsidP="00C241FC">
            <w:pPr>
              <w:tabs>
                <w:tab w:val="left" w:pos="3845"/>
              </w:tabs>
              <w:jc w:val="center"/>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Сәрсенбі</w:t>
            </w:r>
          </w:p>
        </w:tc>
        <w:tc>
          <w:tcPr>
            <w:tcW w:w="3191" w:type="dxa"/>
          </w:tcPr>
          <w:p w:rsidR="00C241FC" w:rsidRPr="00C241FC" w:rsidRDefault="00C241FC" w:rsidP="00C241FC">
            <w:pPr>
              <w:tabs>
                <w:tab w:val="left" w:pos="3845"/>
              </w:tabs>
              <w:jc w:val="center"/>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Бейсенбі</w:t>
            </w:r>
          </w:p>
        </w:tc>
      </w:tr>
      <w:tr w:rsidR="00C241FC" w:rsidRPr="00C241FC" w:rsidTr="003A513F">
        <w:tc>
          <w:tcPr>
            <w:tcW w:w="3190" w:type="dxa"/>
          </w:tcPr>
          <w:p w:rsidR="00C241FC" w:rsidRPr="00C241FC" w:rsidRDefault="00C241FC" w:rsidP="00C241FC">
            <w:pPr>
              <w:tabs>
                <w:tab w:val="left" w:pos="3845"/>
              </w:tabs>
              <w:jc w:val="center"/>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20:45-00:00</w:t>
            </w:r>
          </w:p>
        </w:tc>
        <w:tc>
          <w:tcPr>
            <w:tcW w:w="3190" w:type="dxa"/>
          </w:tcPr>
          <w:p w:rsidR="00C241FC" w:rsidRPr="00C241FC" w:rsidRDefault="00C241FC" w:rsidP="00C241FC">
            <w:pPr>
              <w:tabs>
                <w:tab w:val="left" w:pos="3845"/>
              </w:tabs>
              <w:jc w:val="center"/>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00:00-00:00</w:t>
            </w:r>
          </w:p>
        </w:tc>
        <w:tc>
          <w:tcPr>
            <w:tcW w:w="3191" w:type="dxa"/>
          </w:tcPr>
          <w:p w:rsidR="00C241FC" w:rsidRPr="00C241FC" w:rsidRDefault="00C241FC" w:rsidP="00C241FC">
            <w:pPr>
              <w:tabs>
                <w:tab w:val="left" w:pos="3845"/>
              </w:tabs>
              <w:jc w:val="center"/>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00:00-02:15</w:t>
            </w:r>
          </w:p>
        </w:tc>
      </w:tr>
      <w:tr w:rsidR="00C241FC" w:rsidRPr="00C241FC" w:rsidTr="003A513F">
        <w:tc>
          <w:tcPr>
            <w:tcW w:w="3190" w:type="dxa"/>
          </w:tcPr>
          <w:p w:rsidR="00C241FC" w:rsidRPr="00C241FC" w:rsidRDefault="00C241FC" w:rsidP="00C241FC">
            <w:pPr>
              <w:tabs>
                <w:tab w:val="left" w:pos="3845"/>
              </w:tabs>
              <w:jc w:val="center"/>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3 сағат 15 минуттан соң келесі күнге ауысады</w:t>
            </w:r>
          </w:p>
        </w:tc>
        <w:tc>
          <w:tcPr>
            <w:tcW w:w="3190" w:type="dxa"/>
          </w:tcPr>
          <w:p w:rsidR="00C241FC" w:rsidRPr="00C241FC" w:rsidRDefault="00C241FC" w:rsidP="00C241FC">
            <w:pPr>
              <w:tabs>
                <w:tab w:val="left" w:pos="3845"/>
              </w:tabs>
              <w:jc w:val="center"/>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24 сағат жол жүреді</w:t>
            </w:r>
          </w:p>
        </w:tc>
        <w:tc>
          <w:tcPr>
            <w:tcW w:w="3191" w:type="dxa"/>
          </w:tcPr>
          <w:p w:rsidR="00C241FC" w:rsidRPr="00C241FC" w:rsidRDefault="00C241FC" w:rsidP="00C241FC">
            <w:pPr>
              <w:tabs>
                <w:tab w:val="left" w:pos="3845"/>
              </w:tabs>
              <w:jc w:val="center"/>
              <w:rPr>
                <w:rFonts w:ascii="Times New Roman" w:eastAsia="Calibri" w:hAnsi="Times New Roman" w:cs="Times New Roman"/>
                <w:sz w:val="28"/>
                <w:szCs w:val="28"/>
                <w:lang w:val="kk-KZ"/>
              </w:rPr>
            </w:pPr>
            <w:r w:rsidRPr="00C241FC">
              <w:rPr>
                <w:rFonts w:ascii="Times New Roman" w:eastAsia="Calibri" w:hAnsi="Times New Roman" w:cs="Times New Roman"/>
                <w:sz w:val="28"/>
                <w:szCs w:val="28"/>
                <w:lang w:val="kk-KZ"/>
              </w:rPr>
              <w:t>2 сағат 15 минут жолда болады</w:t>
            </w:r>
          </w:p>
        </w:tc>
      </w:tr>
    </w:tbl>
    <w:p w:rsidR="00C241FC" w:rsidRPr="00C241FC" w:rsidRDefault="00C241FC" w:rsidP="00C241FC">
      <w:pPr>
        <w:tabs>
          <w:tab w:val="left" w:pos="3845"/>
        </w:tabs>
        <w:spacing w:after="0" w:line="240" w:lineRule="auto"/>
        <w:ind w:firstLine="709"/>
        <w:rPr>
          <w:rFonts w:ascii="Times New Roman" w:eastAsia="Calibri" w:hAnsi="Times New Roman" w:cs="Times New Roman"/>
          <w:sz w:val="28"/>
          <w:szCs w:val="28"/>
          <w:lang w:val="kk-KZ"/>
        </w:rPr>
      </w:pPr>
    </w:p>
    <w:p w:rsidR="00C241FC" w:rsidRPr="00C241FC" w:rsidRDefault="00C241FC" w:rsidP="00C241FC">
      <w:pPr>
        <w:tabs>
          <w:tab w:val="left" w:pos="3845"/>
        </w:tabs>
        <w:spacing w:after="0" w:line="240" w:lineRule="auto"/>
        <w:jc w:val="center"/>
        <w:rPr>
          <w:rFonts w:ascii="Times New Roman" w:eastAsia="Calibri" w:hAnsi="Times New Roman" w:cs="Times New Roman"/>
          <w:i/>
          <w:iCs/>
          <w:sz w:val="28"/>
          <w:szCs w:val="28"/>
          <w:lang w:val="kk-KZ"/>
        </w:rPr>
      </w:pPr>
      <w:r w:rsidRPr="00C241FC">
        <w:rPr>
          <w:rFonts w:ascii="Times New Roman" w:eastAsia="Calibri" w:hAnsi="Times New Roman" w:cs="Times New Roman"/>
          <w:i/>
          <w:iCs/>
          <w:sz w:val="28"/>
          <w:szCs w:val="28"/>
          <w:lang w:val="kk-KZ"/>
        </w:rPr>
        <w:t>Ол 29 сағат 30 минут жолда болды</w:t>
      </w:r>
    </w:p>
    <w:p w:rsidR="00C241FC" w:rsidRPr="00C241FC" w:rsidRDefault="00C241FC" w:rsidP="00C241FC">
      <w:pPr>
        <w:tabs>
          <w:tab w:val="left" w:pos="3845"/>
        </w:tabs>
        <w:spacing w:after="0" w:line="240" w:lineRule="auto"/>
        <w:ind w:firstLine="709"/>
        <w:jc w:val="both"/>
        <w:rPr>
          <w:rFonts w:ascii="Times New Roman" w:eastAsia="Calibri" w:hAnsi="Times New Roman" w:cs="Times New Roman"/>
          <w:sz w:val="28"/>
          <w:szCs w:val="28"/>
          <w:lang w:val="en-US"/>
        </w:rPr>
      </w:pPr>
      <w:r w:rsidRPr="00C241FC">
        <w:rPr>
          <w:rFonts w:ascii="Times New Roman" w:eastAsia="Calibri" w:hAnsi="Times New Roman" w:cs="Times New Roman"/>
          <w:i/>
          <w:iCs/>
          <w:sz w:val="28"/>
          <w:szCs w:val="28"/>
          <w:lang w:val="kk-KZ"/>
        </w:rPr>
        <w:t xml:space="preserve">Жауабы. </w:t>
      </w:r>
      <w:r w:rsidRPr="00C241FC">
        <w:rPr>
          <w:rFonts w:ascii="Times New Roman" w:eastAsia="Calibri" w:hAnsi="Times New Roman" w:cs="Times New Roman"/>
          <w:sz w:val="28"/>
          <w:szCs w:val="28"/>
          <w:lang w:val="kk-KZ"/>
        </w:rPr>
        <w:t xml:space="preserve">Бейсенбі күні сағат 02:15-те. </w:t>
      </w:r>
      <w:r w:rsidR="0045776D">
        <w:rPr>
          <w:rFonts w:ascii="Times New Roman" w:eastAsia="Calibri" w:hAnsi="Times New Roman" w:cs="Times New Roman"/>
          <w:sz w:val="28"/>
          <w:szCs w:val="28"/>
          <w:lang w:val="en-US"/>
        </w:rPr>
        <w:t>[3]</w:t>
      </w:r>
    </w:p>
    <w:p w:rsidR="00C241FC" w:rsidRDefault="00C241FC" w:rsidP="008607A7">
      <w:pPr>
        <w:pStyle w:val="a4"/>
        <w:ind w:firstLine="709"/>
        <w:jc w:val="both"/>
        <w:rPr>
          <w:rFonts w:asciiTheme="majorBidi" w:hAnsiTheme="majorBidi" w:cstheme="majorBidi"/>
          <w:sz w:val="28"/>
          <w:szCs w:val="28"/>
          <w:lang w:val="kk-KZ"/>
        </w:rPr>
      </w:pPr>
    </w:p>
    <w:p w:rsidR="00510170" w:rsidRDefault="00510170" w:rsidP="00510170">
      <w:pPr>
        <w:pStyle w:val="a4"/>
        <w:ind w:firstLine="709"/>
        <w:jc w:val="both"/>
        <w:rPr>
          <w:rFonts w:asciiTheme="majorBidi" w:hAnsiTheme="majorBidi" w:cstheme="majorBidi"/>
          <w:sz w:val="28"/>
          <w:szCs w:val="28"/>
          <w:lang w:val="kk-KZ"/>
        </w:rPr>
      </w:pPr>
      <w:r w:rsidRPr="00510170">
        <w:rPr>
          <w:rFonts w:asciiTheme="majorBidi" w:hAnsiTheme="majorBidi" w:cstheme="majorBidi"/>
          <w:sz w:val="28"/>
          <w:szCs w:val="28"/>
          <w:lang w:val="kk-KZ"/>
        </w:rPr>
        <w:t xml:space="preserve">«Функционалдық сауаттылық» - қоғамдық әл-ауқаттың көрсеткіші. Сондықтан мектеп үшін өте маңызды мақсат туындайды: жеке элиталық оқушыларды өмірге дайындау емес, қажет болған жағдайда мамандығын тез өзгерте алатын, жаңа әлеуметтік рөлдер мен функцияларды игере алатын, </w:t>
      </w:r>
      <w:r w:rsidRPr="00510170">
        <w:rPr>
          <w:rFonts w:asciiTheme="majorBidi" w:hAnsiTheme="majorBidi" w:cstheme="majorBidi"/>
          <w:sz w:val="28"/>
          <w:szCs w:val="28"/>
          <w:lang w:val="kk-KZ"/>
        </w:rPr>
        <w:lastRenderedPageBreak/>
        <w:t xml:space="preserve">бәсекеге қабілетті мобильді тұлғаны оқыту. Функционалдық сауаттылықтың базалық дағдысы оқырман сауаттылығы болып табылады. Қазіргі қоғамда ақпаратпен жұмыс істеу мүмкіндігі (ең алдымен оқу) сәттіліктің міндетті шарты болып табылады. Осылайша, жоғарыда айтылғандарды қорытындылай келе, </w:t>
      </w:r>
      <w:r w:rsidRPr="00510170">
        <w:rPr>
          <w:rFonts w:asciiTheme="majorBidi" w:hAnsiTheme="majorBidi" w:cstheme="majorBidi"/>
          <w:i/>
          <w:iCs/>
          <w:sz w:val="28"/>
          <w:szCs w:val="28"/>
          <w:lang w:val="kk-KZ"/>
        </w:rPr>
        <w:t>функционалдық сауаттылық —</w:t>
      </w:r>
      <w:r w:rsidRPr="00510170">
        <w:rPr>
          <w:rFonts w:asciiTheme="majorBidi" w:hAnsiTheme="majorBidi" w:cstheme="majorBidi"/>
          <w:sz w:val="28"/>
          <w:szCs w:val="28"/>
          <w:lang w:val="kk-KZ"/>
        </w:rPr>
        <w:t xml:space="preserve"> адамның, қоғамның сыртқы ортамен қарым-қатынас жасау қабілеті және өзгеретін жағдай</w:t>
      </w:r>
      <w:r>
        <w:rPr>
          <w:rFonts w:asciiTheme="majorBidi" w:hAnsiTheme="majorBidi" w:cstheme="majorBidi"/>
          <w:sz w:val="28"/>
          <w:szCs w:val="28"/>
          <w:lang w:val="kk-KZ"/>
        </w:rPr>
        <w:t>ларға тез бейімделу мүмкіндігі.</w:t>
      </w:r>
    </w:p>
    <w:p w:rsidR="00510170" w:rsidRPr="00510170" w:rsidRDefault="00510170" w:rsidP="00510170">
      <w:pPr>
        <w:spacing w:after="0" w:line="240" w:lineRule="auto"/>
        <w:ind w:firstLine="709"/>
        <w:jc w:val="both"/>
        <w:rPr>
          <w:rFonts w:ascii="Times New Roman" w:eastAsia="Calibri" w:hAnsi="Times New Roman" w:cs="Times New Roman"/>
          <w:sz w:val="28"/>
          <w:szCs w:val="28"/>
          <w:lang w:val="kk-KZ"/>
        </w:rPr>
      </w:pPr>
      <w:r w:rsidRPr="00510170">
        <w:rPr>
          <w:rFonts w:ascii="Times New Roman" w:eastAsia="Calibri" w:hAnsi="Times New Roman" w:cs="Times New Roman"/>
          <w:sz w:val="28"/>
          <w:szCs w:val="28"/>
          <w:lang w:val="kk-KZ"/>
        </w:rPr>
        <w:t>«Математикалық сауаттылық» дегеніміз - адамның, оқушының математиканы түсіну және математикамен айналысу, математиканың өмірдегі, әлемдегі рөлі туралы әртүрлі пікірлерді білдіру және дәлелдеу қабілеті. Бұл маңызды қабілет отбасындағы, қоғамдағы адамның ағымдағы және болашаққа жеке, кәсіби және қоғамдық өмірі үшін, сондай-ақ жасампаз, мүдделі және ойшыл азаматтың өмірі үшін қажет.</w:t>
      </w:r>
      <w:r w:rsidR="0045776D" w:rsidRPr="0045776D">
        <w:rPr>
          <w:rFonts w:ascii="Times New Roman" w:eastAsia="Calibri" w:hAnsi="Times New Roman" w:cs="Times New Roman"/>
          <w:sz w:val="28"/>
          <w:szCs w:val="28"/>
          <w:lang w:val="kk-KZ"/>
        </w:rPr>
        <w:t>[4]</w:t>
      </w:r>
    </w:p>
    <w:p w:rsidR="00510170" w:rsidRPr="00510170" w:rsidRDefault="00510170" w:rsidP="00510170">
      <w:pPr>
        <w:spacing w:after="0" w:line="240" w:lineRule="auto"/>
        <w:ind w:firstLine="709"/>
        <w:jc w:val="both"/>
        <w:rPr>
          <w:rFonts w:ascii="Times New Roman" w:eastAsia="Calibri" w:hAnsi="Times New Roman" w:cs="Times New Roman"/>
          <w:sz w:val="28"/>
          <w:szCs w:val="28"/>
          <w:lang w:val="kk-KZ"/>
        </w:rPr>
      </w:pPr>
      <w:r w:rsidRPr="00510170">
        <w:rPr>
          <w:rFonts w:ascii="Times New Roman" w:eastAsia="Calibri" w:hAnsi="Times New Roman" w:cs="Times New Roman"/>
          <w:sz w:val="28"/>
          <w:szCs w:val="28"/>
          <w:lang w:val="kk-KZ"/>
        </w:rPr>
        <w:t xml:space="preserve">Халықаралық сарапшылар PISA жобасындағы «Математикалық сауаттылық» бағытының негізін қалайтын екі принципті анықтады. </w:t>
      </w:r>
    </w:p>
    <w:p w:rsidR="00510170" w:rsidRPr="00510170" w:rsidRDefault="00510170" w:rsidP="00510170">
      <w:pPr>
        <w:spacing w:after="0" w:line="240" w:lineRule="auto"/>
        <w:ind w:firstLine="709"/>
        <w:jc w:val="both"/>
        <w:rPr>
          <w:rFonts w:ascii="Times New Roman" w:eastAsia="Calibri" w:hAnsi="Times New Roman" w:cs="Times New Roman"/>
          <w:sz w:val="28"/>
          <w:szCs w:val="28"/>
          <w:lang w:val="kk-KZ"/>
        </w:rPr>
      </w:pPr>
      <w:r w:rsidRPr="00510170">
        <w:rPr>
          <w:rFonts w:ascii="Times New Roman" w:eastAsia="Calibri" w:hAnsi="Times New Roman" w:cs="Times New Roman"/>
          <w:b/>
          <w:bCs/>
          <w:sz w:val="28"/>
          <w:szCs w:val="28"/>
          <w:lang w:val="kk-KZ"/>
        </w:rPr>
        <w:t>Бірінші. «Фундаметалды математикалық идеялар»</w:t>
      </w:r>
      <w:r w:rsidRPr="00510170">
        <w:rPr>
          <w:rFonts w:ascii="Times New Roman" w:eastAsia="Calibri" w:hAnsi="Times New Roman" w:cs="Times New Roman"/>
          <w:sz w:val="28"/>
          <w:szCs w:val="28"/>
          <w:lang w:val="kk-KZ"/>
        </w:rPr>
        <w:t xml:space="preserve"> мынадай облыстарды қамтиды: «Айнымалы және қатынас» (</w:t>
      </w:r>
      <w:r w:rsidRPr="00510170">
        <w:rPr>
          <w:rFonts w:ascii="Times New Roman" w:eastAsia="Calibri" w:hAnsi="Times New Roman" w:cs="Times New Roman"/>
          <w:i/>
          <w:iCs/>
          <w:sz w:val="28"/>
          <w:szCs w:val="28"/>
          <w:lang w:val="kk-KZ"/>
        </w:rPr>
        <w:t>айнымалылар арасындағы тәуелділік, тұрақты және ауыспалы байланыстар, математикалық моделдерді қолдану</w:t>
      </w:r>
      <w:r w:rsidRPr="00510170">
        <w:rPr>
          <w:rFonts w:ascii="Times New Roman" w:eastAsia="Calibri" w:hAnsi="Times New Roman" w:cs="Times New Roman"/>
          <w:sz w:val="28"/>
          <w:szCs w:val="28"/>
          <w:lang w:val="kk-KZ"/>
        </w:rPr>
        <w:t>), «Кеңістік және пішін» (</w:t>
      </w:r>
      <w:r w:rsidRPr="00510170">
        <w:rPr>
          <w:rFonts w:ascii="Times New Roman" w:eastAsia="Calibri" w:hAnsi="Times New Roman" w:cs="Times New Roman"/>
          <w:i/>
          <w:iCs/>
          <w:sz w:val="28"/>
          <w:szCs w:val="28"/>
          <w:lang w:val="kk-KZ"/>
        </w:rPr>
        <w:t>геометриялық формалар, сызбалар, пішіндерді кеңістікте визуализациялау</w:t>
      </w:r>
      <w:r w:rsidRPr="00510170">
        <w:rPr>
          <w:rFonts w:ascii="Times New Roman" w:eastAsia="Calibri" w:hAnsi="Times New Roman" w:cs="Times New Roman"/>
          <w:sz w:val="28"/>
          <w:szCs w:val="28"/>
          <w:lang w:val="kk-KZ"/>
        </w:rPr>
        <w:t>) «Белгісіздік» (</w:t>
      </w:r>
      <w:r w:rsidRPr="00510170">
        <w:rPr>
          <w:rFonts w:ascii="Times New Roman" w:eastAsia="Calibri" w:hAnsi="Times New Roman" w:cs="Times New Roman"/>
          <w:i/>
          <w:iCs/>
          <w:sz w:val="28"/>
          <w:szCs w:val="28"/>
          <w:lang w:val="kk-KZ"/>
        </w:rPr>
        <w:t>ықтималдылық және статистикалық құбылыстар, мәліметтерді анықтау мен жалпылау, ғылыми болжам жасау</w:t>
      </w:r>
      <w:r w:rsidRPr="00510170">
        <w:rPr>
          <w:rFonts w:ascii="Times New Roman" w:eastAsia="Calibri" w:hAnsi="Times New Roman" w:cs="Times New Roman"/>
          <w:sz w:val="28"/>
          <w:szCs w:val="28"/>
          <w:lang w:val="kk-KZ"/>
        </w:rPr>
        <w:t>) және «Сан» (</w:t>
      </w:r>
      <w:r w:rsidRPr="00510170">
        <w:rPr>
          <w:rFonts w:ascii="Times New Roman" w:eastAsia="Calibri" w:hAnsi="Times New Roman" w:cs="Times New Roman"/>
          <w:i/>
          <w:iCs/>
          <w:sz w:val="28"/>
          <w:szCs w:val="28"/>
          <w:lang w:val="kk-KZ"/>
        </w:rPr>
        <w:t>мәліметтерді түсіндіру және дәлелдеу, өлшем бірліктерін ұғыну және арифметикалық ойлауды қолдану</w:t>
      </w:r>
      <w:r w:rsidRPr="00510170">
        <w:rPr>
          <w:rFonts w:ascii="Times New Roman" w:eastAsia="Calibri" w:hAnsi="Times New Roman" w:cs="Times New Roman"/>
          <w:sz w:val="28"/>
          <w:szCs w:val="28"/>
          <w:lang w:val="kk-KZ"/>
        </w:rPr>
        <w:t xml:space="preserve">). </w:t>
      </w:r>
    </w:p>
    <w:p w:rsidR="00510170" w:rsidRPr="00510170" w:rsidRDefault="00510170" w:rsidP="00510170">
      <w:pPr>
        <w:spacing w:after="0" w:line="240" w:lineRule="auto"/>
        <w:ind w:firstLine="709"/>
        <w:jc w:val="both"/>
        <w:rPr>
          <w:rFonts w:ascii="Times New Roman" w:eastAsia="Calibri" w:hAnsi="Times New Roman" w:cs="Times New Roman"/>
          <w:sz w:val="28"/>
          <w:szCs w:val="28"/>
          <w:lang w:val="kk-KZ"/>
        </w:rPr>
      </w:pPr>
      <w:r w:rsidRPr="00510170">
        <w:rPr>
          <w:rFonts w:ascii="Times New Roman" w:eastAsia="Calibri" w:hAnsi="Times New Roman" w:cs="Times New Roman"/>
          <w:b/>
          <w:bCs/>
          <w:sz w:val="28"/>
          <w:szCs w:val="28"/>
          <w:lang w:val="kk-KZ"/>
        </w:rPr>
        <w:t>Екінші. «Математикалық құзыреттілік»</w:t>
      </w:r>
      <w:r w:rsidRPr="00510170">
        <w:rPr>
          <w:rFonts w:ascii="Times New Roman" w:eastAsia="Calibri" w:hAnsi="Times New Roman" w:cs="Times New Roman"/>
          <w:sz w:val="28"/>
          <w:szCs w:val="28"/>
          <w:lang w:val="kk-KZ"/>
        </w:rPr>
        <w:t xml:space="preserve"> - дағдының үш деңгейін біріктіреді. Бұл «Елестету» (</w:t>
      </w:r>
      <w:r w:rsidRPr="00510170">
        <w:rPr>
          <w:rFonts w:ascii="Times New Roman" w:eastAsia="Calibri" w:hAnsi="Times New Roman" w:cs="Times New Roman"/>
          <w:i/>
          <w:iCs/>
          <w:sz w:val="28"/>
          <w:szCs w:val="28"/>
          <w:lang w:val="kk-KZ"/>
        </w:rPr>
        <w:t>нақты фактілерді қолдану, математикалық объектілерді тану, алгоритмдер мен есептеуді орындау</w:t>
      </w:r>
      <w:r w:rsidRPr="00510170">
        <w:rPr>
          <w:rFonts w:ascii="Times New Roman" w:eastAsia="Calibri" w:hAnsi="Times New Roman" w:cs="Times New Roman"/>
          <w:sz w:val="28"/>
          <w:szCs w:val="28"/>
          <w:lang w:val="kk-KZ"/>
        </w:rPr>
        <w:t>), «Байланыс орнату» (</w:t>
      </w:r>
      <w:r w:rsidRPr="00510170">
        <w:rPr>
          <w:rFonts w:ascii="Times New Roman" w:eastAsia="Calibri" w:hAnsi="Times New Roman" w:cs="Times New Roman"/>
          <w:i/>
          <w:iCs/>
          <w:sz w:val="28"/>
          <w:szCs w:val="28"/>
          <w:lang w:val="kk-KZ"/>
        </w:rPr>
        <w:t>әртүрлі тапсырмаларды шешу, бірнеше фактілер мен ақпараттар арасындағы байланысты таба білу</w:t>
      </w:r>
      <w:r w:rsidRPr="00510170">
        <w:rPr>
          <w:rFonts w:ascii="Times New Roman" w:eastAsia="Calibri" w:hAnsi="Times New Roman" w:cs="Times New Roman"/>
          <w:sz w:val="28"/>
          <w:szCs w:val="28"/>
          <w:lang w:val="kk-KZ"/>
        </w:rPr>
        <w:t>) және «Ойлау» (</w:t>
      </w:r>
      <w:r w:rsidRPr="00510170">
        <w:rPr>
          <w:rFonts w:ascii="Times New Roman" w:eastAsia="Calibri" w:hAnsi="Times New Roman" w:cs="Times New Roman"/>
          <w:i/>
          <w:iCs/>
          <w:sz w:val="28"/>
          <w:szCs w:val="28"/>
          <w:lang w:val="kk-KZ"/>
        </w:rPr>
        <w:t>әртүрлі бөлімдердегі білімдерін қолдану, кешенді тапсырмаларды шешу және табу заңдылықтарын орындау</w:t>
      </w:r>
      <w:r w:rsidRPr="00510170">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p>
    <w:p w:rsidR="00510170" w:rsidRPr="00510170" w:rsidRDefault="00510170" w:rsidP="00510170">
      <w:pPr>
        <w:spacing w:after="0" w:line="240" w:lineRule="auto"/>
        <w:ind w:firstLine="709"/>
        <w:jc w:val="both"/>
        <w:rPr>
          <w:rFonts w:ascii="Times New Roman" w:eastAsia="Calibri" w:hAnsi="Times New Roman" w:cs="Times New Roman"/>
          <w:sz w:val="28"/>
          <w:szCs w:val="28"/>
          <w:lang w:val="kk-KZ"/>
        </w:rPr>
      </w:pPr>
      <w:r w:rsidRPr="00510170">
        <w:rPr>
          <w:rFonts w:ascii="Times New Roman" w:eastAsia="Calibri" w:hAnsi="Times New Roman" w:cs="Times New Roman"/>
          <w:sz w:val="28"/>
          <w:szCs w:val="28"/>
          <w:lang w:val="kk-KZ"/>
        </w:rPr>
        <w:t xml:space="preserve">Математикалық сауаттылық деген ұғымға оқушылардың келесі қабiлеттiлiктері жатады: </w:t>
      </w:r>
    </w:p>
    <w:p w:rsidR="00510170" w:rsidRPr="00510170" w:rsidRDefault="00510170" w:rsidP="00510170">
      <w:pPr>
        <w:numPr>
          <w:ilvl w:val="0"/>
          <w:numId w:val="4"/>
        </w:numPr>
        <w:spacing w:after="0" w:line="240" w:lineRule="auto"/>
        <w:ind w:left="709"/>
        <w:contextualSpacing/>
        <w:jc w:val="both"/>
        <w:rPr>
          <w:rFonts w:ascii="Times New Roman" w:eastAsia="Calibri" w:hAnsi="Times New Roman" w:cs="Times New Roman"/>
          <w:sz w:val="28"/>
          <w:szCs w:val="28"/>
          <w:lang w:val="kk-KZ"/>
        </w:rPr>
      </w:pPr>
      <w:r w:rsidRPr="00510170">
        <w:rPr>
          <w:rFonts w:ascii="Times New Roman" w:eastAsia="Calibri" w:hAnsi="Times New Roman" w:cs="Times New Roman"/>
          <w:sz w:val="28"/>
          <w:szCs w:val="28"/>
          <w:lang w:val="kk-KZ"/>
        </w:rPr>
        <w:t xml:space="preserve">қоршаған ортада пайда болатын және математика арқылы шешуге болатын мәселелерді тани білу; </w:t>
      </w:r>
    </w:p>
    <w:p w:rsidR="00510170" w:rsidRPr="00510170" w:rsidRDefault="00510170" w:rsidP="00510170">
      <w:pPr>
        <w:numPr>
          <w:ilvl w:val="0"/>
          <w:numId w:val="4"/>
        </w:numPr>
        <w:spacing w:after="0" w:line="240" w:lineRule="auto"/>
        <w:ind w:left="709"/>
        <w:contextualSpacing/>
        <w:jc w:val="both"/>
        <w:rPr>
          <w:rFonts w:ascii="Times New Roman" w:eastAsia="Calibri" w:hAnsi="Times New Roman" w:cs="Times New Roman"/>
          <w:sz w:val="28"/>
          <w:szCs w:val="28"/>
          <w:lang w:val="kk-KZ"/>
        </w:rPr>
      </w:pPr>
      <w:r w:rsidRPr="00510170">
        <w:rPr>
          <w:rFonts w:ascii="Times New Roman" w:eastAsia="Calibri" w:hAnsi="Times New Roman" w:cs="Times New Roman"/>
          <w:sz w:val="28"/>
          <w:szCs w:val="28"/>
          <w:lang w:val="kk-KZ"/>
        </w:rPr>
        <w:t xml:space="preserve">бұл мәселелерді математика тiлiнде құрастыру; </w:t>
      </w:r>
    </w:p>
    <w:p w:rsidR="00510170" w:rsidRPr="00510170" w:rsidRDefault="00510170" w:rsidP="00510170">
      <w:pPr>
        <w:numPr>
          <w:ilvl w:val="0"/>
          <w:numId w:val="4"/>
        </w:numPr>
        <w:spacing w:after="0" w:line="240" w:lineRule="auto"/>
        <w:ind w:left="709"/>
        <w:contextualSpacing/>
        <w:jc w:val="both"/>
        <w:rPr>
          <w:rFonts w:ascii="Times New Roman" w:eastAsia="Calibri" w:hAnsi="Times New Roman" w:cs="Times New Roman"/>
          <w:sz w:val="28"/>
          <w:szCs w:val="28"/>
          <w:lang w:val="kk-KZ"/>
        </w:rPr>
      </w:pPr>
      <w:r w:rsidRPr="00510170">
        <w:rPr>
          <w:rFonts w:ascii="Times New Roman" w:eastAsia="Calibri" w:hAnsi="Times New Roman" w:cs="Times New Roman"/>
          <w:sz w:val="28"/>
          <w:szCs w:val="28"/>
          <w:lang w:val="kk-KZ"/>
        </w:rPr>
        <w:t xml:space="preserve">бұл мәселелердi математикалық айғақтар мен әдiстерді қолдана отырып шешу; </w:t>
      </w:r>
    </w:p>
    <w:p w:rsidR="00510170" w:rsidRPr="00510170" w:rsidRDefault="00510170" w:rsidP="00510170">
      <w:pPr>
        <w:numPr>
          <w:ilvl w:val="0"/>
          <w:numId w:val="4"/>
        </w:numPr>
        <w:spacing w:after="0" w:line="240" w:lineRule="auto"/>
        <w:ind w:left="709"/>
        <w:contextualSpacing/>
        <w:jc w:val="both"/>
        <w:rPr>
          <w:rFonts w:ascii="Times New Roman" w:eastAsia="Calibri" w:hAnsi="Times New Roman" w:cs="Times New Roman"/>
          <w:sz w:val="28"/>
          <w:szCs w:val="28"/>
          <w:lang w:val="kk-KZ"/>
        </w:rPr>
      </w:pPr>
      <w:r w:rsidRPr="00510170">
        <w:rPr>
          <w:rFonts w:ascii="Times New Roman" w:eastAsia="Calibri" w:hAnsi="Times New Roman" w:cs="Times New Roman"/>
          <w:sz w:val="28"/>
          <w:szCs w:val="28"/>
          <w:lang w:val="kk-KZ"/>
        </w:rPr>
        <w:t xml:space="preserve">шешiмдерде қолданылған әдiстерді талдау; </w:t>
      </w:r>
    </w:p>
    <w:p w:rsidR="00510170" w:rsidRPr="00510170" w:rsidRDefault="00510170" w:rsidP="00510170">
      <w:pPr>
        <w:numPr>
          <w:ilvl w:val="0"/>
          <w:numId w:val="4"/>
        </w:numPr>
        <w:spacing w:after="0" w:line="240" w:lineRule="auto"/>
        <w:ind w:left="709"/>
        <w:contextualSpacing/>
        <w:jc w:val="both"/>
        <w:rPr>
          <w:rFonts w:ascii="Times New Roman" w:eastAsia="Calibri" w:hAnsi="Times New Roman" w:cs="Times New Roman"/>
          <w:sz w:val="28"/>
          <w:szCs w:val="28"/>
          <w:lang w:val="kk-KZ"/>
        </w:rPr>
      </w:pPr>
      <w:r w:rsidRPr="00510170">
        <w:rPr>
          <w:rFonts w:ascii="Times New Roman" w:eastAsia="Calibri" w:hAnsi="Times New Roman" w:cs="Times New Roman"/>
          <w:sz w:val="28"/>
          <w:szCs w:val="28"/>
          <w:lang w:val="kk-KZ"/>
        </w:rPr>
        <w:t xml:space="preserve">қойылған мәселелерді есепке ала отырып нәтижелерді түсiндiру; </w:t>
      </w:r>
    </w:p>
    <w:p w:rsidR="00510170" w:rsidRPr="00510170" w:rsidRDefault="00510170" w:rsidP="00510170">
      <w:pPr>
        <w:numPr>
          <w:ilvl w:val="0"/>
          <w:numId w:val="4"/>
        </w:numPr>
        <w:spacing w:after="0" w:line="240" w:lineRule="auto"/>
        <w:ind w:left="709"/>
        <w:contextualSpacing/>
        <w:jc w:val="both"/>
        <w:rPr>
          <w:rFonts w:ascii="Times New Roman" w:eastAsia="Calibri" w:hAnsi="Times New Roman" w:cs="Times New Roman"/>
          <w:sz w:val="28"/>
          <w:szCs w:val="28"/>
          <w:lang w:val="kk-KZ"/>
        </w:rPr>
      </w:pPr>
      <w:r w:rsidRPr="00510170">
        <w:rPr>
          <w:rFonts w:ascii="Times New Roman" w:eastAsia="Calibri" w:hAnsi="Times New Roman" w:cs="Times New Roman"/>
          <w:sz w:val="28"/>
          <w:szCs w:val="28"/>
          <w:lang w:val="kk-KZ"/>
        </w:rPr>
        <w:t>шешiмдердің</w:t>
      </w:r>
      <w:r>
        <w:rPr>
          <w:rFonts w:ascii="Times New Roman" w:eastAsia="Calibri" w:hAnsi="Times New Roman" w:cs="Times New Roman"/>
          <w:sz w:val="28"/>
          <w:szCs w:val="28"/>
          <w:lang w:val="kk-KZ"/>
        </w:rPr>
        <w:t xml:space="preserve"> нәтижелерiн құрастырып жазу.</w:t>
      </w:r>
    </w:p>
    <w:p w:rsidR="00510170" w:rsidRPr="00510170" w:rsidRDefault="00510170" w:rsidP="00510170">
      <w:pPr>
        <w:pStyle w:val="a4"/>
        <w:ind w:firstLine="709"/>
        <w:jc w:val="both"/>
        <w:rPr>
          <w:rFonts w:asciiTheme="majorBidi" w:hAnsiTheme="majorBidi" w:cstheme="majorBidi"/>
          <w:sz w:val="28"/>
          <w:szCs w:val="28"/>
          <w:lang w:val="kk-KZ"/>
        </w:rPr>
      </w:pPr>
      <w:r w:rsidRPr="00510170">
        <w:rPr>
          <w:rFonts w:asciiTheme="majorBidi" w:hAnsiTheme="majorBidi" w:cstheme="majorBidi"/>
          <w:sz w:val="28"/>
          <w:szCs w:val="28"/>
          <w:lang w:val="kk-KZ"/>
        </w:rPr>
        <w:t xml:space="preserve">Мектептегі білім берудегі басымдықтарды өзгерту, құзыреттілік тәсіліне, үздіксіз өзін-өзі тәрбиелеуге, жаңа ақпараттық технологияларды игеруге, топтарда ынтымақтастық пен жұмыс істей білуге және т. б. қайта бағдарлану қажет. Ол ОЖСБ, ҰБТ тестілерінде, PISA, TIMSS тапсырмаларында және басқа да халықаралық зерттеулерде бағаланады. Оқушылар өздеріне жүктелген кез-келген міндеттерді шеше алуы керек. </w:t>
      </w:r>
      <w:r w:rsidRPr="00510170">
        <w:rPr>
          <w:rFonts w:asciiTheme="majorBidi" w:hAnsiTheme="majorBidi" w:cstheme="majorBidi"/>
          <w:sz w:val="28"/>
          <w:szCs w:val="28"/>
          <w:lang w:val="kk-KZ"/>
        </w:rPr>
        <w:lastRenderedPageBreak/>
        <w:t>Тапсырманың күрделілігіне байланысты математикалық құзіреттіліктің үш деңгейі анықталды:</w:t>
      </w:r>
      <w:r>
        <w:rPr>
          <w:rFonts w:asciiTheme="majorBidi" w:hAnsiTheme="majorBidi" w:cstheme="majorBidi"/>
          <w:sz w:val="28"/>
          <w:szCs w:val="28"/>
          <w:lang w:val="kk-KZ"/>
        </w:rPr>
        <w:t xml:space="preserve"> </w:t>
      </w:r>
      <w:r w:rsidRPr="00510170">
        <w:rPr>
          <w:rFonts w:asciiTheme="majorBidi" w:hAnsiTheme="majorBidi" w:cstheme="majorBidi"/>
          <w:sz w:val="28"/>
          <w:szCs w:val="28"/>
          <w:lang w:val="kk-KZ"/>
        </w:rPr>
        <w:t>көбею деңгейі, байланыс деңгейі, ойлау деңгейі.</w:t>
      </w:r>
    </w:p>
    <w:p w:rsidR="00510170" w:rsidRPr="0045776D" w:rsidRDefault="00510170" w:rsidP="00510170">
      <w:pPr>
        <w:pStyle w:val="a4"/>
        <w:ind w:firstLine="709"/>
        <w:jc w:val="both"/>
        <w:rPr>
          <w:rFonts w:asciiTheme="majorBidi" w:hAnsiTheme="majorBidi" w:cstheme="majorBidi"/>
          <w:sz w:val="28"/>
          <w:szCs w:val="28"/>
          <w:lang w:val="kk-KZ"/>
        </w:rPr>
      </w:pPr>
      <w:r w:rsidRPr="00510170">
        <w:rPr>
          <w:rFonts w:asciiTheme="majorBidi" w:hAnsiTheme="majorBidi" w:cstheme="majorBidi"/>
          <w:sz w:val="28"/>
          <w:szCs w:val="28"/>
          <w:lang w:val="kk-KZ"/>
        </w:rPr>
        <w:t>Математикалық сауаттылық сонымен қатар әртүрлі жағдайларда математикалық мәселені бөліп көрсету және оның шешімін табу мүмкіндігін, сондай-ақ өзіне деген сенімділік пен қызығушылық сияқты мінез-құлық белгілерімен жиі байланысты болатын әрекеттерді орындауға деген ұмтылысты қамтиды. Осы зерттеулердегі математикалық сауаттылық ұғымын нақтылаудың басты ерекшелігі дағдылар мен қабілеттер арасындағы айырмашылықтармен байланысты. Бірақ, осы маңызды айырмашылыққа қарамастан, математикалық сауаттылық ұғымының түсіндірмелері бірдей негізгі белгіге ие, адамның өмірге байланысты әртүрлі жағдайларда математиканы қолдануға дайындығы.</w:t>
      </w:r>
      <w:r w:rsidR="0045776D" w:rsidRPr="0045776D">
        <w:rPr>
          <w:rFonts w:asciiTheme="majorBidi" w:hAnsiTheme="majorBidi" w:cstheme="majorBidi"/>
          <w:sz w:val="28"/>
          <w:szCs w:val="28"/>
          <w:lang w:val="kk-KZ"/>
        </w:rPr>
        <w:t>[5]</w:t>
      </w:r>
    </w:p>
    <w:p w:rsidR="00510170" w:rsidRDefault="00510170" w:rsidP="00510170">
      <w:pPr>
        <w:pStyle w:val="a4"/>
        <w:ind w:firstLine="709"/>
        <w:jc w:val="both"/>
        <w:rPr>
          <w:rFonts w:asciiTheme="majorBidi" w:hAnsiTheme="majorBidi" w:cstheme="majorBidi"/>
          <w:sz w:val="28"/>
          <w:szCs w:val="28"/>
          <w:lang w:val="kk-KZ"/>
        </w:rPr>
      </w:pPr>
    </w:p>
    <w:p w:rsidR="00510170" w:rsidRPr="00510170" w:rsidRDefault="00510170" w:rsidP="00510170">
      <w:pPr>
        <w:pStyle w:val="a4"/>
        <w:ind w:firstLine="709"/>
        <w:jc w:val="center"/>
        <w:rPr>
          <w:rFonts w:asciiTheme="majorBidi" w:hAnsiTheme="majorBidi" w:cstheme="majorBidi"/>
          <w:b/>
          <w:bCs/>
          <w:iCs/>
          <w:sz w:val="28"/>
          <w:szCs w:val="28"/>
          <w:lang w:val="kk-KZ"/>
        </w:rPr>
      </w:pPr>
      <w:r w:rsidRPr="00510170">
        <w:rPr>
          <w:rFonts w:asciiTheme="majorBidi" w:hAnsiTheme="majorBidi" w:cstheme="majorBidi"/>
          <w:b/>
          <w:bCs/>
          <w:iCs/>
          <w:sz w:val="28"/>
          <w:szCs w:val="28"/>
          <w:lang w:val="kk-KZ"/>
        </w:rPr>
        <w:t>Қорытынды</w:t>
      </w:r>
    </w:p>
    <w:p w:rsidR="00510170" w:rsidRPr="00510170" w:rsidRDefault="00510170" w:rsidP="00510170">
      <w:pPr>
        <w:pStyle w:val="a4"/>
        <w:ind w:firstLine="709"/>
        <w:jc w:val="both"/>
        <w:rPr>
          <w:rFonts w:asciiTheme="majorBidi" w:hAnsiTheme="majorBidi" w:cstheme="majorBidi"/>
          <w:b/>
          <w:bCs/>
          <w:iCs/>
          <w:sz w:val="28"/>
          <w:szCs w:val="28"/>
          <w:lang w:val="kk-KZ"/>
        </w:rPr>
      </w:pPr>
    </w:p>
    <w:p w:rsidR="0045776D" w:rsidRPr="0045776D" w:rsidRDefault="0045776D" w:rsidP="0045776D">
      <w:pPr>
        <w:spacing w:after="0" w:line="240" w:lineRule="auto"/>
        <w:ind w:firstLine="709"/>
        <w:jc w:val="both"/>
        <w:rPr>
          <w:rFonts w:ascii="Times New Roman" w:eastAsia="Calibri" w:hAnsi="Times New Roman" w:cs="Times New Roman"/>
          <w:bCs/>
          <w:sz w:val="28"/>
          <w:szCs w:val="28"/>
          <w:lang w:val="kk-KZ"/>
        </w:rPr>
      </w:pPr>
      <w:r w:rsidRPr="0045776D">
        <w:rPr>
          <w:rFonts w:ascii="Times New Roman" w:eastAsia="Calibri" w:hAnsi="Times New Roman" w:cs="Times New Roman"/>
          <w:bCs/>
          <w:sz w:val="28"/>
          <w:szCs w:val="28"/>
          <w:lang w:val="kk-KZ"/>
        </w:rPr>
        <w:t>Математикалық пайымдау мен мәселені шешудің жаңа көзқарасы: мәселені шешу үшін математикалық сауатты студент алдымен нақты әлем контекстінде ұсынылған мәселенің математикалық табиғатын көріп, оны математика тілінде тұжырымдауы керек. Бұл түрлендіру математикалық ойлауды қажет етеді және математикалық сауатты болу дегеннің орталық құрамдас бөлігі болуы мүмкін.</w:t>
      </w:r>
    </w:p>
    <w:p w:rsidR="00510170" w:rsidRPr="00510170" w:rsidRDefault="00510170" w:rsidP="00510170">
      <w:pPr>
        <w:pStyle w:val="a4"/>
        <w:ind w:firstLine="709"/>
        <w:jc w:val="both"/>
        <w:rPr>
          <w:rFonts w:asciiTheme="majorBidi" w:hAnsiTheme="majorBidi" w:cstheme="majorBidi"/>
          <w:sz w:val="28"/>
          <w:szCs w:val="28"/>
          <w:lang w:val="kk-KZ"/>
        </w:rPr>
      </w:pPr>
      <w:r w:rsidRPr="00510170">
        <w:rPr>
          <w:rFonts w:asciiTheme="majorBidi" w:hAnsiTheme="majorBidi" w:cstheme="majorBidi"/>
          <w:sz w:val="28"/>
          <w:szCs w:val="28"/>
          <w:lang w:val="kk-KZ"/>
        </w:rPr>
        <w:t>Есеп шығарудың басты мақсаттарының бірі – ойлау қызметін  жандандыру. Демек, ойлау қызметін жандандыру арқылы  әр алуан түрлендірулерді, есептеулерді орындауды, математикалық  сөйлемдерді тұжырымдауды үйретумен бірге, ойлап, талқылауға, математикалық фактілерді салыстыруға, ортақ немесе айрықша қасиеттерді көрсетуге, дұрыс қорытынды жасауға баулиды.</w:t>
      </w:r>
    </w:p>
    <w:p w:rsidR="00510170" w:rsidRPr="00510170" w:rsidRDefault="00510170" w:rsidP="00510170">
      <w:pPr>
        <w:pStyle w:val="a4"/>
        <w:ind w:firstLine="709"/>
        <w:jc w:val="both"/>
        <w:rPr>
          <w:rFonts w:asciiTheme="majorBidi" w:hAnsiTheme="majorBidi" w:cstheme="majorBidi"/>
          <w:sz w:val="28"/>
          <w:szCs w:val="28"/>
          <w:lang w:val="kk-KZ"/>
        </w:rPr>
      </w:pPr>
      <w:r>
        <w:rPr>
          <w:rFonts w:asciiTheme="majorBidi" w:hAnsiTheme="majorBidi" w:cstheme="majorBidi"/>
          <w:sz w:val="28"/>
          <w:szCs w:val="28"/>
          <w:lang w:val="kk-KZ"/>
        </w:rPr>
        <w:t>Мақалада м</w:t>
      </w:r>
      <w:r w:rsidRPr="00510170">
        <w:rPr>
          <w:rFonts w:asciiTheme="majorBidi" w:hAnsiTheme="majorBidi" w:cstheme="majorBidi"/>
          <w:sz w:val="28"/>
          <w:szCs w:val="28"/>
          <w:lang w:val="kk-KZ"/>
        </w:rPr>
        <w:t>атематикалық сауаттылықта сандарға байланысты қисынды есептер, математикалық сауаттылықтың, математикалық құзіреттіліктің негізгі анықтамалары, математикалық сауаттылықта сандар теориясына байланысты қисынды есептерді шығарудың ерекшеліктері қарастырылған.</w:t>
      </w:r>
    </w:p>
    <w:p w:rsidR="00510170" w:rsidRDefault="00510170" w:rsidP="00510170">
      <w:pPr>
        <w:pStyle w:val="a4"/>
        <w:ind w:firstLine="709"/>
        <w:jc w:val="both"/>
        <w:rPr>
          <w:rFonts w:asciiTheme="majorBidi" w:hAnsiTheme="majorBidi" w:cstheme="majorBidi"/>
          <w:sz w:val="28"/>
          <w:szCs w:val="28"/>
          <w:lang w:val="kk-KZ"/>
        </w:rPr>
      </w:pPr>
    </w:p>
    <w:p w:rsidR="0045776D" w:rsidRDefault="0045776D" w:rsidP="0045776D">
      <w:pPr>
        <w:pStyle w:val="a4"/>
        <w:ind w:firstLine="709"/>
        <w:jc w:val="center"/>
        <w:rPr>
          <w:rFonts w:asciiTheme="majorBidi" w:hAnsiTheme="majorBidi" w:cstheme="majorBidi"/>
          <w:b/>
          <w:bCs/>
          <w:sz w:val="28"/>
          <w:szCs w:val="28"/>
          <w:lang w:val="kk-KZ"/>
        </w:rPr>
      </w:pPr>
      <w:r w:rsidRPr="0045776D">
        <w:rPr>
          <w:rFonts w:asciiTheme="majorBidi" w:hAnsiTheme="majorBidi" w:cstheme="majorBidi"/>
          <w:b/>
          <w:bCs/>
          <w:sz w:val="28"/>
          <w:szCs w:val="28"/>
          <w:lang w:val="kk-KZ"/>
        </w:rPr>
        <w:t>Пайдаланған әдебиеттер тізімі</w:t>
      </w:r>
      <w:r>
        <w:rPr>
          <w:rFonts w:asciiTheme="majorBidi" w:hAnsiTheme="majorBidi" w:cstheme="majorBidi"/>
          <w:b/>
          <w:bCs/>
          <w:sz w:val="28"/>
          <w:szCs w:val="28"/>
          <w:lang w:val="kk-KZ"/>
        </w:rPr>
        <w:t>:</w:t>
      </w:r>
    </w:p>
    <w:p w:rsidR="0045776D" w:rsidRDefault="0045776D" w:rsidP="0045776D">
      <w:pPr>
        <w:pStyle w:val="a4"/>
        <w:ind w:firstLine="709"/>
        <w:rPr>
          <w:rFonts w:asciiTheme="majorBidi" w:hAnsiTheme="majorBidi" w:cstheme="majorBidi"/>
          <w:b/>
          <w:bCs/>
          <w:sz w:val="28"/>
          <w:szCs w:val="28"/>
          <w:lang w:val="kk-KZ"/>
        </w:rPr>
      </w:pPr>
    </w:p>
    <w:p w:rsidR="00EB71C9" w:rsidRPr="00EB71C9" w:rsidRDefault="00EB71C9" w:rsidP="00EB71C9">
      <w:pPr>
        <w:pStyle w:val="a4"/>
        <w:numPr>
          <w:ilvl w:val="0"/>
          <w:numId w:val="5"/>
        </w:numPr>
        <w:ind w:left="426" w:hanging="426"/>
        <w:jc w:val="both"/>
        <w:rPr>
          <w:rFonts w:asciiTheme="majorBidi" w:hAnsiTheme="majorBidi" w:cstheme="majorBidi"/>
          <w:sz w:val="28"/>
          <w:szCs w:val="28"/>
          <w:lang w:val="kk-KZ"/>
        </w:rPr>
      </w:pPr>
      <w:proofErr w:type="spellStart"/>
      <w:r w:rsidRPr="00EB71C9">
        <w:rPr>
          <w:rFonts w:asciiTheme="majorBidi" w:hAnsiTheme="majorBidi" w:cstheme="majorBidi"/>
          <w:sz w:val="28"/>
          <w:szCs w:val="28"/>
        </w:rPr>
        <w:t>Михелович</w:t>
      </w:r>
      <w:proofErr w:type="spellEnd"/>
      <w:r w:rsidRPr="00EB71C9">
        <w:rPr>
          <w:rFonts w:asciiTheme="majorBidi" w:hAnsiTheme="majorBidi" w:cstheme="majorBidi"/>
          <w:sz w:val="28"/>
          <w:szCs w:val="28"/>
        </w:rPr>
        <w:t xml:space="preserve"> Ш.Х. Теория чисел. -2-е изд. </w:t>
      </w:r>
      <w:r>
        <w:rPr>
          <w:rFonts w:asciiTheme="majorBidi" w:hAnsiTheme="majorBidi" w:cstheme="majorBidi"/>
          <w:sz w:val="28"/>
          <w:szCs w:val="28"/>
        </w:rPr>
        <w:t>- М.: Высшая школа, 1967. – 336</w:t>
      </w:r>
      <w:r w:rsidRPr="00EB71C9">
        <w:rPr>
          <w:rFonts w:asciiTheme="majorBidi" w:hAnsiTheme="majorBidi" w:cstheme="majorBidi"/>
          <w:sz w:val="28"/>
          <w:szCs w:val="28"/>
        </w:rPr>
        <w:t>с.</w:t>
      </w:r>
    </w:p>
    <w:p w:rsidR="0045776D" w:rsidRDefault="00EB71C9" w:rsidP="00EB71C9">
      <w:pPr>
        <w:pStyle w:val="a4"/>
        <w:numPr>
          <w:ilvl w:val="0"/>
          <w:numId w:val="5"/>
        </w:numPr>
        <w:ind w:left="426" w:hanging="426"/>
        <w:jc w:val="both"/>
        <w:rPr>
          <w:rFonts w:asciiTheme="majorBidi" w:hAnsiTheme="majorBidi" w:cstheme="majorBidi"/>
          <w:sz w:val="28"/>
          <w:szCs w:val="28"/>
          <w:lang w:val="kk-KZ"/>
        </w:rPr>
      </w:pPr>
      <w:r w:rsidRPr="00EB71C9">
        <w:rPr>
          <w:rFonts w:asciiTheme="majorBidi" w:hAnsiTheme="majorBidi" w:cstheme="majorBidi"/>
          <w:sz w:val="28"/>
          <w:szCs w:val="28"/>
          <w:lang w:val="kk-KZ"/>
        </w:rPr>
        <w:t>«PISA халықаралық зерттеуі». Әдістемелік құрал. – Астана: ҰББСБО, 2013 ж. – 114 б.</w:t>
      </w:r>
    </w:p>
    <w:p w:rsidR="00EB71C9" w:rsidRDefault="00EB71C9" w:rsidP="00EB71C9">
      <w:pPr>
        <w:pStyle w:val="a4"/>
        <w:numPr>
          <w:ilvl w:val="0"/>
          <w:numId w:val="5"/>
        </w:numPr>
        <w:ind w:left="426" w:hanging="426"/>
        <w:jc w:val="both"/>
        <w:rPr>
          <w:rFonts w:asciiTheme="majorBidi" w:hAnsiTheme="majorBidi" w:cstheme="majorBidi"/>
          <w:sz w:val="28"/>
          <w:szCs w:val="28"/>
          <w:lang w:val="kk-KZ"/>
        </w:rPr>
      </w:pPr>
      <w:r w:rsidRPr="00EB71C9">
        <w:rPr>
          <w:rFonts w:asciiTheme="majorBidi" w:hAnsiTheme="majorBidi" w:cstheme="majorBidi"/>
          <w:sz w:val="28"/>
          <w:szCs w:val="28"/>
          <w:lang w:val="kk-KZ"/>
        </w:rPr>
        <w:t>Әмзебек Ә.А., Оразкелдиев Н.С. «Математикалық сауаттылық-1», Жоғары оқу орындарына түсушілерге арналған оқулық. Алматы, 2017. – 416б.</w:t>
      </w:r>
    </w:p>
    <w:p w:rsidR="00EB71C9" w:rsidRDefault="00EB71C9" w:rsidP="00EB71C9">
      <w:pPr>
        <w:pStyle w:val="a4"/>
        <w:numPr>
          <w:ilvl w:val="0"/>
          <w:numId w:val="5"/>
        </w:numPr>
        <w:ind w:left="426" w:hanging="426"/>
        <w:jc w:val="both"/>
        <w:rPr>
          <w:rFonts w:asciiTheme="majorBidi" w:hAnsiTheme="majorBidi" w:cstheme="majorBidi"/>
          <w:sz w:val="28"/>
          <w:szCs w:val="28"/>
          <w:lang w:val="kk-KZ"/>
        </w:rPr>
      </w:pPr>
      <w:r w:rsidRPr="00EB71C9">
        <w:rPr>
          <w:rFonts w:asciiTheme="majorBidi" w:hAnsiTheme="majorBidi" w:cstheme="majorBidi"/>
          <w:sz w:val="28"/>
          <w:szCs w:val="28"/>
          <w:lang w:val="kk-KZ"/>
        </w:rPr>
        <w:t>Таубаева Ш., Мақсұтова И.О. «Дидактикадағы инновация». Оқу құралы. – Алматы: Қарасай, 2020ж. – 368 б.</w:t>
      </w:r>
    </w:p>
    <w:p w:rsidR="00EB71C9" w:rsidRPr="00EB71C9" w:rsidRDefault="00EB71C9" w:rsidP="00EB71C9">
      <w:pPr>
        <w:pStyle w:val="a4"/>
        <w:numPr>
          <w:ilvl w:val="0"/>
          <w:numId w:val="5"/>
        </w:numPr>
        <w:ind w:left="426" w:hanging="426"/>
        <w:jc w:val="both"/>
        <w:rPr>
          <w:rFonts w:asciiTheme="majorBidi" w:hAnsiTheme="majorBidi" w:cstheme="majorBidi"/>
          <w:sz w:val="28"/>
          <w:szCs w:val="28"/>
          <w:lang w:val="kk-KZ"/>
        </w:rPr>
      </w:pPr>
      <w:bookmarkStart w:id="0" w:name="_GoBack"/>
      <w:bookmarkEnd w:id="0"/>
      <w:r w:rsidRPr="00EB71C9">
        <w:rPr>
          <w:rFonts w:asciiTheme="majorBidi" w:hAnsiTheme="majorBidi" w:cstheme="majorBidi"/>
          <w:sz w:val="28"/>
          <w:szCs w:val="28"/>
          <w:lang w:val="kk-KZ"/>
        </w:rPr>
        <w:t>«PISA-2018/компьютерлік формат халықаралық зерттеуі құралдары»: Жинақ - «Ақпараттық-талдау орталығы» АҚ. Астана, 2016 – 126 б.</w:t>
      </w:r>
    </w:p>
    <w:sectPr w:rsidR="00EB71C9" w:rsidRPr="00EB71C9" w:rsidSect="003659EA">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704EE"/>
    <w:multiLevelType w:val="hybridMultilevel"/>
    <w:tmpl w:val="B8D8A6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129DB"/>
    <w:multiLevelType w:val="hybridMultilevel"/>
    <w:tmpl w:val="70D62E88"/>
    <w:lvl w:ilvl="0" w:tplc="9B5EE0AA">
      <w:start w:val="7"/>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206A4A2B"/>
    <w:multiLevelType w:val="hybridMultilevel"/>
    <w:tmpl w:val="34A029E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4EF26EC0"/>
    <w:multiLevelType w:val="hybridMultilevel"/>
    <w:tmpl w:val="F87438D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624129F1"/>
    <w:multiLevelType w:val="hybridMultilevel"/>
    <w:tmpl w:val="B600D5A0"/>
    <w:lvl w:ilvl="0" w:tplc="0F72C7E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7B0B3A93"/>
    <w:multiLevelType w:val="hybridMultilevel"/>
    <w:tmpl w:val="97447F9A"/>
    <w:lvl w:ilvl="0" w:tplc="C686B3AE">
      <w:numFmt w:val="bullet"/>
      <w:lvlText w:val=""/>
      <w:lvlJc w:val="left"/>
      <w:pPr>
        <w:ind w:left="1082" w:hanging="284"/>
      </w:pPr>
      <w:rPr>
        <w:rFonts w:ascii="Symbol" w:eastAsia="Symbol" w:hAnsi="Symbol" w:cs="Symbol" w:hint="default"/>
        <w:w w:val="99"/>
        <w:sz w:val="28"/>
        <w:szCs w:val="28"/>
        <w:lang w:val="ru-RU" w:eastAsia="en-US" w:bidi="ar-SA"/>
      </w:rPr>
    </w:lvl>
    <w:lvl w:ilvl="1" w:tplc="8BACC9D8">
      <w:numFmt w:val="bullet"/>
      <w:lvlText w:val="•"/>
      <w:lvlJc w:val="left"/>
      <w:pPr>
        <w:ind w:left="1974" w:hanging="284"/>
      </w:pPr>
      <w:rPr>
        <w:rFonts w:hint="default"/>
        <w:lang w:val="ru-RU" w:eastAsia="en-US" w:bidi="ar-SA"/>
      </w:rPr>
    </w:lvl>
    <w:lvl w:ilvl="2" w:tplc="F8B01200">
      <w:numFmt w:val="bullet"/>
      <w:lvlText w:val="•"/>
      <w:lvlJc w:val="left"/>
      <w:pPr>
        <w:ind w:left="2868" w:hanging="284"/>
      </w:pPr>
      <w:rPr>
        <w:rFonts w:hint="default"/>
        <w:lang w:val="ru-RU" w:eastAsia="en-US" w:bidi="ar-SA"/>
      </w:rPr>
    </w:lvl>
    <w:lvl w:ilvl="3" w:tplc="EFC03308">
      <w:numFmt w:val="bullet"/>
      <w:lvlText w:val="•"/>
      <w:lvlJc w:val="left"/>
      <w:pPr>
        <w:ind w:left="3762" w:hanging="284"/>
      </w:pPr>
      <w:rPr>
        <w:rFonts w:hint="default"/>
        <w:lang w:val="ru-RU" w:eastAsia="en-US" w:bidi="ar-SA"/>
      </w:rPr>
    </w:lvl>
    <w:lvl w:ilvl="4" w:tplc="176C0670">
      <w:numFmt w:val="bullet"/>
      <w:lvlText w:val="•"/>
      <w:lvlJc w:val="left"/>
      <w:pPr>
        <w:ind w:left="4656" w:hanging="284"/>
      </w:pPr>
      <w:rPr>
        <w:rFonts w:hint="default"/>
        <w:lang w:val="ru-RU" w:eastAsia="en-US" w:bidi="ar-SA"/>
      </w:rPr>
    </w:lvl>
    <w:lvl w:ilvl="5" w:tplc="71066A40">
      <w:numFmt w:val="bullet"/>
      <w:lvlText w:val="•"/>
      <w:lvlJc w:val="left"/>
      <w:pPr>
        <w:ind w:left="5550" w:hanging="284"/>
      </w:pPr>
      <w:rPr>
        <w:rFonts w:hint="default"/>
        <w:lang w:val="ru-RU" w:eastAsia="en-US" w:bidi="ar-SA"/>
      </w:rPr>
    </w:lvl>
    <w:lvl w:ilvl="6" w:tplc="7A2C7F02">
      <w:numFmt w:val="bullet"/>
      <w:lvlText w:val="•"/>
      <w:lvlJc w:val="left"/>
      <w:pPr>
        <w:ind w:left="6444" w:hanging="284"/>
      </w:pPr>
      <w:rPr>
        <w:rFonts w:hint="default"/>
        <w:lang w:val="ru-RU" w:eastAsia="en-US" w:bidi="ar-SA"/>
      </w:rPr>
    </w:lvl>
    <w:lvl w:ilvl="7" w:tplc="EC921A5C">
      <w:numFmt w:val="bullet"/>
      <w:lvlText w:val="•"/>
      <w:lvlJc w:val="left"/>
      <w:pPr>
        <w:ind w:left="7338" w:hanging="284"/>
      </w:pPr>
      <w:rPr>
        <w:rFonts w:hint="default"/>
        <w:lang w:val="ru-RU" w:eastAsia="en-US" w:bidi="ar-SA"/>
      </w:rPr>
    </w:lvl>
    <w:lvl w:ilvl="8" w:tplc="97BC9044">
      <w:numFmt w:val="bullet"/>
      <w:lvlText w:val="•"/>
      <w:lvlJc w:val="left"/>
      <w:pPr>
        <w:ind w:left="8232" w:hanging="284"/>
      </w:pPr>
      <w:rPr>
        <w:rFonts w:hint="default"/>
        <w:lang w:val="ru-RU" w:eastAsia="en-US" w:bidi="ar-SA"/>
      </w:rPr>
    </w:lvl>
  </w:abstractNum>
  <w:num w:numId="1">
    <w:abstractNumId w:val="1"/>
  </w:num>
  <w:num w:numId="2">
    <w:abstractNumId w:val="5"/>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03C"/>
    <w:rsid w:val="003659EA"/>
    <w:rsid w:val="0045776D"/>
    <w:rsid w:val="00510170"/>
    <w:rsid w:val="006F41E9"/>
    <w:rsid w:val="008607A7"/>
    <w:rsid w:val="00B21607"/>
    <w:rsid w:val="00B85340"/>
    <w:rsid w:val="00C241FC"/>
    <w:rsid w:val="00CE17D3"/>
    <w:rsid w:val="00D07993"/>
    <w:rsid w:val="00EA503C"/>
    <w:rsid w:val="00EB71C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6F868A-6FC8-445A-98C0-65B766B0F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5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B21607"/>
    <w:pPr>
      <w:spacing w:after="0" w:line="240" w:lineRule="auto"/>
    </w:pPr>
  </w:style>
  <w:style w:type="table" w:customStyle="1" w:styleId="1">
    <w:name w:val="Сетка таблицы1"/>
    <w:basedOn w:val="a1"/>
    <w:next w:val="a3"/>
    <w:uiPriority w:val="59"/>
    <w:rsid w:val="00C24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EB71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2814</Words>
  <Characters>16043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2022-05-24T08:46:00Z</dcterms:created>
  <dcterms:modified xsi:type="dcterms:W3CDTF">2022-05-24T10:26:00Z</dcterms:modified>
</cp:coreProperties>
</file>